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B" w:rsidRPr="00975A25" w:rsidRDefault="00A14F40" w:rsidP="00C8147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15240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C8147B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147B" w:rsidRPr="00975A25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147B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C8147B" w:rsidRPr="00975A25" w:rsidRDefault="00C8147B" w:rsidP="00C8147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B" w:rsidRPr="001153E9" w:rsidRDefault="00C8147B" w:rsidP="00C8147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00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12.08.2022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00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438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C8147B" w:rsidRPr="00B36D11" w:rsidRDefault="00C8147B" w:rsidP="00C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8147B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161F3" w:rsidRDefault="00F161F3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 проведении общественных обсуждений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9427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 форме слушаний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 по объекту государственной экологической экспертизы – проектной документации</w:t>
            </w:r>
            <w:r w:rsidRPr="009427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7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Реконструкция инженерного защитного сооружения на полигоне промышленных отходов Байкальского ЦБК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Солзанский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полигон)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94277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9427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предварительны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427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9427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оценке воздействия на окружающую среду</w:t>
            </w:r>
          </w:p>
          <w:p w:rsidR="00C8147B" w:rsidRPr="00355D42" w:rsidRDefault="00C8147B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147B" w:rsidRDefault="00A94F16" w:rsidP="00C814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приказа </w:t>
      </w:r>
      <w:r>
        <w:rPr>
          <w:rFonts w:ascii="Times New Roman" w:hAnsi="Times New Roman"/>
          <w:sz w:val="24"/>
          <w:szCs w:val="24"/>
        </w:rPr>
        <w:t xml:space="preserve">Министерства природных ресурсов и экологии Российской Федерации 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0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999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>б утверждении требований к материалам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3250B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порядке проведения общественных обсуждений объектов государственной экологической экспертизы на территории </w:t>
      </w:r>
      <w:proofErr w:type="spellStart"/>
      <w:r w:rsidRPr="003250BE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3250B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от 14.06.2022 г.               № 333,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A94F16" w:rsidRPr="00111B8B" w:rsidRDefault="00A94F16" w:rsidP="00C814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147B" w:rsidRPr="00111B8B" w:rsidRDefault="00C8147B" w:rsidP="00C81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Pr="0017125F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F161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5C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161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r w:rsidR="00085C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</w:t>
      </w:r>
      <w:r w:rsidRPr="006F1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Дом культуры «Юбилейный» города Байкальска по адресу: 665930, Иркутская область, </w:t>
      </w:r>
      <w:proofErr w:type="spellStart"/>
      <w:r w:rsidRPr="006F1275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Pr="006F1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 w:rsidRPr="006F1275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6F1275">
        <w:rPr>
          <w:rFonts w:ascii="Times New Roman" w:eastAsia="Times New Roman" w:hAnsi="Times New Roman" w:cs="Times New Roman"/>
          <w:color w:val="000000"/>
          <w:sz w:val="24"/>
          <w:szCs w:val="24"/>
        </w:rPr>
        <w:t>. Южный, квартал 2, д. 51,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общественные обсуждения </w:t>
      </w:r>
      <w:r w:rsidR="00A94F16" w:rsidRPr="00A94F16">
        <w:rPr>
          <w:rFonts w:ascii="Times New Roman" w:eastAsia="Times New Roman" w:hAnsi="Times New Roman"/>
          <w:bCs/>
          <w:color w:val="000000"/>
          <w:sz w:val="24"/>
          <w:szCs w:val="24"/>
        </w:rPr>
        <w:t>(в форме слушаний) по объекту государственной экологической экспертизы – проектной документации</w:t>
      </w:r>
      <w:r w:rsidR="00A94F16" w:rsidRPr="00A94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4F16" w:rsidRPr="00A94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A94F16"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="00A94F16"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Солзанский</w:t>
      </w:r>
      <w:proofErr w:type="spellEnd"/>
      <w:r w:rsidR="00A94F16"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полигон) на территории Байкальского городского поселения </w:t>
      </w:r>
      <w:proofErr w:type="spellStart"/>
      <w:r w:rsidR="00A94F16"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A94F16"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="00A94F16" w:rsidRPr="00A94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 w:rsidR="00A94F16" w:rsidRPr="00A94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 среду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47B" w:rsidRPr="00111B8B" w:rsidRDefault="00C8147B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F9" w:rsidRPr="00111B8B" w:rsidRDefault="00C8147B" w:rsidP="00F271F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Организационное обеспечение подготовки и проведения обще</w:t>
      </w:r>
      <w:r w:rsidR="00F271F9">
        <w:rPr>
          <w:rFonts w:ascii="Times New Roman" w:eastAsia="Times New Roman" w:hAnsi="Times New Roman"/>
          <w:sz w:val="24"/>
          <w:szCs w:val="24"/>
          <w:lang w:eastAsia="ru-RU"/>
        </w:rPr>
        <w:t>ственных слушаний возложить на у</w:t>
      </w:r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стратегического и инфраструктурного  развития  администрации </w:t>
      </w:r>
      <w:proofErr w:type="spellStart"/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>Слюдянск</w:t>
      </w:r>
      <w:r w:rsidR="00F271F9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F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F271F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71F9" w:rsidRPr="00111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71F9" w:rsidRPr="00975A49" w:rsidRDefault="00C8147B" w:rsidP="00F271F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1F9">
        <w:rPr>
          <w:rFonts w:ascii="Times New Roman" w:eastAsia="Times New Roman" w:hAnsi="Times New Roman"/>
          <w:sz w:val="24"/>
          <w:szCs w:val="24"/>
          <w:lang w:eastAsia="ru-RU"/>
        </w:rPr>
        <w:t>Заказчику – Министерству природных ресурсов и экологии Иркутской области - направить у</w:t>
      </w:r>
      <w:r w:rsidR="00F271F9"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ведомление о проведении общественных </w:t>
      </w:r>
      <w:r w:rsidR="009D0097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F271F9"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1F9" w:rsidRPr="00975A49">
        <w:rPr>
          <w:rFonts w:ascii="Times New Roman" w:eastAsia="Times New Roman" w:hAnsi="Times New Roman"/>
          <w:sz w:val="24"/>
          <w:szCs w:val="24"/>
        </w:rPr>
        <w:t>с целью его размещения на официальных сайтах</w:t>
      </w:r>
      <w:r w:rsidR="00F271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271F9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F271F9" w:rsidRPr="00975A49">
        <w:rPr>
          <w:rFonts w:ascii="Times New Roman" w:hAnsi="Times New Roman"/>
          <w:sz w:val="24"/>
          <w:szCs w:val="24"/>
        </w:rPr>
        <w:t>:</w:t>
      </w:r>
    </w:p>
    <w:p w:rsidR="00F271F9" w:rsidRPr="00975A49" w:rsidRDefault="00F271F9" w:rsidP="00F271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надзору в сфере природопользования;</w:t>
      </w:r>
    </w:p>
    <w:p w:rsidR="00F271F9" w:rsidRPr="003908B7" w:rsidRDefault="00F271F9" w:rsidP="00F271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>Межрегионально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>Росприроднадзора</w:t>
      </w:r>
      <w:proofErr w:type="spellEnd"/>
      <w:r w:rsidRPr="00975A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Иркутской области</w:t>
      </w:r>
      <w:r w:rsidRPr="003908B7"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Байкальской природной территории,  </w:t>
      </w:r>
    </w:p>
    <w:p w:rsidR="00F271F9" w:rsidRPr="00F271F9" w:rsidRDefault="00F271F9" w:rsidP="00F271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71F9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природных ресурсов и экологии Иркутской области;</w:t>
      </w:r>
    </w:p>
    <w:p w:rsidR="00C8147B" w:rsidRPr="00F271F9" w:rsidRDefault="00F271F9" w:rsidP="00F271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71F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 w:rsidRPr="00F271F9"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F271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района;</w:t>
      </w:r>
    </w:p>
    <w:p w:rsidR="00F271F9" w:rsidRDefault="00F271F9" w:rsidP="00F27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Определить место и сроки ознакомления общественности с </w:t>
      </w:r>
      <w:r w:rsidRPr="00A94F16">
        <w:rPr>
          <w:rFonts w:ascii="Times New Roman" w:eastAsia="Times New Roman" w:hAnsi="Times New Roman"/>
          <w:bCs/>
          <w:color w:val="000000"/>
          <w:sz w:val="24"/>
          <w:szCs w:val="24"/>
        </w:rPr>
        <w:t>проектной документации</w:t>
      </w:r>
      <w:r w:rsidRPr="00A94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4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Солзанский</w:t>
      </w:r>
      <w:proofErr w:type="spellEnd"/>
      <w:r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полигон) на территории Байкальского городского поселения </w:t>
      </w:r>
      <w:proofErr w:type="spellStart"/>
      <w:r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A94F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A94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включая </w:t>
      </w:r>
      <w:r w:rsidRPr="00A94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предварительные материалы по оценке воздействия на окружающую среду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 в период с </w:t>
      </w:r>
      <w:r w:rsidR="00E0488E">
        <w:rPr>
          <w:rFonts w:ascii="Times New Roman" w:eastAsia="Times New Roman" w:hAnsi="Times New Roman"/>
          <w:color w:val="000000"/>
          <w:sz w:val="24"/>
          <w:szCs w:val="24"/>
        </w:rPr>
        <w:t>18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0488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2 г.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682F4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CC2BF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.09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2 г.</w:t>
      </w:r>
      <w:r w:rsidR="00E0488E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включительно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, по адрес</w:t>
      </w:r>
      <w:r w:rsidR="00E0488E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F271F9" w:rsidRDefault="00F271F9" w:rsidP="00F27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975A49">
        <w:rPr>
          <w:rFonts w:ascii="Times New Roman" w:eastAsia="Times New Roman" w:hAnsi="Times New Roman"/>
          <w:sz w:val="24"/>
          <w:szCs w:val="24"/>
        </w:rPr>
        <w:t>66</w:t>
      </w:r>
      <w:r>
        <w:rPr>
          <w:rFonts w:ascii="Times New Roman" w:eastAsia="Times New Roman" w:hAnsi="Times New Roman"/>
          <w:sz w:val="24"/>
          <w:szCs w:val="24"/>
        </w:rPr>
        <w:t>5904</w:t>
      </w:r>
      <w:r w:rsidRPr="00975A49">
        <w:rPr>
          <w:rFonts w:ascii="Times New Roman" w:eastAsia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Слюдянка</w:t>
      </w:r>
      <w:proofErr w:type="spellEnd"/>
      <w:r w:rsidRPr="00975A49">
        <w:rPr>
          <w:rFonts w:ascii="Times New Roman" w:eastAsia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 w:rsidRPr="00975A49">
        <w:rPr>
          <w:rFonts w:ascii="Times New Roman" w:eastAsia="Times New Roman" w:hAnsi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975A4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Pr="00975A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75A49">
        <w:rPr>
          <w:rFonts w:ascii="Times New Roman" w:eastAsia="Times New Roman" w:hAnsi="Times New Roman"/>
          <w:sz w:val="24"/>
          <w:szCs w:val="24"/>
        </w:rPr>
        <w:t>.</w:t>
      </w:r>
      <w:r w:rsidRPr="003250B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в рабочие дни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8:00 до 16:00 (перерыв на обед с 12:00до 13:00) по местному времени;</w:t>
      </w:r>
    </w:p>
    <w:p w:rsidR="00F271F9" w:rsidRDefault="00F271F9" w:rsidP="00F27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ринятие от граждан и общественных организаций письменных замечаний и предложений осуществить в рабочие дни в период с </w:t>
      </w:r>
      <w:r w:rsidR="00CC2BFD">
        <w:rPr>
          <w:rFonts w:ascii="Times New Roman" w:eastAsia="Times New Roman" w:hAnsi="Times New Roman"/>
          <w:color w:val="000000"/>
          <w:sz w:val="24"/>
          <w:szCs w:val="24"/>
        </w:rPr>
        <w:t>18.08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2 г.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r w:rsidR="00CC2BF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7.09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</w:rPr>
        <w:t>2 г.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>, по адрес</w:t>
      </w:r>
      <w:r w:rsidR="00682F4B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975A4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F271F9" w:rsidRDefault="00F271F9" w:rsidP="00F271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AD4">
        <w:rPr>
          <w:rFonts w:ascii="Times New Roman" w:hAnsi="Times New Roman"/>
          <w:sz w:val="24"/>
          <w:szCs w:val="24"/>
        </w:rPr>
        <w:t xml:space="preserve">665904, Иркутская область, </w:t>
      </w:r>
      <w:proofErr w:type="spellStart"/>
      <w:r w:rsidRPr="00D44AD4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D44AD4">
        <w:rPr>
          <w:rFonts w:ascii="Times New Roman" w:hAnsi="Times New Roman"/>
          <w:sz w:val="24"/>
          <w:szCs w:val="24"/>
        </w:rPr>
        <w:t xml:space="preserve"> район, г. </w:t>
      </w:r>
      <w:proofErr w:type="spellStart"/>
      <w:r w:rsidRPr="00D44AD4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D44AD4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D44AD4">
        <w:rPr>
          <w:rFonts w:ascii="Times New Roman" w:hAnsi="Times New Roman"/>
          <w:sz w:val="24"/>
          <w:szCs w:val="24"/>
        </w:rPr>
        <w:t>Ржанова</w:t>
      </w:r>
      <w:proofErr w:type="spellEnd"/>
      <w:r w:rsidRPr="00D44AD4">
        <w:rPr>
          <w:rFonts w:ascii="Times New Roman" w:hAnsi="Times New Roman"/>
          <w:sz w:val="24"/>
          <w:szCs w:val="24"/>
        </w:rPr>
        <w:t xml:space="preserve"> д. 2, с 8:00 до 17:00 (обед с 12:00 до 13:00) по местному времени, </w:t>
      </w:r>
      <w:r w:rsidRPr="00D44AD4">
        <w:rPr>
          <w:rFonts w:ascii="Times New Roman" w:hAnsi="Times New Roman"/>
          <w:sz w:val="24"/>
          <w:szCs w:val="24"/>
          <w:lang w:val="en-US"/>
        </w:rPr>
        <w:t>e</w:t>
      </w:r>
      <w:r w:rsidRPr="00D44AD4">
        <w:rPr>
          <w:rFonts w:ascii="Times New Roman" w:hAnsi="Times New Roman"/>
          <w:sz w:val="24"/>
          <w:szCs w:val="24"/>
        </w:rPr>
        <w:t>-</w:t>
      </w:r>
      <w:r w:rsidRPr="00D44AD4">
        <w:rPr>
          <w:rFonts w:ascii="Times New Roman" w:hAnsi="Times New Roman"/>
          <w:sz w:val="24"/>
          <w:szCs w:val="24"/>
          <w:lang w:val="en-US"/>
        </w:rPr>
        <w:t>mail</w:t>
      </w:r>
      <w:r w:rsidRPr="00D44AD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AD4">
          <w:rPr>
            <w:rFonts w:ascii="Times New Roman" w:hAnsi="Times New Roman"/>
            <w:sz w:val="24"/>
            <w:szCs w:val="24"/>
          </w:rPr>
          <w:t>architect@sludyanka.ru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C8147B" w:rsidRDefault="00F271F9" w:rsidP="00C814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147B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C814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C814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 w:rsidR="00C814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C8147B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="00C8147B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C8147B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="00C8147B"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="00C8147B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8147B"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 w:rsidR="00C814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14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C8147B" w:rsidRPr="00111B8B" w:rsidRDefault="00C8147B" w:rsidP="00C8147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71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AF" w:rsidRDefault="00085CAF" w:rsidP="0008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мэра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CAF" w:rsidRDefault="00085CAF" w:rsidP="00085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           Ю.Н.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Азорин</w:t>
      </w:r>
      <w:proofErr w:type="spellEnd"/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Pr="00111B8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7B" w:rsidRDefault="00C8147B" w:rsidP="00C8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9D0097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E91"/>
    <w:multiLevelType w:val="hybridMultilevel"/>
    <w:tmpl w:val="07523312"/>
    <w:lvl w:ilvl="0" w:tplc="D9C4DB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085CAF"/>
    <w:rsid w:val="002C43D3"/>
    <w:rsid w:val="00324B57"/>
    <w:rsid w:val="00682F4B"/>
    <w:rsid w:val="006F1275"/>
    <w:rsid w:val="00715B44"/>
    <w:rsid w:val="009D0097"/>
    <w:rsid w:val="00A14F40"/>
    <w:rsid w:val="00A94F16"/>
    <w:rsid w:val="00B30955"/>
    <w:rsid w:val="00C8147B"/>
    <w:rsid w:val="00CC2BFD"/>
    <w:rsid w:val="00E0488E"/>
    <w:rsid w:val="00F161F3"/>
    <w:rsid w:val="00F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7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27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8</cp:revision>
  <cp:lastPrinted>2022-08-15T01:12:00Z</cp:lastPrinted>
  <dcterms:created xsi:type="dcterms:W3CDTF">2022-08-10T08:32:00Z</dcterms:created>
  <dcterms:modified xsi:type="dcterms:W3CDTF">2022-08-15T01:12:00Z</dcterms:modified>
</cp:coreProperties>
</file>