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F" w:rsidRDefault="0074308F" w:rsidP="0074308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ИРКУТСКАЯ ОБЛАСТЬ</w:t>
      </w:r>
      <w:r>
        <w:rPr>
          <w:sz w:val="28"/>
          <w:szCs w:val="28"/>
        </w:rPr>
        <w:br/>
        <w:t>СЛЮДЯНСКИЙ РАЙОН</w:t>
      </w:r>
      <w:r>
        <w:rPr>
          <w:sz w:val="28"/>
          <w:szCs w:val="28"/>
        </w:rPr>
        <w:br/>
        <w:t>АДМИНИСТРАЦИЯ ПОРТБАЙКАЛЬСКОГО МУНИЦИПАЛЬНОГО ОБРАЗОВАНИЯ</w:t>
      </w:r>
    </w:p>
    <w:p w:rsidR="00E530F8" w:rsidRDefault="00E630B3" w:rsidP="0074308F">
      <w:pPr>
        <w:jc w:val="center"/>
        <w:rPr>
          <w:sz w:val="28"/>
          <w:szCs w:val="28"/>
        </w:rPr>
      </w:pPr>
      <w:r w:rsidRPr="00210F5B">
        <w:rPr>
          <w:sz w:val="28"/>
          <w:szCs w:val="28"/>
        </w:rPr>
        <w:t>ПОСТАНОВЛЕНИЕ</w:t>
      </w:r>
    </w:p>
    <w:p w:rsidR="00210F5B" w:rsidRPr="00210F5B" w:rsidRDefault="00210F5B" w:rsidP="00E630B3">
      <w:pPr>
        <w:jc w:val="both"/>
        <w:rPr>
          <w:sz w:val="28"/>
          <w:szCs w:val="28"/>
        </w:rPr>
      </w:pPr>
    </w:p>
    <w:p w:rsidR="00E530F8" w:rsidRDefault="0074308F" w:rsidP="00E530F8">
      <w:r>
        <w:t xml:space="preserve">От 11.01.2019г </w:t>
      </w:r>
      <w:r w:rsidR="00E630B3">
        <w:t xml:space="preserve"> №</w:t>
      </w:r>
      <w:r>
        <w:t xml:space="preserve"> 3</w:t>
      </w:r>
    </w:p>
    <w:p w:rsidR="00210F5B" w:rsidRDefault="00210F5B" w:rsidP="00E530F8"/>
    <w:p w:rsidR="0020306F" w:rsidRPr="00210F5B" w:rsidRDefault="00931A09" w:rsidP="0020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2269E">
        <w:rPr>
          <w:sz w:val="28"/>
          <w:szCs w:val="28"/>
        </w:rPr>
        <w:t>РЕЕСТРА МЕСТ (ПЛОЩАДОК) НАКОПЛЕНИЯ ТВЕРДЫХ КОММУНАЛЬНЫХ ОТХОДОВ, РАСПОЛОЖЕННЫХ НА ТЕРРИТОРИИ ПОРТБАЙКАЛЬСКОГО МУНИЦИПАЛЬНОГО ОБРАЗОВАНИЯ</w:t>
      </w:r>
    </w:p>
    <w:p w:rsidR="00E530F8" w:rsidRDefault="00E530F8" w:rsidP="00210F5B">
      <w:pPr>
        <w:ind w:firstLine="709"/>
        <w:jc w:val="both"/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В </w:t>
      </w:r>
      <w:r w:rsidR="00C2269E">
        <w:rPr>
          <w:sz w:val="28"/>
          <w:szCs w:val="28"/>
        </w:rPr>
        <w:t>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</w:t>
      </w:r>
      <w:r>
        <w:rPr>
          <w:sz w:val="28"/>
          <w:szCs w:val="28"/>
        </w:rPr>
        <w:t xml:space="preserve"> </w:t>
      </w:r>
      <w:r w:rsidR="00C2269E">
        <w:rPr>
          <w:sz w:val="28"/>
          <w:szCs w:val="28"/>
        </w:rPr>
        <w:t>и ведения их реестра, утвержденных постановлением Правительства Российской Федерации от 31.08.2018 № 1039, администрация Портбайкальского муниципального образована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1. Утвердить </w:t>
      </w:r>
      <w:r w:rsidR="00C2269E">
        <w:rPr>
          <w:sz w:val="28"/>
          <w:szCs w:val="28"/>
        </w:rPr>
        <w:t xml:space="preserve">Реестр мест (площадок) накопления твердых </w:t>
      </w:r>
      <w:r w:rsidR="0018633B">
        <w:rPr>
          <w:sz w:val="28"/>
          <w:szCs w:val="28"/>
        </w:rPr>
        <w:t>коммунальных</w:t>
      </w:r>
      <w:r w:rsidR="00C2269E">
        <w:rPr>
          <w:sz w:val="28"/>
          <w:szCs w:val="28"/>
        </w:rPr>
        <w:t xml:space="preserve"> отходов</w:t>
      </w:r>
      <w:r w:rsidR="0018633B">
        <w:rPr>
          <w:sz w:val="28"/>
          <w:szCs w:val="28"/>
        </w:rPr>
        <w:t>, расположенных на территории Портбайкаль</w:t>
      </w:r>
      <w:r w:rsidR="002A0446">
        <w:rPr>
          <w:sz w:val="28"/>
          <w:szCs w:val="28"/>
        </w:rPr>
        <w:t>с</w:t>
      </w:r>
      <w:r w:rsidR="0018633B">
        <w:rPr>
          <w:sz w:val="28"/>
          <w:szCs w:val="28"/>
        </w:rPr>
        <w:t>кого муниципального образования.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31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931A09">
        <w:rPr>
          <w:sz w:val="28"/>
          <w:szCs w:val="28"/>
        </w:rPr>
        <w:t xml:space="preserve">опубликовать в муниципальной газете </w:t>
      </w:r>
      <w:r>
        <w:rPr>
          <w:sz w:val="28"/>
          <w:szCs w:val="28"/>
        </w:rPr>
        <w:t>«Портбайкальские вести»</w:t>
      </w:r>
      <w:r w:rsidRPr="00931A09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«Слюдянский район»</w:t>
      </w:r>
      <w:r w:rsidRPr="00931A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31A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1A09">
        <w:rPr>
          <w:sz w:val="28"/>
          <w:szCs w:val="28"/>
        </w:rPr>
        <w:t>.</w:t>
      </w:r>
    </w:p>
    <w:p w:rsidR="00E530F8" w:rsidRDefault="00E530F8" w:rsidP="00210F5B">
      <w:pPr>
        <w:ind w:firstLine="709"/>
        <w:jc w:val="both"/>
        <w:rPr>
          <w:sz w:val="28"/>
          <w:szCs w:val="28"/>
        </w:rPr>
      </w:pPr>
    </w:p>
    <w:p w:rsidR="00C754D0" w:rsidRDefault="00C754D0" w:rsidP="00210F5B">
      <w:pPr>
        <w:ind w:firstLine="709"/>
        <w:jc w:val="both"/>
        <w:rPr>
          <w:sz w:val="28"/>
          <w:szCs w:val="28"/>
        </w:rPr>
      </w:pPr>
    </w:p>
    <w:p w:rsidR="00931A09" w:rsidRDefault="00931A09" w:rsidP="00C754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Пор</w:t>
      </w:r>
      <w:r w:rsidR="00065481">
        <w:rPr>
          <w:sz w:val="28"/>
          <w:szCs w:val="28"/>
        </w:rPr>
        <w:t>т</w:t>
      </w:r>
      <w:r>
        <w:rPr>
          <w:sz w:val="28"/>
          <w:szCs w:val="28"/>
        </w:rPr>
        <w:t>байкальского МО</w:t>
      </w:r>
    </w:p>
    <w:p w:rsidR="00931A09" w:rsidRDefault="00931A09" w:rsidP="00C754D0">
      <w:pPr>
        <w:jc w:val="both"/>
        <w:rPr>
          <w:sz w:val="28"/>
          <w:szCs w:val="28"/>
        </w:rPr>
      </w:pPr>
      <w:r>
        <w:rPr>
          <w:sz w:val="28"/>
          <w:szCs w:val="28"/>
        </w:rPr>
        <w:t>Симакова</w:t>
      </w:r>
      <w:r w:rsidR="00C754D0" w:rsidRPr="00C754D0">
        <w:rPr>
          <w:sz w:val="28"/>
          <w:szCs w:val="28"/>
        </w:rPr>
        <w:t xml:space="preserve"> </w:t>
      </w:r>
      <w:r w:rsidR="00C754D0">
        <w:rPr>
          <w:sz w:val="28"/>
          <w:szCs w:val="28"/>
        </w:rPr>
        <w:t>Н.И.</w:t>
      </w:r>
    </w:p>
    <w:p w:rsidR="00931A09" w:rsidRDefault="00931A09" w:rsidP="00C754D0">
      <w:pPr>
        <w:jc w:val="both"/>
        <w:rPr>
          <w:sz w:val="28"/>
          <w:szCs w:val="28"/>
        </w:rPr>
      </w:pPr>
    </w:p>
    <w:p w:rsidR="00931A09" w:rsidRDefault="00931A09" w:rsidP="0018633B">
      <w:pPr>
        <w:rPr>
          <w:sz w:val="28"/>
          <w:szCs w:val="28"/>
        </w:rPr>
      </w:pPr>
    </w:p>
    <w:p w:rsidR="0018633B" w:rsidRDefault="0018633B" w:rsidP="0018633B">
      <w:pPr>
        <w:rPr>
          <w:sz w:val="28"/>
          <w:szCs w:val="28"/>
        </w:rPr>
      </w:pPr>
    </w:p>
    <w:p w:rsidR="0018633B" w:rsidRDefault="0018633B" w:rsidP="0018633B">
      <w:pPr>
        <w:rPr>
          <w:sz w:val="28"/>
          <w:szCs w:val="28"/>
        </w:rPr>
      </w:pPr>
    </w:p>
    <w:p w:rsidR="0018633B" w:rsidRDefault="0018633B" w:rsidP="0018633B">
      <w:pPr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  <w:sectPr w:rsidR="0018633B" w:rsidSect="0018633B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31A09" w:rsidRDefault="0018633B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31A09">
        <w:rPr>
          <w:sz w:val="28"/>
          <w:szCs w:val="28"/>
        </w:rPr>
        <w:t xml:space="preserve"> администрации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Портбайкальского муниципального образования</w:t>
      </w:r>
    </w:p>
    <w:p w:rsidR="00931A09" w:rsidRDefault="00C754D0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0310D">
        <w:rPr>
          <w:sz w:val="28"/>
          <w:szCs w:val="28"/>
        </w:rPr>
        <w:t>т 11.01.2019</w:t>
      </w:r>
      <w:r w:rsidR="00931A09">
        <w:rPr>
          <w:sz w:val="28"/>
          <w:szCs w:val="28"/>
        </w:rPr>
        <w:t xml:space="preserve"> №</w:t>
      </w:r>
      <w:r w:rsidR="0040310D">
        <w:rPr>
          <w:sz w:val="28"/>
          <w:szCs w:val="28"/>
        </w:rPr>
        <w:t xml:space="preserve"> 3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</w:p>
    <w:p w:rsidR="00931A09" w:rsidRDefault="0018633B" w:rsidP="00931A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РЕЕСТР МЕСТ (ПЛОЩАДОК) НАКОПЛЕНИЯ ТВЕРДЫХ КОММУНАЛЬНЫХ ОТХОДОВ, РАСПОЛОЖЕННЫХ НА ТЕРРИТОРИИ ПОРТБАЙКАЛЬ</w:t>
      </w:r>
      <w:r w:rsidR="00065481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 ОБРАЗОВАНИЯ</w:t>
      </w:r>
    </w:p>
    <w:p w:rsidR="00931A09" w:rsidRPr="00210F5B" w:rsidRDefault="00931A09" w:rsidP="003B39E4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427"/>
        <w:gridCol w:w="1414"/>
        <w:gridCol w:w="1342"/>
        <w:gridCol w:w="1162"/>
        <w:gridCol w:w="785"/>
        <w:gridCol w:w="1019"/>
        <w:gridCol w:w="932"/>
        <w:gridCol w:w="893"/>
        <w:gridCol w:w="1414"/>
        <w:gridCol w:w="2476"/>
      </w:tblGrid>
      <w:tr w:rsidR="00991203" w:rsidRPr="003B39E4" w:rsidTr="00991203">
        <w:tc>
          <w:tcPr>
            <w:tcW w:w="1129" w:type="dxa"/>
          </w:tcPr>
          <w:p w:rsidR="00991203" w:rsidRDefault="00991203" w:rsidP="003B39E4">
            <w:pPr>
              <w:jc w:val="center"/>
              <w:rPr>
                <w:sz w:val="22"/>
                <w:szCs w:val="22"/>
              </w:rPr>
            </w:pPr>
          </w:p>
          <w:p w:rsidR="00991203" w:rsidRDefault="00991203" w:rsidP="003B39E4">
            <w:pPr>
              <w:jc w:val="center"/>
              <w:rPr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991203">
            <w:pPr>
              <w:spacing w:after="200" w:line="276" w:lineRule="auto"/>
              <w:rPr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3" w:type="dxa"/>
            <w:gridSpan w:val="3"/>
          </w:tcPr>
          <w:p w:rsidR="00991203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 xml:space="preserve">Данные о нахождении мест (площадок) </w:t>
            </w:r>
          </w:p>
          <w:p w:rsidR="00991203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 xml:space="preserve">накопления твердых коммунальных </w:t>
            </w:r>
          </w:p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>отходов</w:t>
            </w:r>
          </w:p>
        </w:tc>
        <w:tc>
          <w:tcPr>
            <w:tcW w:w="4791" w:type="dxa"/>
            <w:gridSpan w:val="5"/>
          </w:tcPr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14" w:type="dxa"/>
            <w:vMerge w:val="restart"/>
          </w:tcPr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>Данные об источниках образования</w:t>
            </w:r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2476" w:type="dxa"/>
            <w:vMerge w:val="restart"/>
          </w:tcPr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both"/>
              <w:rPr>
                <w:i/>
                <w:sz w:val="22"/>
                <w:szCs w:val="22"/>
              </w:rPr>
            </w:pPr>
            <w:r w:rsidRPr="003B39E4">
              <w:rPr>
                <w:i/>
                <w:sz w:val="22"/>
                <w:szCs w:val="22"/>
              </w:rPr>
              <w:t>(Для юр. лиц – полное наименование, номер ЕГРЮЛ, фактический адрес</w:t>
            </w:r>
          </w:p>
          <w:p w:rsidR="00991203" w:rsidRPr="003B39E4" w:rsidRDefault="00991203" w:rsidP="003B39E4">
            <w:pPr>
              <w:jc w:val="both"/>
              <w:rPr>
                <w:i/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both"/>
              <w:rPr>
                <w:i/>
                <w:sz w:val="22"/>
                <w:szCs w:val="22"/>
              </w:rPr>
            </w:pPr>
            <w:r w:rsidRPr="003B39E4">
              <w:rPr>
                <w:i/>
                <w:sz w:val="22"/>
                <w:szCs w:val="22"/>
              </w:rPr>
              <w:t>Для ИП – ФИО, ОГРН, адрес регистрации по месту жительства</w:t>
            </w:r>
          </w:p>
          <w:p w:rsidR="00991203" w:rsidRPr="003B39E4" w:rsidRDefault="00991203" w:rsidP="003B39E4">
            <w:pPr>
              <w:jc w:val="both"/>
              <w:rPr>
                <w:i/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both"/>
              <w:rPr>
                <w:sz w:val="22"/>
                <w:szCs w:val="22"/>
              </w:rPr>
            </w:pPr>
            <w:r w:rsidRPr="003B39E4">
              <w:rPr>
                <w:i/>
                <w:sz w:val="22"/>
                <w:szCs w:val="22"/>
              </w:rPr>
              <w:t>Для физ. лиц – ФИО, серия, номер дата выдачи паспорта, адрес регистрации, контактный телефон)</w:t>
            </w:r>
          </w:p>
        </w:tc>
      </w:tr>
      <w:tr w:rsidR="00991203" w:rsidRPr="003B39E4" w:rsidTr="00991203">
        <w:trPr>
          <w:trHeight w:val="615"/>
        </w:trPr>
        <w:tc>
          <w:tcPr>
            <w:tcW w:w="1129" w:type="dxa"/>
            <w:vMerge w:val="restart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567" w:type="dxa"/>
            <w:vMerge w:val="restart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27" w:type="dxa"/>
            <w:vMerge w:val="restart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1414" w:type="dxa"/>
            <w:vMerge w:val="restart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  <w:p w:rsidR="00991203" w:rsidRDefault="00991203" w:rsidP="00EF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обслужи</w:t>
            </w:r>
          </w:p>
          <w:p w:rsidR="00991203" w:rsidRPr="003B39E4" w:rsidRDefault="00991203" w:rsidP="00EF2F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ваемых</w:t>
            </w:r>
            <w:proofErr w:type="spellEnd"/>
            <w:r>
              <w:rPr>
                <w:sz w:val="22"/>
                <w:szCs w:val="22"/>
              </w:rPr>
              <w:t xml:space="preserve"> домов </w:t>
            </w:r>
          </w:p>
        </w:tc>
        <w:tc>
          <w:tcPr>
            <w:tcW w:w="1342" w:type="dxa"/>
            <w:vMerge w:val="restart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</w:t>
            </w:r>
            <w:proofErr w:type="spellEnd"/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фические</w:t>
            </w:r>
            <w:proofErr w:type="spellEnd"/>
            <w:r>
              <w:rPr>
                <w:sz w:val="22"/>
                <w:szCs w:val="22"/>
              </w:rPr>
              <w:t xml:space="preserve"> координаты площадки</w:t>
            </w:r>
          </w:p>
        </w:tc>
        <w:tc>
          <w:tcPr>
            <w:tcW w:w="1162" w:type="dxa"/>
            <w:vMerge w:val="restart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(грунт, бетон, асфальт</w:t>
            </w:r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85" w:type="dxa"/>
            <w:vMerge w:val="restart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 м2</w:t>
            </w:r>
          </w:p>
        </w:tc>
        <w:tc>
          <w:tcPr>
            <w:tcW w:w="2844" w:type="dxa"/>
            <w:gridSpan w:val="3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контейнеров с указанием объема</w:t>
            </w: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Разме</w:t>
            </w:r>
            <w:proofErr w:type="spellEnd"/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щенные, шт.</w:t>
            </w:r>
          </w:p>
        </w:tc>
        <w:tc>
          <w:tcPr>
            <w:tcW w:w="932" w:type="dxa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Плани</w:t>
            </w:r>
            <w:proofErr w:type="spellEnd"/>
          </w:p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руемые</w:t>
            </w:r>
            <w:proofErr w:type="spell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разме</w:t>
            </w:r>
            <w:proofErr w:type="spellEnd"/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щению</w:t>
            </w:r>
            <w:proofErr w:type="spellEnd"/>
          </w:p>
        </w:tc>
        <w:tc>
          <w:tcPr>
            <w:tcW w:w="893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Объем, м3</w:t>
            </w: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</w:tr>
      <w:tr w:rsidR="00991203" w:rsidRPr="003B39E4" w:rsidTr="00991203">
        <w:trPr>
          <w:trHeight w:val="823"/>
        </w:trPr>
        <w:tc>
          <w:tcPr>
            <w:tcW w:w="1129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п.Байкал</w:t>
            </w:r>
            <w:proofErr w:type="spellEnd"/>
          </w:p>
        </w:tc>
        <w:tc>
          <w:tcPr>
            <w:tcW w:w="567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7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около дома №7 </w:t>
            </w:r>
          </w:p>
        </w:tc>
        <w:tc>
          <w:tcPr>
            <w:tcW w:w="1414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 w:rsidRPr="0040310D">
              <w:rPr>
                <w:sz w:val="22"/>
                <w:szCs w:val="22"/>
              </w:rPr>
              <w:t>ул. Набережная, д.7</w:t>
            </w:r>
            <w:r w:rsidR="0040310D">
              <w:rPr>
                <w:sz w:val="22"/>
                <w:szCs w:val="22"/>
              </w:rPr>
              <w:t>,8.</w:t>
            </w:r>
          </w:p>
        </w:tc>
        <w:tc>
          <w:tcPr>
            <w:tcW w:w="1342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 w:rsidRPr="0040310D">
              <w:rPr>
                <w:sz w:val="22"/>
                <w:szCs w:val="22"/>
              </w:rPr>
              <w:t>ул. Набережная, д.7</w:t>
            </w:r>
            <w:r w:rsidR="0040310D" w:rsidRPr="0040310D">
              <w:rPr>
                <w:sz w:val="22"/>
                <w:szCs w:val="22"/>
              </w:rPr>
              <w:t>,8.</w:t>
            </w:r>
          </w:p>
        </w:tc>
        <w:tc>
          <w:tcPr>
            <w:tcW w:w="2476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Портбайкальского муниципального образования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 около дома №9</w:t>
            </w:r>
          </w:p>
        </w:tc>
        <w:tc>
          <w:tcPr>
            <w:tcW w:w="1414" w:type="dxa"/>
          </w:tcPr>
          <w:p w:rsidR="00991203" w:rsidRPr="00EF2F90" w:rsidRDefault="00991203" w:rsidP="00991203">
            <w:pPr>
              <w:jc w:val="center"/>
              <w:rPr>
                <w:sz w:val="22"/>
                <w:szCs w:val="22"/>
                <w:highlight w:val="green"/>
              </w:rPr>
            </w:pPr>
            <w:r w:rsidRPr="0040310D">
              <w:rPr>
                <w:sz w:val="22"/>
                <w:szCs w:val="22"/>
              </w:rPr>
              <w:t>ул. Набережная, д.9</w:t>
            </w:r>
          </w:p>
        </w:tc>
        <w:tc>
          <w:tcPr>
            <w:tcW w:w="134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Pr="003B39E4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Pr="003B39E4" w:rsidRDefault="00991203" w:rsidP="00991203">
            <w:pPr>
              <w:jc w:val="center"/>
              <w:rPr>
                <w:sz w:val="22"/>
                <w:szCs w:val="22"/>
              </w:rPr>
            </w:pPr>
            <w:r w:rsidRPr="0040310D">
              <w:rPr>
                <w:sz w:val="22"/>
                <w:szCs w:val="22"/>
              </w:rPr>
              <w:t>ул. Набережная, д.9</w:t>
            </w:r>
          </w:p>
        </w:tc>
        <w:tc>
          <w:tcPr>
            <w:tcW w:w="2476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Портбайкальского муниципального образования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2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 около дома №10</w:t>
            </w:r>
          </w:p>
        </w:tc>
        <w:tc>
          <w:tcPr>
            <w:tcW w:w="1414" w:type="dxa"/>
          </w:tcPr>
          <w:p w:rsidR="00991203" w:rsidRPr="00EF2F90" w:rsidRDefault="00991203" w:rsidP="0040310D">
            <w:pPr>
              <w:jc w:val="center"/>
              <w:rPr>
                <w:sz w:val="22"/>
                <w:szCs w:val="22"/>
                <w:highlight w:val="green"/>
              </w:rPr>
            </w:pPr>
            <w:r w:rsidRPr="0040310D">
              <w:rPr>
                <w:sz w:val="22"/>
                <w:szCs w:val="22"/>
              </w:rPr>
              <w:t>ул. Байкальская</w:t>
            </w:r>
            <w:r w:rsidR="0040310D" w:rsidRPr="0040310D">
              <w:rPr>
                <w:sz w:val="22"/>
                <w:szCs w:val="22"/>
              </w:rPr>
              <w:t xml:space="preserve">, пер. </w:t>
            </w:r>
            <w:proofErr w:type="spellStart"/>
            <w:r w:rsidR="0040310D">
              <w:rPr>
                <w:sz w:val="22"/>
                <w:szCs w:val="22"/>
              </w:rPr>
              <w:t>Байкальскийул</w:t>
            </w:r>
            <w:proofErr w:type="spellEnd"/>
            <w:r w:rsidR="0040310D">
              <w:rPr>
                <w:sz w:val="22"/>
                <w:szCs w:val="22"/>
              </w:rPr>
              <w:t xml:space="preserve">. </w:t>
            </w:r>
            <w:r w:rsidR="0040310D" w:rsidRPr="0040310D">
              <w:rPr>
                <w:sz w:val="22"/>
                <w:szCs w:val="22"/>
              </w:rPr>
              <w:t xml:space="preserve">Кудашова, ул. </w:t>
            </w:r>
            <w:proofErr w:type="gramStart"/>
            <w:r w:rsidR="0040310D">
              <w:rPr>
                <w:sz w:val="22"/>
                <w:szCs w:val="22"/>
              </w:rPr>
              <w:t>Горная</w:t>
            </w:r>
            <w:proofErr w:type="gramEnd"/>
            <w:r w:rsidR="00F96779">
              <w:rPr>
                <w:sz w:val="22"/>
                <w:szCs w:val="22"/>
              </w:rPr>
              <w:t xml:space="preserve"> (все)</w:t>
            </w:r>
          </w:p>
        </w:tc>
        <w:tc>
          <w:tcPr>
            <w:tcW w:w="134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Pr="003B39E4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Pr="003B39E4" w:rsidRDefault="00F96779" w:rsidP="00991203">
            <w:pPr>
              <w:jc w:val="center"/>
              <w:rPr>
                <w:sz w:val="22"/>
                <w:szCs w:val="22"/>
              </w:rPr>
            </w:pPr>
            <w:r w:rsidRPr="0040310D">
              <w:rPr>
                <w:sz w:val="22"/>
                <w:szCs w:val="22"/>
              </w:rPr>
              <w:t>ул. Байкальская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40310D">
              <w:rPr>
                <w:sz w:val="22"/>
                <w:szCs w:val="22"/>
              </w:rPr>
              <w:t>,</w:t>
            </w:r>
            <w:proofErr w:type="gramEnd"/>
            <w:r w:rsidRPr="0040310D">
              <w:rPr>
                <w:sz w:val="22"/>
                <w:szCs w:val="22"/>
              </w:rPr>
              <w:t xml:space="preserve"> пер. </w:t>
            </w:r>
            <w:proofErr w:type="spellStart"/>
            <w:r>
              <w:rPr>
                <w:sz w:val="22"/>
                <w:szCs w:val="22"/>
              </w:rPr>
              <w:t>Байкальскийул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0310D">
              <w:rPr>
                <w:sz w:val="22"/>
                <w:szCs w:val="22"/>
              </w:rPr>
              <w:t xml:space="preserve">Кудашова, ул. </w:t>
            </w:r>
            <w:proofErr w:type="gramStart"/>
            <w:r>
              <w:rPr>
                <w:sz w:val="22"/>
                <w:szCs w:val="22"/>
              </w:rPr>
              <w:t>Горная</w:t>
            </w:r>
            <w:proofErr w:type="gramEnd"/>
            <w:r>
              <w:rPr>
                <w:sz w:val="22"/>
                <w:szCs w:val="22"/>
              </w:rPr>
              <w:t xml:space="preserve"> (все)</w:t>
            </w:r>
          </w:p>
        </w:tc>
        <w:tc>
          <w:tcPr>
            <w:tcW w:w="2476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Портбайкальского муниципального образования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2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Байкальская около муниципального кладбища</w:t>
            </w:r>
          </w:p>
        </w:tc>
        <w:tc>
          <w:tcPr>
            <w:tcW w:w="1414" w:type="dxa"/>
          </w:tcPr>
          <w:p w:rsidR="00991203" w:rsidRPr="00EF2F90" w:rsidRDefault="00991203" w:rsidP="00991203">
            <w:pPr>
              <w:jc w:val="center"/>
              <w:rPr>
                <w:sz w:val="22"/>
                <w:szCs w:val="22"/>
                <w:highlight w:val="green"/>
              </w:rPr>
            </w:pPr>
            <w:r w:rsidRPr="00F96779">
              <w:rPr>
                <w:sz w:val="22"/>
                <w:szCs w:val="22"/>
              </w:rPr>
              <w:t>Территория муниципального кладбища</w:t>
            </w:r>
          </w:p>
        </w:tc>
        <w:tc>
          <w:tcPr>
            <w:tcW w:w="134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Pr="00F96779" w:rsidRDefault="00991203" w:rsidP="00991203">
            <w:pPr>
              <w:jc w:val="center"/>
              <w:rPr>
                <w:sz w:val="22"/>
                <w:szCs w:val="22"/>
              </w:rPr>
            </w:pPr>
            <w:r w:rsidRPr="00F96779">
              <w:rPr>
                <w:sz w:val="22"/>
                <w:szCs w:val="22"/>
              </w:rPr>
              <w:t xml:space="preserve">Территория муниципального кладбища </w:t>
            </w:r>
          </w:p>
        </w:tc>
        <w:tc>
          <w:tcPr>
            <w:tcW w:w="2476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Портбайкальского муниципального образования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2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 около дома № 3</w:t>
            </w:r>
          </w:p>
        </w:tc>
        <w:tc>
          <w:tcPr>
            <w:tcW w:w="1414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  <w:highlight w:val="green"/>
              </w:rPr>
            </w:pPr>
            <w:r w:rsidRPr="00F96779">
              <w:rPr>
                <w:sz w:val="22"/>
                <w:szCs w:val="22"/>
              </w:rPr>
              <w:t>ул. Вокзальная д. 3</w:t>
            </w:r>
          </w:p>
        </w:tc>
        <w:tc>
          <w:tcPr>
            <w:tcW w:w="134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Default="002A0446" w:rsidP="00991203">
            <w:pPr>
              <w:jc w:val="center"/>
              <w:rPr>
                <w:sz w:val="22"/>
                <w:szCs w:val="22"/>
                <w:highlight w:val="green"/>
              </w:rPr>
            </w:pPr>
            <w:r w:rsidRPr="00F96779">
              <w:rPr>
                <w:sz w:val="22"/>
                <w:szCs w:val="22"/>
              </w:rPr>
              <w:t xml:space="preserve">ул. Вокзальная, д.3 </w:t>
            </w:r>
          </w:p>
        </w:tc>
        <w:tc>
          <w:tcPr>
            <w:tcW w:w="2476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2A0446">
              <w:rPr>
                <w:sz w:val="22"/>
                <w:szCs w:val="22"/>
              </w:rPr>
              <w:t>Портбайкальского муниципального образования</w:t>
            </w:r>
          </w:p>
        </w:tc>
      </w:tr>
      <w:tr w:rsidR="002A0446" w:rsidRPr="003B39E4" w:rsidTr="00991203">
        <w:trPr>
          <w:trHeight w:val="1035"/>
        </w:trPr>
        <w:tc>
          <w:tcPr>
            <w:tcW w:w="1129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27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 около дома № 7</w:t>
            </w:r>
          </w:p>
        </w:tc>
        <w:tc>
          <w:tcPr>
            <w:tcW w:w="1414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  <w:highlight w:val="green"/>
              </w:rPr>
            </w:pPr>
            <w:r w:rsidRPr="00F96779">
              <w:rPr>
                <w:sz w:val="22"/>
                <w:szCs w:val="22"/>
              </w:rPr>
              <w:t>ул. Вокзальная д. 7</w:t>
            </w:r>
            <w:r w:rsidR="00F96779" w:rsidRPr="00F96779">
              <w:rPr>
                <w:sz w:val="22"/>
                <w:szCs w:val="22"/>
              </w:rPr>
              <w:t>,5,9,11,13,6,10,8</w:t>
            </w:r>
            <w:r w:rsidR="00F96779">
              <w:rPr>
                <w:sz w:val="22"/>
                <w:szCs w:val="22"/>
              </w:rPr>
              <w:t>, ул. Ангарская, ул. Первомайская</w:t>
            </w:r>
          </w:p>
        </w:tc>
        <w:tc>
          <w:tcPr>
            <w:tcW w:w="1342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2A0446" w:rsidRDefault="00F96779" w:rsidP="00991203">
            <w:pPr>
              <w:jc w:val="center"/>
              <w:rPr>
                <w:sz w:val="22"/>
                <w:szCs w:val="22"/>
                <w:highlight w:val="green"/>
              </w:rPr>
            </w:pPr>
            <w:r w:rsidRPr="00F96779">
              <w:rPr>
                <w:sz w:val="22"/>
                <w:szCs w:val="22"/>
              </w:rPr>
              <w:t>ул. Вокзальная д. 7,5,9,11,13,6,10,8</w:t>
            </w:r>
            <w:r>
              <w:rPr>
                <w:sz w:val="22"/>
                <w:szCs w:val="22"/>
              </w:rPr>
              <w:t>, ул. Ангарская, ул. Первомайская</w:t>
            </w:r>
          </w:p>
        </w:tc>
        <w:tc>
          <w:tcPr>
            <w:tcW w:w="2476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Портбайкальского муниципального образования</w:t>
            </w:r>
          </w:p>
        </w:tc>
      </w:tr>
    </w:tbl>
    <w:p w:rsidR="00CB3281" w:rsidRPr="00CB3281" w:rsidRDefault="00CB3281" w:rsidP="00CB3281">
      <w:pPr>
        <w:jc w:val="center"/>
        <w:rPr>
          <w:sz w:val="36"/>
          <w:szCs w:val="36"/>
        </w:rPr>
      </w:pPr>
    </w:p>
    <w:sectPr w:rsidR="00CB3281" w:rsidRPr="00CB3281" w:rsidSect="001863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FF" w:rsidRDefault="00466EFF">
      <w:r>
        <w:separator/>
      </w:r>
    </w:p>
  </w:endnote>
  <w:endnote w:type="continuationSeparator" w:id="0">
    <w:p w:rsidR="00466EFF" w:rsidRDefault="004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03" w:rsidRDefault="00991203" w:rsidP="009912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203" w:rsidRDefault="00991203" w:rsidP="009912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03" w:rsidRDefault="00991203" w:rsidP="009912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FF" w:rsidRDefault="00466EFF">
      <w:r>
        <w:separator/>
      </w:r>
    </w:p>
  </w:footnote>
  <w:footnote w:type="continuationSeparator" w:id="0">
    <w:p w:rsidR="00466EFF" w:rsidRDefault="0046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03" w:rsidRDefault="009912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96779">
      <w:rPr>
        <w:noProof/>
      </w:rPr>
      <w:t>3</w:t>
    </w:r>
    <w:r>
      <w:fldChar w:fldCharType="end"/>
    </w:r>
  </w:p>
  <w:p w:rsidR="00991203" w:rsidRDefault="009912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28"/>
    <w:rsid w:val="00003F94"/>
    <w:rsid w:val="00054986"/>
    <w:rsid w:val="00065481"/>
    <w:rsid w:val="0018633B"/>
    <w:rsid w:val="0020306F"/>
    <w:rsid w:val="00210F5B"/>
    <w:rsid w:val="0023701B"/>
    <w:rsid w:val="002A0446"/>
    <w:rsid w:val="003B39E4"/>
    <w:rsid w:val="003D4F78"/>
    <w:rsid w:val="0040310D"/>
    <w:rsid w:val="00466EFF"/>
    <w:rsid w:val="006B0E53"/>
    <w:rsid w:val="006D3D88"/>
    <w:rsid w:val="0074308F"/>
    <w:rsid w:val="007A1328"/>
    <w:rsid w:val="00931A09"/>
    <w:rsid w:val="00991203"/>
    <w:rsid w:val="00C2269E"/>
    <w:rsid w:val="00C32F23"/>
    <w:rsid w:val="00C754D0"/>
    <w:rsid w:val="00C95421"/>
    <w:rsid w:val="00CB3281"/>
    <w:rsid w:val="00D17D0E"/>
    <w:rsid w:val="00D44372"/>
    <w:rsid w:val="00E530F8"/>
    <w:rsid w:val="00E630B3"/>
    <w:rsid w:val="00EF2F90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2019-01-21T03:26:00Z</cp:lastPrinted>
  <dcterms:created xsi:type="dcterms:W3CDTF">2019-01-21T03:27:00Z</dcterms:created>
  <dcterms:modified xsi:type="dcterms:W3CDTF">2019-01-21T03:27:00Z</dcterms:modified>
</cp:coreProperties>
</file>