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B8" w:rsidRDefault="00966493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66493">
        <w:rPr>
          <w:rFonts w:ascii="Arial" w:hAnsi="Arial" w:cs="Arial"/>
          <w:b/>
          <w:bCs/>
          <w:kern w:val="28"/>
          <w:sz w:val="32"/>
          <w:szCs w:val="32"/>
        </w:rPr>
        <w:t>13</w:t>
      </w:r>
      <w:r w:rsidR="007C4D2B" w:rsidRPr="00966493">
        <w:rPr>
          <w:rFonts w:ascii="Arial" w:hAnsi="Arial" w:cs="Arial"/>
          <w:b/>
          <w:bCs/>
          <w:kern w:val="28"/>
          <w:sz w:val="32"/>
          <w:szCs w:val="32"/>
        </w:rPr>
        <w:t xml:space="preserve">.12.2019г. № </w:t>
      </w:r>
      <w:r w:rsidRPr="00966493">
        <w:rPr>
          <w:rFonts w:ascii="Arial" w:hAnsi="Arial" w:cs="Arial"/>
          <w:b/>
          <w:bCs/>
          <w:kern w:val="28"/>
          <w:sz w:val="32"/>
          <w:szCs w:val="32"/>
        </w:rPr>
        <w:t>34</w:t>
      </w:r>
      <w:r w:rsidR="00781C0F" w:rsidRPr="00966493">
        <w:rPr>
          <w:rFonts w:ascii="Arial" w:hAnsi="Arial" w:cs="Arial"/>
          <w:b/>
          <w:bCs/>
          <w:kern w:val="28"/>
          <w:sz w:val="32"/>
          <w:szCs w:val="32"/>
        </w:rPr>
        <w:t>-д</w:t>
      </w:r>
      <w:r w:rsidR="00781C0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bookmarkStart w:id="0" w:name="_GoBack"/>
      <w:bookmarkEnd w:id="0"/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РОССИЙСКАЯ ФЕДЕРАЦИЯ 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СЕЛЬСКОЕ ПОСЕЛЕНИЕ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2462CF" w:rsidRPr="003059C8" w:rsidRDefault="00781C0F" w:rsidP="00216CD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2462CF" w:rsidRPr="003059C8" w:rsidRDefault="002462CF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2462CF" w:rsidRPr="00E81AFB" w:rsidRDefault="007C4D2B" w:rsidP="00B159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РЕШЕНИЕ ДУМЫ ПОРТБАЙКАЛЬСКОГО </w:t>
      </w:r>
      <w:r w:rsidR="00B159FD">
        <w:rPr>
          <w:rFonts w:ascii="Arial" w:hAnsi="Arial" w:cs="Arial"/>
          <w:b/>
          <w:bCs/>
          <w:kern w:val="28"/>
          <w:sz w:val="32"/>
          <w:szCs w:val="32"/>
        </w:rPr>
        <w:t>МУНИЦИПАЛЬНОГО ОБРАЗВОАНИЯ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ОТ 27.11.2019 № 28-Д </w:t>
      </w:r>
      <w:r w:rsidR="00B159FD">
        <w:rPr>
          <w:rFonts w:ascii="Arial" w:hAnsi="Arial" w:cs="Arial"/>
          <w:b/>
          <w:bCs/>
          <w:kern w:val="28"/>
          <w:sz w:val="32"/>
          <w:szCs w:val="32"/>
        </w:rPr>
        <w:br/>
      </w:r>
      <w:r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B159FD">
        <w:rPr>
          <w:rFonts w:ascii="Arial" w:hAnsi="Arial" w:cs="Arial"/>
          <w:b/>
          <w:bCs/>
          <w:kern w:val="28"/>
          <w:sz w:val="32"/>
          <w:szCs w:val="32"/>
        </w:rPr>
        <w:t xml:space="preserve">ОБ </w:t>
      </w:r>
      <w:r w:rsidR="002462CF" w:rsidRPr="00E81AFB">
        <w:rPr>
          <w:rFonts w:ascii="Arial" w:hAnsi="Arial" w:cs="Arial"/>
          <w:b/>
          <w:bCs/>
          <w:kern w:val="28"/>
          <w:sz w:val="32"/>
          <w:szCs w:val="32"/>
        </w:rPr>
        <w:t xml:space="preserve">УСТАНОВЛЕНИИ И ВВЕДЕНИИ В ДЕЙСТВИЕ НА ТЕРРИТОРИИ </w:t>
      </w:r>
      <w:r w:rsidR="005B3663" w:rsidRPr="00E81AFB">
        <w:rPr>
          <w:rFonts w:ascii="Arial" w:hAnsi="Arial" w:cs="Arial"/>
          <w:b/>
          <w:kern w:val="28"/>
          <w:sz w:val="32"/>
          <w:szCs w:val="32"/>
        </w:rPr>
        <w:t>ПОРТБАЙКАЛЬСКОГО МУНИЦИПАЛЬНОГО ОБРАЗОВАНИЯ</w:t>
      </w:r>
      <w:r w:rsidR="00B159F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2462CF" w:rsidRPr="00E81AFB">
        <w:rPr>
          <w:rFonts w:ascii="Arial" w:hAnsi="Arial" w:cs="Arial"/>
          <w:b/>
          <w:bCs/>
          <w:kern w:val="28"/>
          <w:sz w:val="32"/>
          <w:szCs w:val="32"/>
        </w:rPr>
        <w:t>НАЛОГА НА ИМУЩЕСТВО ФИЗИЧЕСКИХ ЛИЦ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A812B8" w:rsidRPr="003059C8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B3663" w:rsidRPr="00E81AFB" w:rsidRDefault="002462CF" w:rsidP="004B71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 xml:space="preserve">Руководствуясь </w:t>
      </w:r>
      <w:proofErr w:type="spellStart"/>
      <w:r w:rsidR="007C4D2B">
        <w:rPr>
          <w:rFonts w:ascii="Arial" w:hAnsi="Arial" w:cs="Arial"/>
          <w:kern w:val="28"/>
        </w:rPr>
        <w:t>статье</w:t>
      </w:r>
      <w:r w:rsidR="00E81AFB" w:rsidRPr="00E81AFB">
        <w:rPr>
          <w:rFonts w:ascii="Arial" w:hAnsi="Arial" w:cs="Arial"/>
          <w:kern w:val="28"/>
        </w:rPr>
        <w:t>й</w:t>
      </w:r>
      <w:proofErr w:type="spellEnd"/>
      <w:r w:rsidR="005B3663" w:rsidRPr="00E81AFB">
        <w:rPr>
          <w:rFonts w:ascii="Arial" w:hAnsi="Arial" w:cs="Arial"/>
          <w:kern w:val="28"/>
        </w:rPr>
        <w:t xml:space="preserve"> 14</w:t>
      </w:r>
      <w:r w:rsidRPr="00E81AFB">
        <w:rPr>
          <w:rFonts w:ascii="Arial" w:hAnsi="Arial" w:cs="Arial"/>
          <w:kern w:val="28"/>
          <w:vertAlign w:val="superscript"/>
        </w:rPr>
        <w:t xml:space="preserve"> </w:t>
      </w:r>
      <w:r w:rsidRPr="00E81AFB">
        <w:rPr>
          <w:rFonts w:ascii="Arial" w:hAnsi="Arial" w:cs="Arial"/>
          <w:kern w:val="28"/>
        </w:rPr>
        <w:t xml:space="preserve">Федерального закона от 6 октября 2003 года </w:t>
      </w:r>
      <w:r w:rsidR="00336040" w:rsidRPr="00E81AFB">
        <w:rPr>
          <w:rFonts w:ascii="Arial" w:hAnsi="Arial" w:cs="Arial"/>
          <w:kern w:val="28"/>
        </w:rPr>
        <w:br/>
      </w:r>
      <w:r w:rsidRPr="00E81AFB">
        <w:rPr>
          <w:rFonts w:ascii="Arial" w:hAnsi="Arial" w:cs="Arial"/>
          <w:kern w:val="28"/>
        </w:rPr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5B3663" w:rsidRPr="00E81AFB">
        <w:rPr>
          <w:rFonts w:ascii="Arial" w:hAnsi="Arial" w:cs="Arial"/>
          <w:kern w:val="28"/>
        </w:rPr>
        <w:t>Уставом Портбайкальского муниципального образования, Дума Портбайкальского муниципального образования</w:t>
      </w:r>
    </w:p>
    <w:p w:rsidR="005B3663" w:rsidRPr="003059C8" w:rsidRDefault="005B3663" w:rsidP="004B712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462CF" w:rsidRPr="00E81AFB" w:rsidRDefault="005B3663" w:rsidP="004B71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E81AF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5B3663" w:rsidRPr="003059C8" w:rsidRDefault="005B3663" w:rsidP="004B712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AE1FD6" w:rsidRPr="00BE196F" w:rsidRDefault="00AE1FD6" w:rsidP="003F62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AE1FD6">
        <w:rPr>
          <w:rFonts w:ascii="Arial" w:hAnsi="Arial" w:cs="Arial"/>
          <w:kern w:val="28"/>
        </w:rPr>
        <w:t>1.</w:t>
      </w:r>
      <w:r>
        <w:rPr>
          <w:rFonts w:ascii="Arial" w:hAnsi="Arial" w:cs="Arial"/>
          <w:kern w:val="28"/>
        </w:rPr>
        <w:t xml:space="preserve"> </w:t>
      </w:r>
      <w:r w:rsidRPr="00AE1FD6">
        <w:rPr>
          <w:rFonts w:ascii="Arial" w:hAnsi="Arial" w:cs="Arial"/>
          <w:kern w:val="28"/>
        </w:rPr>
        <w:t xml:space="preserve">Внести </w:t>
      </w:r>
      <w:r w:rsidRPr="00BE196F">
        <w:rPr>
          <w:rFonts w:ascii="Arial" w:hAnsi="Arial" w:cs="Arial"/>
          <w:kern w:val="28"/>
        </w:rPr>
        <w:t xml:space="preserve">в решение Думы Портбайкальского </w:t>
      </w:r>
      <w:r w:rsidR="003F62D2">
        <w:rPr>
          <w:rFonts w:ascii="Arial" w:hAnsi="Arial" w:cs="Arial"/>
          <w:kern w:val="28"/>
        </w:rPr>
        <w:t>муниципального образования</w:t>
      </w:r>
      <w:r w:rsidRPr="00BE196F">
        <w:rPr>
          <w:rFonts w:ascii="Arial" w:hAnsi="Arial" w:cs="Arial"/>
          <w:kern w:val="28"/>
        </w:rPr>
        <w:t xml:space="preserve"> от 27 ноября 2019 года № 28-д следующие изменения:</w:t>
      </w:r>
    </w:p>
    <w:p w:rsidR="00AE1FD6" w:rsidRPr="00BE196F" w:rsidRDefault="00AE1FD6" w:rsidP="003F62D2">
      <w:pPr>
        <w:ind w:firstLine="709"/>
        <w:jc w:val="both"/>
        <w:rPr>
          <w:rFonts w:ascii="Arial" w:hAnsi="Arial" w:cs="Arial"/>
        </w:rPr>
      </w:pPr>
      <w:r w:rsidRPr="00BE196F">
        <w:rPr>
          <w:rFonts w:ascii="Arial" w:hAnsi="Arial" w:cs="Arial"/>
        </w:rPr>
        <w:t xml:space="preserve">1) </w:t>
      </w:r>
      <w:r w:rsidR="00DB6D1F" w:rsidRPr="00BE196F">
        <w:rPr>
          <w:rFonts w:ascii="Arial" w:hAnsi="Arial" w:cs="Arial"/>
        </w:rPr>
        <w:t>в инди</w:t>
      </w:r>
      <w:r w:rsidR="00B159FD" w:rsidRPr="00BE196F">
        <w:rPr>
          <w:rFonts w:ascii="Arial" w:hAnsi="Arial" w:cs="Arial"/>
        </w:rPr>
        <w:t xml:space="preserve">видуализированном </w:t>
      </w:r>
      <w:r w:rsidR="00DB6D1F" w:rsidRPr="00BE196F">
        <w:rPr>
          <w:rFonts w:ascii="Arial" w:hAnsi="Arial" w:cs="Arial"/>
        </w:rPr>
        <w:t xml:space="preserve">заголовке после слов </w:t>
      </w:r>
      <w:r w:rsidR="00B159FD" w:rsidRPr="00BE196F">
        <w:rPr>
          <w:rFonts w:ascii="Arial" w:hAnsi="Arial" w:cs="Arial"/>
        </w:rPr>
        <w:t>«на имущество физических лиц» дополнить словами «</w:t>
      </w:r>
      <w:r w:rsidR="003F62D2">
        <w:rPr>
          <w:rFonts w:ascii="Arial" w:hAnsi="Arial" w:cs="Arial"/>
        </w:rPr>
        <w:t xml:space="preserve"> </w:t>
      </w:r>
      <w:r w:rsidR="00B159FD" w:rsidRPr="00BE196F">
        <w:rPr>
          <w:rFonts w:ascii="Arial" w:hAnsi="Arial" w:cs="Arial"/>
        </w:rPr>
        <w:t>на 2020 год»</w:t>
      </w:r>
      <w:r w:rsidR="0016293C" w:rsidRPr="00BE196F">
        <w:rPr>
          <w:rFonts w:ascii="Arial" w:hAnsi="Arial" w:cs="Arial"/>
        </w:rPr>
        <w:t>;</w:t>
      </w:r>
    </w:p>
    <w:p w:rsidR="00BE196F" w:rsidRPr="00BE196F" w:rsidRDefault="00BE196F" w:rsidP="003F62D2">
      <w:pPr>
        <w:ind w:firstLine="709"/>
        <w:jc w:val="both"/>
        <w:rPr>
          <w:rFonts w:ascii="Arial" w:hAnsi="Arial" w:cs="Arial"/>
        </w:rPr>
      </w:pPr>
      <w:r w:rsidRPr="00BE196F">
        <w:rPr>
          <w:rFonts w:ascii="Arial" w:hAnsi="Arial" w:cs="Arial"/>
        </w:rPr>
        <w:t>2) подпункт 1 пункта 4 изложить в следующей редакции:</w:t>
      </w:r>
    </w:p>
    <w:p w:rsidR="00BE196F" w:rsidRPr="00BE196F" w:rsidRDefault="00BE196F" w:rsidP="003F62D2">
      <w:pPr>
        <w:ind w:firstLine="709"/>
        <w:jc w:val="both"/>
        <w:rPr>
          <w:rFonts w:ascii="Arial" w:hAnsi="Arial" w:cs="Arial"/>
        </w:rPr>
      </w:pPr>
      <w:r w:rsidRPr="00BE196F">
        <w:rPr>
          <w:rFonts w:ascii="Arial" w:hAnsi="Arial" w:cs="Arial"/>
        </w:rPr>
        <w:t>«1) 0,1 процента в отношении:</w:t>
      </w:r>
    </w:p>
    <w:p w:rsidR="00BE196F" w:rsidRPr="00BE196F" w:rsidRDefault="00BE196F" w:rsidP="003F62D2">
      <w:pPr>
        <w:ind w:firstLine="709"/>
        <w:jc w:val="both"/>
        <w:rPr>
          <w:rFonts w:ascii="Arial" w:hAnsi="Arial" w:cs="Arial"/>
        </w:rPr>
      </w:pPr>
      <w:r w:rsidRPr="00BE196F">
        <w:rPr>
          <w:rFonts w:ascii="Arial" w:hAnsi="Arial" w:cs="Arial"/>
        </w:rPr>
        <w:t>жилых комнат, частей жилых домов, квартир, частей квартир, комнат;</w:t>
      </w:r>
    </w:p>
    <w:p w:rsidR="00BE196F" w:rsidRDefault="003F62D2" w:rsidP="003F62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объектов</w:t>
      </w:r>
      <w:r w:rsidR="00BE196F">
        <w:rPr>
          <w:rFonts w:ascii="Arial" w:hAnsi="Arial" w:cs="Arial"/>
        </w:rPr>
        <w:t xml:space="preserve"> незавершенного строительства в случае, если проектируемым назначением таких объектов является жилой дом</w:t>
      </w:r>
      <w:r w:rsidR="00BE196F" w:rsidRPr="00BE196F">
        <w:rPr>
          <w:rFonts w:ascii="Arial" w:hAnsi="Arial" w:cs="Arial"/>
        </w:rPr>
        <w:t>»</w:t>
      </w:r>
      <w:r w:rsidR="00BE196F">
        <w:rPr>
          <w:rFonts w:ascii="Arial" w:hAnsi="Arial" w:cs="Arial"/>
        </w:rPr>
        <w:t>;</w:t>
      </w:r>
    </w:p>
    <w:p w:rsidR="00BE196F" w:rsidRPr="003F62D2" w:rsidRDefault="00BE196F" w:rsidP="003F62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BE196F" w:rsidRPr="003F62D2" w:rsidRDefault="003F62D2" w:rsidP="003F62D2">
      <w:pPr>
        <w:ind w:firstLine="709"/>
        <w:jc w:val="both"/>
        <w:rPr>
          <w:rFonts w:ascii="Arial" w:hAnsi="Arial" w:cs="Arial"/>
        </w:rPr>
      </w:pPr>
      <w:r w:rsidRPr="003F62D2">
        <w:rPr>
          <w:rFonts w:ascii="Arial" w:hAnsi="Arial" w:cs="Arial"/>
        </w:rPr>
        <w:t xml:space="preserve">гаражей и </w:t>
      </w:r>
      <w:proofErr w:type="spellStart"/>
      <w:r w:rsidRPr="003F62D2">
        <w:rPr>
          <w:rFonts w:ascii="Arial" w:hAnsi="Arial" w:cs="Arial"/>
        </w:rPr>
        <w:t>машино</w:t>
      </w:r>
      <w:proofErr w:type="spellEnd"/>
      <w:r w:rsidRPr="003F62D2">
        <w:rPr>
          <w:rFonts w:ascii="Arial" w:hAnsi="Arial" w:cs="Arial"/>
        </w:rPr>
        <w:t>-мест, в том числе расположенных в объектах налогообложения, указанных в подпункте 2 настоящего пункта;</w:t>
      </w:r>
    </w:p>
    <w:p w:rsidR="003F62D2" w:rsidRPr="003F62D2" w:rsidRDefault="003F62D2" w:rsidP="003F62D2">
      <w:pPr>
        <w:pStyle w:val="HTML"/>
        <w:ind w:firstLine="540"/>
        <w:jc w:val="both"/>
        <w:rPr>
          <w:rFonts w:ascii="Arial" w:hAnsi="Arial" w:cs="Arial"/>
          <w:sz w:val="21"/>
          <w:szCs w:val="21"/>
        </w:rPr>
      </w:pPr>
      <w:r w:rsidRPr="003F62D2">
        <w:rPr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3F62D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264A7" w:rsidRPr="003F62D2" w:rsidRDefault="003F62D2" w:rsidP="003F62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2</w:t>
      </w:r>
      <w:r w:rsidR="002462CF" w:rsidRPr="00E81AFB">
        <w:rPr>
          <w:rFonts w:ascii="Arial" w:hAnsi="Arial" w:cs="Arial"/>
          <w:kern w:val="28"/>
        </w:rPr>
        <w:t xml:space="preserve">. Настоящее решение вступает в силу с 1 января </w:t>
      </w:r>
      <w:r w:rsidR="00F73432" w:rsidRPr="00E81AFB">
        <w:rPr>
          <w:rFonts w:ascii="Arial" w:hAnsi="Arial" w:cs="Arial"/>
          <w:kern w:val="28"/>
        </w:rPr>
        <w:t>2020</w:t>
      </w:r>
      <w:r w:rsidR="00220D36" w:rsidRPr="00E81AFB">
        <w:rPr>
          <w:rFonts w:ascii="Arial" w:hAnsi="Arial" w:cs="Arial"/>
          <w:kern w:val="28"/>
        </w:rPr>
        <w:t xml:space="preserve"> </w:t>
      </w:r>
      <w:r w:rsidR="002462CF" w:rsidRPr="00E81AFB">
        <w:rPr>
          <w:rFonts w:ascii="Arial" w:hAnsi="Arial" w:cs="Arial"/>
          <w:kern w:val="28"/>
        </w:rPr>
        <w:t>года, но не ранее чем по истечении одного месяца со дня его официального опубликования.</w:t>
      </w:r>
    </w:p>
    <w:p w:rsidR="00E81AFB" w:rsidRPr="003059C8" w:rsidRDefault="00E81AFB" w:rsidP="004B712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81AFB" w:rsidRDefault="002462CF" w:rsidP="004B71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 xml:space="preserve">Председатель </w:t>
      </w:r>
      <w:r w:rsidR="00220D36" w:rsidRPr="00E81AFB">
        <w:rPr>
          <w:rFonts w:ascii="Arial" w:hAnsi="Arial" w:cs="Arial"/>
          <w:kern w:val="28"/>
        </w:rPr>
        <w:t>Думы</w:t>
      </w:r>
      <w:r w:rsidR="00E81AFB">
        <w:rPr>
          <w:rFonts w:ascii="Arial" w:hAnsi="Arial" w:cs="Arial"/>
          <w:kern w:val="28"/>
        </w:rPr>
        <w:t>,</w:t>
      </w:r>
    </w:p>
    <w:p w:rsidR="00220D36" w:rsidRPr="00E81AFB" w:rsidRDefault="00E81AFB" w:rsidP="004B71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Глава</w:t>
      </w:r>
      <w:r w:rsidR="00220D36" w:rsidRPr="00E81AFB">
        <w:rPr>
          <w:rFonts w:ascii="Arial" w:hAnsi="Arial" w:cs="Arial"/>
          <w:kern w:val="28"/>
        </w:rPr>
        <w:t xml:space="preserve"> Портбайкальского муниципального образования</w:t>
      </w:r>
    </w:p>
    <w:p w:rsidR="00336040" w:rsidRPr="003F62D2" w:rsidRDefault="00220D36" w:rsidP="003F62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Н.И. Симакова</w:t>
      </w:r>
      <w:r w:rsidR="002462CF" w:rsidRPr="00E81AFB">
        <w:rPr>
          <w:rFonts w:ascii="Arial" w:hAnsi="Arial" w:cs="Arial"/>
          <w:kern w:val="28"/>
        </w:rPr>
        <w:t xml:space="preserve"> </w:t>
      </w:r>
    </w:p>
    <w:sectPr w:rsidR="00336040" w:rsidRPr="003F62D2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02" w:rsidRDefault="00303E02" w:rsidP="002462CF">
      <w:r>
        <w:separator/>
      </w:r>
    </w:p>
  </w:endnote>
  <w:endnote w:type="continuationSeparator" w:id="0">
    <w:p w:rsidR="00303E02" w:rsidRDefault="00303E02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02" w:rsidRDefault="00303E02" w:rsidP="002462CF">
      <w:r>
        <w:separator/>
      </w:r>
    </w:p>
  </w:footnote>
  <w:footnote w:type="continuationSeparator" w:id="0">
    <w:p w:rsidR="00303E02" w:rsidRDefault="00303E02" w:rsidP="002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E4F"/>
    <w:multiLevelType w:val="hybridMultilevel"/>
    <w:tmpl w:val="9D28A176"/>
    <w:lvl w:ilvl="0" w:tplc="D35E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21135"/>
    <w:rsid w:val="000264A7"/>
    <w:rsid w:val="000474CA"/>
    <w:rsid w:val="0006396B"/>
    <w:rsid w:val="00084CA0"/>
    <w:rsid w:val="000E0EDA"/>
    <w:rsid w:val="000E3F35"/>
    <w:rsid w:val="000E4552"/>
    <w:rsid w:val="00104736"/>
    <w:rsid w:val="00112B2B"/>
    <w:rsid w:val="00137D87"/>
    <w:rsid w:val="0016293C"/>
    <w:rsid w:val="00180601"/>
    <w:rsid w:val="00187A27"/>
    <w:rsid w:val="001975BE"/>
    <w:rsid w:val="001B0C8A"/>
    <w:rsid w:val="001B1680"/>
    <w:rsid w:val="001F2F5E"/>
    <w:rsid w:val="001F7395"/>
    <w:rsid w:val="001F7527"/>
    <w:rsid w:val="002059B7"/>
    <w:rsid w:val="00216CD9"/>
    <w:rsid w:val="00220D36"/>
    <w:rsid w:val="002462CF"/>
    <w:rsid w:val="00267424"/>
    <w:rsid w:val="00284D5B"/>
    <w:rsid w:val="002A77A0"/>
    <w:rsid w:val="002B25C2"/>
    <w:rsid w:val="002C146E"/>
    <w:rsid w:val="002D5C1E"/>
    <w:rsid w:val="002E2940"/>
    <w:rsid w:val="002F23D2"/>
    <w:rsid w:val="00303E02"/>
    <w:rsid w:val="003059C8"/>
    <w:rsid w:val="00336040"/>
    <w:rsid w:val="00392EE3"/>
    <w:rsid w:val="003C55C6"/>
    <w:rsid w:val="003E5402"/>
    <w:rsid w:val="003F322B"/>
    <w:rsid w:val="003F62D2"/>
    <w:rsid w:val="0040758C"/>
    <w:rsid w:val="004168AF"/>
    <w:rsid w:val="00421788"/>
    <w:rsid w:val="00433210"/>
    <w:rsid w:val="004643CF"/>
    <w:rsid w:val="00490A97"/>
    <w:rsid w:val="004A7097"/>
    <w:rsid w:val="004A7CD3"/>
    <w:rsid w:val="004B712E"/>
    <w:rsid w:val="004D3303"/>
    <w:rsid w:val="005000A9"/>
    <w:rsid w:val="00546C2D"/>
    <w:rsid w:val="0055152A"/>
    <w:rsid w:val="005B3663"/>
    <w:rsid w:val="005C0BE0"/>
    <w:rsid w:val="005F5DA1"/>
    <w:rsid w:val="00617047"/>
    <w:rsid w:val="00651644"/>
    <w:rsid w:val="00672F18"/>
    <w:rsid w:val="00696542"/>
    <w:rsid w:val="006E04BD"/>
    <w:rsid w:val="007013AF"/>
    <w:rsid w:val="00781C0F"/>
    <w:rsid w:val="00791521"/>
    <w:rsid w:val="007A2795"/>
    <w:rsid w:val="007B06A9"/>
    <w:rsid w:val="007C4D2B"/>
    <w:rsid w:val="007D211F"/>
    <w:rsid w:val="007D478F"/>
    <w:rsid w:val="007E0D86"/>
    <w:rsid w:val="007E4913"/>
    <w:rsid w:val="00813C7B"/>
    <w:rsid w:val="00876768"/>
    <w:rsid w:val="00881A72"/>
    <w:rsid w:val="008A48F4"/>
    <w:rsid w:val="008C6113"/>
    <w:rsid w:val="008D7F0E"/>
    <w:rsid w:val="008F33D5"/>
    <w:rsid w:val="008F36EE"/>
    <w:rsid w:val="008F7490"/>
    <w:rsid w:val="00912D58"/>
    <w:rsid w:val="009437F0"/>
    <w:rsid w:val="00950260"/>
    <w:rsid w:val="00950AC0"/>
    <w:rsid w:val="00961235"/>
    <w:rsid w:val="00966493"/>
    <w:rsid w:val="009B2529"/>
    <w:rsid w:val="009D630E"/>
    <w:rsid w:val="00A336F8"/>
    <w:rsid w:val="00A73A02"/>
    <w:rsid w:val="00A812B8"/>
    <w:rsid w:val="00AA0F7F"/>
    <w:rsid w:val="00AC61C1"/>
    <w:rsid w:val="00AD4856"/>
    <w:rsid w:val="00AE1FD6"/>
    <w:rsid w:val="00B07559"/>
    <w:rsid w:val="00B159FD"/>
    <w:rsid w:val="00B5462B"/>
    <w:rsid w:val="00B61BA9"/>
    <w:rsid w:val="00B6693D"/>
    <w:rsid w:val="00B67C70"/>
    <w:rsid w:val="00B97E11"/>
    <w:rsid w:val="00BC7CB2"/>
    <w:rsid w:val="00BE196F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654A1"/>
    <w:rsid w:val="00D70FBC"/>
    <w:rsid w:val="00D86040"/>
    <w:rsid w:val="00D86524"/>
    <w:rsid w:val="00DB18E3"/>
    <w:rsid w:val="00DB4BDD"/>
    <w:rsid w:val="00DB6B58"/>
    <w:rsid w:val="00DB6D1F"/>
    <w:rsid w:val="00DE3D19"/>
    <w:rsid w:val="00DE6023"/>
    <w:rsid w:val="00DF313C"/>
    <w:rsid w:val="00DF4733"/>
    <w:rsid w:val="00E32DF5"/>
    <w:rsid w:val="00E5410E"/>
    <w:rsid w:val="00E67A20"/>
    <w:rsid w:val="00E81AFB"/>
    <w:rsid w:val="00E821A9"/>
    <w:rsid w:val="00E82B6F"/>
    <w:rsid w:val="00E958FF"/>
    <w:rsid w:val="00EF327D"/>
    <w:rsid w:val="00F04F7E"/>
    <w:rsid w:val="00F14D06"/>
    <w:rsid w:val="00F4251F"/>
    <w:rsid w:val="00F4296D"/>
    <w:rsid w:val="00F442AF"/>
    <w:rsid w:val="00F54A74"/>
    <w:rsid w:val="00F73432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6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62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6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62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8160-DA73-4E86-A590-76F8A2EC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Port1</cp:lastModifiedBy>
  <cp:revision>2</cp:revision>
  <cp:lastPrinted>2019-12-13T01:12:00Z</cp:lastPrinted>
  <dcterms:created xsi:type="dcterms:W3CDTF">2019-12-13T01:12:00Z</dcterms:created>
  <dcterms:modified xsi:type="dcterms:W3CDTF">2019-12-13T01:12:00Z</dcterms:modified>
</cp:coreProperties>
</file>