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BE" w:rsidRPr="00165CBE" w:rsidRDefault="00165CBE" w:rsidP="00165CBE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-419100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CB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АДМИНИСТРАЦИЯ  МУНИЦИПАЛЬНОГО ОБРАЗОВАНИЯ</w:t>
      </w:r>
    </w:p>
    <w:p w:rsidR="00165CBE" w:rsidRPr="00165CBE" w:rsidRDefault="00165CBE" w:rsidP="00165CBE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СЛЮДЯНСКИЙ РАЙОН</w:t>
      </w:r>
    </w:p>
    <w:p w:rsidR="00165CBE" w:rsidRPr="00165CBE" w:rsidRDefault="00165CBE" w:rsidP="00165CBE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CBE" w:rsidRPr="00165CBE" w:rsidRDefault="00165CBE" w:rsidP="00165CBE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65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65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165CBE" w:rsidRPr="00165CBE" w:rsidRDefault="00165CBE" w:rsidP="00165CBE">
      <w:pPr>
        <w:tabs>
          <w:tab w:val="left" w:pos="368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Слюдянка</w:t>
      </w:r>
      <w:proofErr w:type="spellEnd"/>
    </w:p>
    <w:p w:rsidR="00165CBE" w:rsidRPr="00165CBE" w:rsidRDefault="00165CBE" w:rsidP="00165CB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4"/>
          <w:lang w:eastAsia="ru-RU"/>
        </w:rPr>
        <w:t>29.12.</w:t>
      </w:r>
      <w:r w:rsidRPr="00165CBE">
        <w:rPr>
          <w:rFonts w:ascii="Times New Roman" w:eastAsia="Times New Roman" w:hAnsi="Times New Roman" w:cs="Times New Roman"/>
          <w:sz w:val="24"/>
          <w:lang w:eastAsia="ru-RU"/>
        </w:rPr>
        <w:t xml:space="preserve">2018 года № </w:t>
      </w:r>
      <w:r>
        <w:rPr>
          <w:rFonts w:ascii="Times New Roman" w:eastAsia="Times New Roman" w:hAnsi="Times New Roman" w:cs="Times New Roman"/>
          <w:sz w:val="24"/>
          <w:lang w:eastAsia="ru-RU"/>
        </w:rPr>
        <w:t>870</w:t>
      </w:r>
    </w:p>
    <w:p w:rsidR="00165CBE" w:rsidRPr="00165CBE" w:rsidRDefault="00165CBE" w:rsidP="00165CBE">
      <w:pPr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65CBE">
        <w:rPr>
          <w:rFonts w:ascii="Times New Roman" w:eastAsia="Times New Roman" w:hAnsi="Times New Roman" w:cs="Times New Roman"/>
          <w:b/>
          <w:sz w:val="24"/>
          <w:lang w:eastAsia="ru-RU"/>
        </w:rPr>
        <w:t>«Об утверждении муниципальной программы 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в муниципальном образовании Слюдянский район на 2019-2024годы»</w:t>
      </w:r>
    </w:p>
    <w:p w:rsidR="00165CBE" w:rsidRPr="00165CBE" w:rsidRDefault="00165CBE" w:rsidP="0016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65CB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165CBE" w:rsidRPr="00165CBE" w:rsidRDefault="00165CBE" w:rsidP="00165CB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165CBE">
        <w:rPr>
          <w:rFonts w:ascii="Times New Roman" w:eastAsia="Times New Roman" w:hAnsi="Times New Roman" w:cs="Times New Roman"/>
          <w:sz w:val="24"/>
          <w:lang w:eastAsia="ru-RU"/>
        </w:rPr>
        <w:t>В целях обеспечения комплексных мер безопасности в муниципальном образовании Слюдянский район, руководствуясь Указом Президента РФ от 13 ноября 2013 года № 1522 «О создании комплексной системы экстренного оповещения населения об угрозе возникновения или о возникновении ЧС», Федеральными законами от 21 декабря 1994 года № 68-ФЗ «О защите населения и территорий от чрезвычайных ситуаций природного и техногенного характера»», от 12 февраля 1998 года</w:t>
      </w:r>
      <w:proofErr w:type="gramEnd"/>
      <w:r w:rsidRPr="00165CBE">
        <w:rPr>
          <w:rFonts w:ascii="Times New Roman" w:eastAsia="Times New Roman" w:hAnsi="Times New Roman" w:cs="Times New Roman"/>
          <w:sz w:val="24"/>
          <w:lang w:eastAsia="ru-RU"/>
        </w:rPr>
        <w:t xml:space="preserve"> № </w:t>
      </w:r>
      <w:proofErr w:type="gramStart"/>
      <w:r w:rsidRPr="00165CBE">
        <w:rPr>
          <w:rFonts w:ascii="Times New Roman" w:eastAsia="Times New Roman" w:hAnsi="Times New Roman" w:cs="Times New Roman"/>
          <w:sz w:val="24"/>
          <w:lang w:eastAsia="ru-RU"/>
        </w:rPr>
        <w:t>28-ФЗ «О гражданской обороне», от 06 октября 2003 года № 131-ФЗ «Об общих принципах организации местного самоуправления в Российской Федерации», Постановлениями Правительства РФ от 10 ноября 1996 года №1340 «О порядке создания и использования резервов материальных ресурсов для ликвидации ЧС природного и техногенного характера»,  руководствуясь статьями 7, 24, 38, 47 Устава муниципального образования Слюдянский район (новая редакция), зарегистрированного постановлением Губернатора Иркутской</w:t>
      </w:r>
      <w:proofErr w:type="gramEnd"/>
      <w:r w:rsidRPr="00165CBE">
        <w:rPr>
          <w:rFonts w:ascii="Times New Roman" w:eastAsia="Times New Roman" w:hAnsi="Times New Roman" w:cs="Times New Roman"/>
          <w:sz w:val="24"/>
          <w:lang w:eastAsia="ru-RU"/>
        </w:rPr>
        <w:t xml:space="preserve"> области № 303-п от 30 июня 2005 г., </w:t>
      </w:r>
      <w:proofErr w:type="gramStart"/>
      <w:r w:rsidRPr="00165CBE">
        <w:rPr>
          <w:rFonts w:ascii="Times New Roman" w:eastAsia="Times New Roman" w:hAnsi="Times New Roman" w:cs="Times New Roman"/>
          <w:sz w:val="24"/>
          <w:lang w:eastAsia="ru-RU"/>
        </w:rPr>
        <w:t>регистрационный</w:t>
      </w:r>
      <w:proofErr w:type="gramEnd"/>
      <w:r w:rsidRPr="00165CBE">
        <w:rPr>
          <w:rFonts w:ascii="Times New Roman" w:eastAsia="Times New Roman" w:hAnsi="Times New Roman" w:cs="Times New Roman"/>
          <w:sz w:val="24"/>
          <w:lang w:eastAsia="ru-RU"/>
        </w:rPr>
        <w:t xml:space="preserve"> №14-3,</w:t>
      </w:r>
    </w:p>
    <w:p w:rsidR="00165CBE" w:rsidRPr="00165CBE" w:rsidRDefault="00165CBE" w:rsidP="00165CB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165CBE" w:rsidRPr="00165CBE" w:rsidRDefault="00165CBE" w:rsidP="00165CBE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proofErr w:type="gramStart"/>
      <w:r w:rsidRPr="00165CBE">
        <w:rPr>
          <w:rFonts w:ascii="Times New Roman" w:eastAsia="Times New Roman" w:hAnsi="Times New Roman" w:cs="Times New Roman"/>
          <w:b/>
          <w:sz w:val="24"/>
          <w:lang w:eastAsia="ru-RU"/>
        </w:rPr>
        <w:t>П</w:t>
      </w:r>
      <w:proofErr w:type="gramEnd"/>
      <w:r w:rsidRPr="00165CB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О С Т А Н О В Л Я Ю:</w:t>
      </w:r>
    </w:p>
    <w:p w:rsidR="00165CBE" w:rsidRPr="00165CBE" w:rsidRDefault="00165CBE" w:rsidP="00165C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165CBE" w:rsidRPr="00165CBE" w:rsidRDefault="00165CBE" w:rsidP="00165CB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lang w:eastAsia="ru-RU"/>
        </w:rPr>
        <w:t xml:space="preserve">Утвердить муниципальную программу 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в муниципальном образовании Слюдянский район на 2019-2024 годы» (Прилагается). </w:t>
      </w:r>
    </w:p>
    <w:p w:rsidR="00165CBE" w:rsidRPr="00165CBE" w:rsidRDefault="00165CBE" w:rsidP="00165CB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lang w:eastAsia="ru-RU"/>
        </w:rPr>
        <w:t xml:space="preserve">Признать утратившим силу постановление администрации муниципального образования Слюдянский район от 01 ноября 2013 года № 1706 «Об утверждении муниципальной программы 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в муниципальном образовании Слюдянский район на 2014-2020годы».     </w:t>
      </w:r>
    </w:p>
    <w:p w:rsidR="00165CBE" w:rsidRPr="00165CBE" w:rsidRDefault="00165CBE" w:rsidP="00165CB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lang w:eastAsia="ru-RU"/>
        </w:rPr>
        <w:t xml:space="preserve">Данное постановление вступает в силу с 01 января 2019 года.                                                                                  </w:t>
      </w:r>
    </w:p>
    <w:p w:rsidR="00165CBE" w:rsidRPr="00165CBE" w:rsidRDefault="00165CBE" w:rsidP="00165CBE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165CBE">
        <w:rPr>
          <w:rFonts w:ascii="Times New Roman" w:eastAsia="Times New Roman" w:hAnsi="Times New Roman" w:cs="Times New Roman"/>
          <w:sz w:val="24"/>
          <w:lang w:eastAsia="ru-RU"/>
        </w:rPr>
        <w:t>Разместить</w:t>
      </w:r>
      <w:proofErr w:type="gramEnd"/>
      <w:r w:rsidRPr="00165CBE">
        <w:rPr>
          <w:rFonts w:ascii="Times New Roman" w:eastAsia="Times New Roman" w:hAnsi="Times New Roman" w:cs="Times New Roman"/>
          <w:sz w:val="24"/>
          <w:lang w:eastAsia="ru-RU"/>
        </w:rPr>
        <w:t xml:space="preserve"> настоящее постановление на официальном сайте администрации муниципального образования Слюдянский район </w:t>
      </w:r>
      <w:hyperlink r:id="rId7" w:history="1">
        <w:r w:rsidRPr="00165CBE">
          <w:rPr>
            <w:rFonts w:ascii="Times New Roman" w:eastAsia="Times New Roman" w:hAnsi="Times New Roman" w:cs="Times New Roman"/>
            <w:sz w:val="24"/>
            <w:lang w:eastAsia="ru-RU"/>
          </w:rPr>
          <w:t>www.sludyanka.ru</w:t>
        </w:r>
      </w:hyperlink>
      <w:r w:rsidRPr="00165CBE">
        <w:rPr>
          <w:rFonts w:ascii="Times New Roman" w:eastAsia="Times New Roman" w:hAnsi="Times New Roman" w:cs="Times New Roman"/>
          <w:sz w:val="24"/>
          <w:lang w:eastAsia="ru-RU"/>
        </w:rPr>
        <w:t xml:space="preserve"> в разделе «Муниципальные программы».</w:t>
      </w:r>
    </w:p>
    <w:p w:rsidR="00165CBE" w:rsidRPr="00165CBE" w:rsidRDefault="00165CBE" w:rsidP="00165CBE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165CBE">
        <w:rPr>
          <w:rFonts w:ascii="Times New Roman" w:eastAsia="Times New Roman" w:hAnsi="Times New Roman" w:cs="Times New Roman"/>
          <w:sz w:val="24"/>
          <w:lang w:eastAsia="ru-RU"/>
        </w:rPr>
        <w:t>Контроль за</w:t>
      </w:r>
      <w:proofErr w:type="gramEnd"/>
      <w:r w:rsidRPr="00165CBE">
        <w:rPr>
          <w:rFonts w:ascii="Times New Roman" w:eastAsia="Times New Roman" w:hAnsi="Times New Roman" w:cs="Times New Roman"/>
          <w:sz w:val="24"/>
          <w:lang w:eastAsia="ru-RU"/>
        </w:rPr>
        <w:t xml:space="preserve"> исполнением настоящего постановления  оставляю за собой.</w:t>
      </w:r>
    </w:p>
    <w:p w:rsidR="00165CBE" w:rsidRPr="00165CBE" w:rsidRDefault="00165CBE" w:rsidP="0016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165CBE" w:rsidRPr="00165CBE" w:rsidRDefault="00165CBE" w:rsidP="0016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165CBE" w:rsidRPr="00165CBE" w:rsidRDefault="00165CBE" w:rsidP="00165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Мэр муниципального образования</w:t>
      </w:r>
    </w:p>
    <w:p w:rsidR="00DF4DF9" w:rsidRDefault="00165CBE" w:rsidP="00165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6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 район                                                                                                 А.Г. Шульц</w:t>
      </w:r>
      <w:r w:rsidRPr="00165CBE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</w:p>
    <w:p w:rsidR="00165CBE" w:rsidRDefault="00165CBE" w:rsidP="00165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165CBE" w:rsidRDefault="00165CBE" w:rsidP="00165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165CBE" w:rsidRDefault="00165CBE" w:rsidP="00165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165CBE" w:rsidRPr="00165CBE" w:rsidRDefault="00165CBE" w:rsidP="00165CBE">
      <w:pPr>
        <w:spacing w:after="0" w:line="228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Приложение к постановлению</w:t>
      </w:r>
    </w:p>
    <w:p w:rsidR="00165CBE" w:rsidRPr="00165CBE" w:rsidRDefault="00165CBE" w:rsidP="00165CBE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165CBE" w:rsidRPr="00165CBE" w:rsidRDefault="00165CBE" w:rsidP="00165CBE">
      <w:pPr>
        <w:spacing w:after="0" w:line="228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образования Слюдянский район</w:t>
      </w:r>
    </w:p>
    <w:p w:rsidR="00165CBE" w:rsidRPr="00165CBE" w:rsidRDefault="00165CBE" w:rsidP="00165CBE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29.12.</w:t>
      </w: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года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870</w:t>
      </w:r>
      <w:r w:rsidRPr="0016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</w:p>
    <w:p w:rsidR="00165CBE" w:rsidRDefault="00165CBE" w:rsidP="00165CBE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CBE" w:rsidRDefault="00165CBE" w:rsidP="00165CBE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CBE" w:rsidRPr="00165CBE" w:rsidRDefault="00165CBE" w:rsidP="00165CBE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МУНИЦИПАЛЬНОЙ ПРОГРАММЫ</w:t>
      </w: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5CBE" w:rsidRPr="00165CBE" w:rsidRDefault="00165CBE" w:rsidP="00165C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6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в муниципальном образовании Слюдянский район» на 2019-2024 годы</w:t>
      </w:r>
    </w:p>
    <w:p w:rsidR="00165CBE" w:rsidRPr="00165CBE" w:rsidRDefault="00165CBE" w:rsidP="00165C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CBE" w:rsidRPr="00165CBE" w:rsidRDefault="00165CBE" w:rsidP="00165C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0"/>
        <w:gridCol w:w="6378"/>
      </w:tblGrid>
      <w:tr w:rsidR="00165CBE" w:rsidRPr="00165CBE" w:rsidTr="00165CBE">
        <w:tc>
          <w:tcPr>
            <w:tcW w:w="3970" w:type="dxa"/>
          </w:tcPr>
          <w:p w:rsidR="00165CBE" w:rsidRPr="00165CBE" w:rsidRDefault="00165CBE" w:rsidP="00165CB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378" w:type="dxa"/>
          </w:tcPr>
          <w:p w:rsidR="00165CBE" w:rsidRPr="00165CBE" w:rsidRDefault="00165CBE" w:rsidP="00165CB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в муниципальном образовании Слюдянский район» на 2019 -2024 годы</w:t>
            </w:r>
          </w:p>
        </w:tc>
      </w:tr>
      <w:tr w:rsidR="00165CBE" w:rsidRPr="00165CBE" w:rsidTr="00165CBE">
        <w:tc>
          <w:tcPr>
            <w:tcW w:w="3970" w:type="dxa"/>
          </w:tcPr>
          <w:p w:rsidR="00165CBE" w:rsidRPr="00165CBE" w:rsidRDefault="00165CBE" w:rsidP="00165CB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378" w:type="dxa"/>
            <w:shd w:val="clear" w:color="auto" w:fill="auto"/>
          </w:tcPr>
          <w:p w:rsidR="00165CBE" w:rsidRPr="00165CBE" w:rsidRDefault="00165CBE" w:rsidP="00165CBE">
            <w:pPr>
              <w:widowControl w:val="0"/>
              <w:suppressAutoHyphens/>
              <w:autoSpaceDN w:val="0"/>
              <w:spacing w:before="60"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 w:bidi="fa-IR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делам гражданской обороны, чрезвычайных ситуаций и мобилизационной работе администрации муниципального образования Слюдянский район</w:t>
            </w:r>
          </w:p>
        </w:tc>
      </w:tr>
      <w:tr w:rsidR="00165CBE" w:rsidRPr="00165CBE" w:rsidTr="00165CBE">
        <w:tc>
          <w:tcPr>
            <w:tcW w:w="3970" w:type="dxa"/>
          </w:tcPr>
          <w:p w:rsidR="00165CBE" w:rsidRPr="00165CBE" w:rsidRDefault="00165CBE" w:rsidP="00165CB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378" w:type="dxa"/>
            <w:shd w:val="clear" w:color="auto" w:fill="auto"/>
          </w:tcPr>
          <w:p w:rsidR="00165CBE" w:rsidRPr="00165CBE" w:rsidRDefault="00165CBE" w:rsidP="00165CBE">
            <w:pPr>
              <w:widowControl w:val="0"/>
              <w:suppressAutoHyphens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Слюдянский район, комиссия по предупреждению и ликвидации чрезвычайных ситуаций и обеспечению пожарной безопасности муниципального образования Слюдянский район</w:t>
            </w:r>
          </w:p>
        </w:tc>
      </w:tr>
      <w:tr w:rsidR="00165CBE" w:rsidRPr="00165CBE" w:rsidTr="00165CBE">
        <w:tc>
          <w:tcPr>
            <w:tcW w:w="3970" w:type="dxa"/>
          </w:tcPr>
          <w:p w:rsidR="00165CBE" w:rsidRPr="00165CBE" w:rsidRDefault="00165CBE" w:rsidP="00165CB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 муниципальной программы</w:t>
            </w:r>
          </w:p>
        </w:tc>
        <w:tc>
          <w:tcPr>
            <w:tcW w:w="6378" w:type="dxa"/>
          </w:tcPr>
          <w:p w:rsidR="00165CBE" w:rsidRPr="00165CBE" w:rsidRDefault="00165CBE" w:rsidP="00165C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ОМВД России по Слюдянскому району</w:t>
            </w:r>
          </w:p>
        </w:tc>
      </w:tr>
      <w:tr w:rsidR="00165CBE" w:rsidRPr="00165CBE" w:rsidTr="00165CBE">
        <w:tc>
          <w:tcPr>
            <w:tcW w:w="3970" w:type="dxa"/>
          </w:tcPr>
          <w:p w:rsidR="00165CBE" w:rsidRPr="00165CBE" w:rsidRDefault="00165CBE" w:rsidP="00165CB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378" w:type="dxa"/>
          </w:tcPr>
          <w:p w:rsidR="00165CBE" w:rsidRPr="00165CBE" w:rsidRDefault="00165CBE" w:rsidP="00165C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комплексных мер противодействия чрезвычайным ситуациям и охрана общественного порядка</w:t>
            </w:r>
          </w:p>
        </w:tc>
      </w:tr>
      <w:tr w:rsidR="00165CBE" w:rsidRPr="00165CBE" w:rsidTr="00165CBE">
        <w:tc>
          <w:tcPr>
            <w:tcW w:w="3970" w:type="dxa"/>
          </w:tcPr>
          <w:p w:rsidR="00165CBE" w:rsidRPr="00165CBE" w:rsidRDefault="00165CBE" w:rsidP="00165CB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378" w:type="dxa"/>
          </w:tcPr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1.Снижение рисков и смягчение последствий чрезвычайных ситуаций природного и техногенного характера</w:t>
            </w:r>
          </w:p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Стабилизация криминогенной обстановки на территории </w:t>
            </w:r>
            <w:proofErr w:type="gramStart"/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образовании Слюдянский район. </w:t>
            </w:r>
          </w:p>
        </w:tc>
      </w:tr>
      <w:tr w:rsidR="00165CBE" w:rsidRPr="00165CBE" w:rsidTr="00165CBE">
        <w:trPr>
          <w:trHeight w:val="399"/>
        </w:trPr>
        <w:tc>
          <w:tcPr>
            <w:tcW w:w="3970" w:type="dxa"/>
          </w:tcPr>
          <w:p w:rsidR="00165CBE" w:rsidRPr="00165CBE" w:rsidRDefault="00165CBE" w:rsidP="00165CB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378" w:type="dxa"/>
          </w:tcPr>
          <w:p w:rsidR="00165CBE" w:rsidRPr="00165CBE" w:rsidRDefault="00165CBE" w:rsidP="00165CB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</w:rPr>
              <w:t>2019-2024 годы</w:t>
            </w:r>
          </w:p>
        </w:tc>
      </w:tr>
      <w:tr w:rsidR="00165CBE" w:rsidRPr="00165CBE" w:rsidTr="00165CBE">
        <w:tc>
          <w:tcPr>
            <w:tcW w:w="3970" w:type="dxa"/>
          </w:tcPr>
          <w:p w:rsidR="00165CBE" w:rsidRPr="00165CBE" w:rsidRDefault="00165CBE" w:rsidP="00165CB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6378" w:type="dxa"/>
          </w:tcPr>
          <w:p w:rsidR="00165CBE" w:rsidRPr="00165CBE" w:rsidRDefault="00165CBE" w:rsidP="00165CBE">
            <w:pPr>
              <w:numPr>
                <w:ilvl w:val="0"/>
                <w:numId w:val="8"/>
              </w:numPr>
              <w:spacing w:before="60"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выполненных мероприятий по предупреждению и развитию чрезвычайных ситуаций </w:t>
            </w:r>
            <w:proofErr w:type="gramStart"/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запланированных, %.</w:t>
            </w:r>
          </w:p>
          <w:p w:rsidR="00165CBE" w:rsidRPr="00165CBE" w:rsidRDefault="00165CBE" w:rsidP="00165CBE">
            <w:pPr>
              <w:numPr>
                <w:ilvl w:val="0"/>
                <w:numId w:val="8"/>
              </w:numPr>
              <w:spacing w:before="60"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преступлений, совершенных в общественных местах, ед.</w:t>
            </w:r>
          </w:p>
        </w:tc>
      </w:tr>
      <w:tr w:rsidR="00165CBE" w:rsidRPr="00165CBE" w:rsidTr="00165CBE">
        <w:tc>
          <w:tcPr>
            <w:tcW w:w="3970" w:type="dxa"/>
          </w:tcPr>
          <w:p w:rsidR="00165CBE" w:rsidRPr="00165CBE" w:rsidRDefault="00165CBE" w:rsidP="00165CB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6378" w:type="dxa"/>
          </w:tcPr>
          <w:p w:rsidR="00165CBE" w:rsidRPr="00165CBE" w:rsidRDefault="00165CBE" w:rsidP="00165CBE">
            <w:pPr>
              <w:widowControl w:val="0"/>
              <w:numPr>
                <w:ilvl w:val="0"/>
                <w:numId w:val="6"/>
              </w:numPr>
              <w:tabs>
                <w:tab w:val="left" w:pos="291"/>
                <w:tab w:val="left" w:pos="456"/>
                <w:tab w:val="left" w:pos="600"/>
              </w:tabs>
              <w:spacing w:before="60"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гражданской обороне, защите населения и территории муниципального образования Слюдянский район от чрезвычайных ситуаций природного и техногенного характера</w:t>
            </w:r>
          </w:p>
          <w:p w:rsidR="00165CBE" w:rsidRPr="00165CBE" w:rsidRDefault="00165CBE" w:rsidP="00165CBE">
            <w:pPr>
              <w:widowControl w:val="0"/>
              <w:numPr>
                <w:ilvl w:val="0"/>
                <w:numId w:val="6"/>
              </w:numPr>
              <w:tabs>
                <w:tab w:val="left" w:pos="291"/>
                <w:tab w:val="left" w:pos="456"/>
                <w:tab w:val="left" w:pos="600"/>
              </w:tabs>
              <w:spacing w:before="60"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личной безопасности граждан, охраны общественного порядка и обеспечения общественной безопасности, борьбы с преступностью на территории муниципального образования Слюдянский район.</w:t>
            </w:r>
          </w:p>
        </w:tc>
      </w:tr>
      <w:tr w:rsidR="00165CBE" w:rsidRPr="00165CBE" w:rsidTr="00165CBE">
        <w:tc>
          <w:tcPr>
            <w:tcW w:w="3970" w:type="dxa"/>
          </w:tcPr>
          <w:p w:rsidR="00165CBE" w:rsidRPr="00165CBE" w:rsidRDefault="00165CBE" w:rsidP="00165CB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6378" w:type="dxa"/>
          </w:tcPr>
          <w:p w:rsidR="00165CBE" w:rsidRPr="00165CBE" w:rsidRDefault="00165CBE" w:rsidP="0016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муниципальной программе объем финансирования с 2019-2024 гг. составляет 3 085 800 </w:t>
            </w: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рублей.</w:t>
            </w:r>
          </w:p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514 300 рублей</w:t>
            </w:r>
          </w:p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514 300 рублей</w:t>
            </w:r>
          </w:p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514 300 рублей</w:t>
            </w:r>
          </w:p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514 300 рублей</w:t>
            </w:r>
          </w:p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514 300 рублей</w:t>
            </w:r>
          </w:p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514 300 рублей</w:t>
            </w:r>
          </w:p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 осуществляется из средств муниципального бюджета.</w:t>
            </w:r>
          </w:p>
        </w:tc>
      </w:tr>
      <w:tr w:rsidR="00165CBE" w:rsidRPr="00165CBE" w:rsidTr="00165CBE">
        <w:tc>
          <w:tcPr>
            <w:tcW w:w="3970" w:type="dxa"/>
          </w:tcPr>
          <w:p w:rsidR="00165CBE" w:rsidRPr="00165CBE" w:rsidRDefault="00165CBE" w:rsidP="00165CB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6378" w:type="dxa"/>
          </w:tcPr>
          <w:p w:rsidR="00165CBE" w:rsidRPr="00165CBE" w:rsidRDefault="00165CBE" w:rsidP="00165CBE">
            <w:pPr>
              <w:numPr>
                <w:ilvl w:val="0"/>
                <w:numId w:val="9"/>
              </w:numPr>
              <w:tabs>
                <w:tab w:val="left" w:pos="317"/>
              </w:tabs>
              <w:spacing w:before="60"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мероприятий по предупреждению и развитию чрезвычайных ситуаций от запланированных до уровня 100% к 2024 году</w:t>
            </w:r>
            <w:proofErr w:type="gramEnd"/>
          </w:p>
          <w:p w:rsidR="00165CBE" w:rsidRPr="00165CBE" w:rsidRDefault="00165CBE" w:rsidP="00165CBE">
            <w:pPr>
              <w:numPr>
                <w:ilvl w:val="0"/>
                <w:numId w:val="9"/>
              </w:numPr>
              <w:tabs>
                <w:tab w:val="left" w:pos="317"/>
              </w:tabs>
              <w:spacing w:before="60"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 преступлений совершенных в общественных местах к 2024 году до 98 %</w:t>
            </w:r>
          </w:p>
        </w:tc>
      </w:tr>
    </w:tbl>
    <w:p w:rsidR="00165CBE" w:rsidRPr="00165CBE" w:rsidRDefault="00165CBE" w:rsidP="00165CB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CBE" w:rsidRPr="00165CBE" w:rsidRDefault="00165CBE" w:rsidP="00165CBE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ХАРАКТЕРИСТИКА ТЕКУЩЕГО СОСТОЯНИЯ СФЕРЫ РЕАЛИЗАЦИИ ПРОГРАММЫ</w:t>
      </w:r>
    </w:p>
    <w:p w:rsidR="00165CBE" w:rsidRPr="00165CBE" w:rsidRDefault="00165CBE" w:rsidP="00165CBE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CBE" w:rsidRPr="00165CBE" w:rsidRDefault="00165CBE" w:rsidP="00165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серьезную демографическую проблему создает уровень гибели людей в различных деструктивных событиях (чрезвычайных ситуациях, пожарах, происшествиях на водных объектах и т.д.).</w:t>
      </w:r>
    </w:p>
    <w:p w:rsidR="00165CBE" w:rsidRPr="00165CBE" w:rsidRDefault="00165CBE" w:rsidP="00165CBE">
      <w:pPr>
        <w:shd w:val="clear" w:color="auto" w:fill="FFFFFF"/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снижения рисков и смягчения последствий чрезвычайных </w:t>
      </w:r>
      <w:r w:rsidRPr="00165CB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ситуаций природного и техногенного характера на территории муниципального образования Слюдянский район носит </w:t>
      </w: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первостепенной </w:t>
      </w:r>
      <w:proofErr w:type="gramStart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важности</w:t>
      </w:r>
      <w:proofErr w:type="gramEnd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решение также относится к приоритетной сфере обеспечения безопасности. В последние годы защита населения и территорий от чрезвычайных ситуаций природного и </w:t>
      </w:r>
      <w:r w:rsidRPr="00165CB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техногенного характера выделилась в отдельную четко обозначенную область </w:t>
      </w: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человеческой жизнедеятельности. Суть деятельности в этой сфере состоит во всестороннем противодействии чрезвычайным ситуациям, обеспечение снижения их количества и повышение уровня защищенности населения, безопасности потенциально опасных объектов и объектов жизнеобеспечения от угроз природного и техногенного характера, создание необходимых условий для развития области.</w:t>
      </w:r>
    </w:p>
    <w:p w:rsidR="00165CBE" w:rsidRPr="00165CBE" w:rsidRDefault="00165CBE" w:rsidP="00165CBE">
      <w:pPr>
        <w:shd w:val="clear" w:color="auto" w:fill="FFFFFF"/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Источниками событий чрезвычайного характера являются опасные природные явления, а также крупные техногенные аварии и катастрофы. Следует отметить, что общей характерной особенностью природных и техногенных опасностей на современном этапе является их взаимосвязанный комплексный характер, выражающийся в том, что одно возникающее бедствие может вызывать целую цепочку других </w:t>
      </w:r>
      <w:proofErr w:type="gramStart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катастрофических</w:t>
      </w:r>
      <w:proofErr w:type="gramEnd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процессов.</w:t>
      </w:r>
    </w:p>
    <w:p w:rsidR="00165CBE" w:rsidRPr="00165CBE" w:rsidRDefault="00165CBE" w:rsidP="00165CBE">
      <w:pPr>
        <w:shd w:val="clear" w:color="auto" w:fill="FFFFFF"/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 опасные гидрометеорологические (метеорологические, гидрологические, агрометеорологические) явления (сильные ветры, сильные осадки и сильные метели, град, интенсивные </w:t>
      </w:r>
      <w:proofErr w:type="spellStart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гололедно-изморозевые</w:t>
      </w:r>
      <w:proofErr w:type="spellEnd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отложения, сильная жара, сильный мороз, засуха атмосферная и почвенная, наводнения, связанные с половодьем и дождевыми паводками), опасные процессы биогенного характера (пожары в природных системах, эпидемии, вызванные</w:t>
      </w:r>
      <w:proofErr w:type="gramEnd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природно-очаговыми заболеваниями, в том числе связанные с переносом </w:t>
      </w: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возбудителей мигрирующими животными), угрозы экономическому потенциалу и экономической безопасности, связанные с катастрофическим размножением и миграциями животных.</w:t>
      </w:r>
      <w:proofErr w:type="gramEnd"/>
    </w:p>
    <w:p w:rsidR="00165CBE" w:rsidRPr="00165CBE" w:rsidRDefault="00165CBE" w:rsidP="00165CBE">
      <w:pPr>
        <w:shd w:val="clear" w:color="auto" w:fill="FFFFFF"/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Цикличность природных явлений и процессов создает условия для возникновения ЧС, характерных для территории района. К ним относятся ЧС, связанные с весенним паводком, сходом селевых потоков, землетрясением, лесными пожарами и опасными метеорологическими явлениями.</w:t>
      </w:r>
    </w:p>
    <w:p w:rsidR="00165CBE" w:rsidRPr="00165CBE" w:rsidRDefault="00165CBE" w:rsidP="00165CBE">
      <w:pPr>
        <w:shd w:val="clear" w:color="auto" w:fill="FFFFFF"/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непосредственной близости, а так же на территории муниципального образования Слюдянский район функционируют несколько </w:t>
      </w:r>
      <w:proofErr w:type="spellStart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пожаровзрывоопасных</w:t>
      </w:r>
      <w:proofErr w:type="spellEnd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объектов. Большая часть этих объектов представляет не только экономическую и социальную значимость для района, но и потенциальную опасность для здоровья и жизни населения, а также окружающей природной среды.</w:t>
      </w:r>
    </w:p>
    <w:p w:rsidR="00165CBE" w:rsidRPr="00165CBE" w:rsidRDefault="00165CBE" w:rsidP="00165CBE">
      <w:pPr>
        <w:shd w:val="clear" w:color="auto" w:fill="FFFFFF"/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пожаровзрывоопасным</w:t>
      </w:r>
      <w:proofErr w:type="spellEnd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объектам, расположенным на территории района, относятся объекты, на которых осуществляется:</w:t>
      </w:r>
    </w:p>
    <w:p w:rsidR="00165CBE" w:rsidRPr="00165CBE" w:rsidRDefault="00165CBE" w:rsidP="00165CBE">
      <w:pPr>
        <w:shd w:val="clear" w:color="auto" w:fill="FFFFFF"/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 нефти и нефтепродуктов;</w:t>
      </w:r>
    </w:p>
    <w:p w:rsidR="00165CBE" w:rsidRPr="00165CBE" w:rsidRDefault="00165CBE" w:rsidP="00165CBE">
      <w:pPr>
        <w:shd w:val="clear" w:color="auto" w:fill="FFFFFF"/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нефтепродуктов, спирта. </w:t>
      </w:r>
    </w:p>
    <w:p w:rsidR="00165CBE" w:rsidRPr="00165CBE" w:rsidRDefault="00165CBE" w:rsidP="00165CBE">
      <w:pPr>
        <w:shd w:val="clear" w:color="auto" w:fill="FFFFFF"/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наиболее крупным </w:t>
      </w:r>
      <w:proofErr w:type="spellStart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пожаровзрывоопасным</w:t>
      </w:r>
      <w:proofErr w:type="spellEnd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объектам относятся: </w:t>
      </w:r>
      <w:proofErr w:type="spellStart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Култукский</w:t>
      </w:r>
      <w:proofErr w:type="spellEnd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 АО «Иркутск нефтепродукт», ООО «</w:t>
      </w:r>
      <w:proofErr w:type="spellStart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Сибвнештранс</w:t>
      </w:r>
      <w:proofErr w:type="spellEnd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АО «</w:t>
      </w:r>
      <w:proofErr w:type="spellStart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Ангарскцемент</w:t>
      </w:r>
      <w:proofErr w:type="spellEnd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ОП «Карьер Перевал», ООО «Теплоснабжение», ЖД станция </w:t>
      </w:r>
      <w:proofErr w:type="spellStart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Слюдянка</w:t>
      </w:r>
      <w:proofErr w:type="spellEnd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 Улан-Удэнского отделения ВСЖД – филиала ОАО «РЖД».</w:t>
      </w:r>
    </w:p>
    <w:p w:rsidR="00165CBE" w:rsidRPr="00165CBE" w:rsidRDefault="00165CBE" w:rsidP="00165CBE">
      <w:pPr>
        <w:shd w:val="clear" w:color="auto" w:fill="FFFFFF"/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сложная обстановка может возникнуть и при авариях на всех видах транспорта.</w:t>
      </w:r>
    </w:p>
    <w:p w:rsidR="00165CBE" w:rsidRPr="00165CBE" w:rsidRDefault="00165CBE" w:rsidP="00165CBE">
      <w:pPr>
        <w:shd w:val="clear" w:color="auto" w:fill="FFFFFF"/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по территории района осуществляется транспортировка опасных грузов автомобильным, железнодорожным транспортом.</w:t>
      </w:r>
    </w:p>
    <w:p w:rsidR="00165CBE" w:rsidRPr="00165CBE" w:rsidRDefault="00165CBE" w:rsidP="00165CBE">
      <w:pPr>
        <w:shd w:val="clear" w:color="auto" w:fill="FFFFFF"/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Аварии с </w:t>
      </w:r>
      <w:proofErr w:type="spellStart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аварийнохимическими</w:t>
      </w:r>
      <w:proofErr w:type="spellEnd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опасными веществами на автомобильном и на железнодорожном транспорте могут вызвать распространение зараженного воздуха на расстояние более 20 км от места разлива, что создает условия для уязвимости многих населенных пунктов муниципального района.</w:t>
      </w:r>
    </w:p>
    <w:p w:rsidR="00165CBE" w:rsidRPr="00165CBE" w:rsidRDefault="00165CBE" w:rsidP="00165CBE">
      <w:pPr>
        <w:shd w:val="clear" w:color="auto" w:fill="FFFFFF"/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Пожары в зданиях и сооружениях жилого, социально-бытового и культурного назначения остаются самыми распространенными бедствиями. Порой они являются причиной гибели значительного числа людей и большого материального ущерба.</w:t>
      </w:r>
    </w:p>
    <w:p w:rsidR="00165CBE" w:rsidRPr="00165CBE" w:rsidRDefault="00165CBE" w:rsidP="00165CBE">
      <w:pPr>
        <w:shd w:val="clear" w:color="auto" w:fill="FFFFFF"/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Слюдянский район: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3186"/>
        <w:gridCol w:w="3187"/>
      </w:tblGrid>
      <w:tr w:rsidR="00165CBE" w:rsidRPr="00165CBE" w:rsidTr="00165CBE">
        <w:trPr>
          <w:trHeight w:val="303"/>
        </w:trPr>
        <w:tc>
          <w:tcPr>
            <w:tcW w:w="3190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322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322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191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322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165CBE" w:rsidRPr="00165CBE" w:rsidTr="00165CBE">
        <w:tc>
          <w:tcPr>
            <w:tcW w:w="3190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322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пожаров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322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322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65CBE" w:rsidRPr="00165CBE" w:rsidTr="00165CBE">
        <w:tc>
          <w:tcPr>
            <w:tcW w:w="3190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322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Погибло людей на пожарах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322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322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5CBE" w:rsidRPr="00165CBE" w:rsidTr="00165CBE">
        <w:tc>
          <w:tcPr>
            <w:tcW w:w="3190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322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Травмировано людей на пожарах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322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322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165CBE" w:rsidRPr="00165CBE" w:rsidRDefault="00165CBE" w:rsidP="00165CBE">
      <w:pPr>
        <w:shd w:val="clear" w:color="auto" w:fill="FFFFFF"/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shd w:val="clear" w:color="auto" w:fill="FFFFFF"/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факторов, которые могут привести к опасным процессам биогенного характера на территории муниципального образования Слюдянский район, является возрастающая угроза возникновения и распространения очагов таких особо опасных болезней, общих для человека и животных, как бешенство, бруцеллёз, лептоспироз, </w:t>
      </w: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сибирская язва, классическая чума и грипп птиц. В последние годы ухудшилась эпизоотическая ситуация по этим инфекциям во многих регионах Российской Федерации.</w:t>
      </w:r>
    </w:p>
    <w:p w:rsidR="00165CBE" w:rsidRPr="00165CBE" w:rsidRDefault="00165CBE" w:rsidP="00165CBE">
      <w:pPr>
        <w:shd w:val="clear" w:color="auto" w:fill="FFFFFF"/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социально-экономические условия жизнедеятельности населения кардинально изменились. Активная его часть стала чрезвычайно мобильной, возникли</w:t>
      </w: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напряженные грузопотоки и пассажиропотоки, образовалось большое количество мест массового пребывания людей - все это предъявляет более высокие, требования к оперативности и эффективности реагирования на поступающие от населения вызовы.</w:t>
      </w:r>
    </w:p>
    <w:p w:rsidR="00165CBE" w:rsidRPr="00165CBE" w:rsidRDefault="00165CBE" w:rsidP="00165CBE">
      <w:pPr>
        <w:shd w:val="clear" w:color="auto" w:fill="FFFFFF"/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на водных объектах муниципального района гибнут люди. </w:t>
      </w:r>
    </w:p>
    <w:tbl>
      <w:tblPr>
        <w:tblW w:w="959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8"/>
        <w:gridCol w:w="905"/>
        <w:gridCol w:w="895"/>
        <w:gridCol w:w="1052"/>
        <w:gridCol w:w="1026"/>
      </w:tblGrid>
      <w:tr w:rsidR="00165CBE" w:rsidRPr="00165CBE" w:rsidTr="00165CBE">
        <w:tc>
          <w:tcPr>
            <w:tcW w:w="5718" w:type="dxa"/>
            <w:vMerge w:val="restart"/>
            <w:shd w:val="clear" w:color="auto" w:fill="auto"/>
          </w:tcPr>
          <w:p w:rsidR="00165CBE" w:rsidRPr="00165CBE" w:rsidRDefault="00165CBE" w:rsidP="00165CBE">
            <w:pPr>
              <w:spacing w:before="60" w:after="0" w:line="322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погибших на водных объектах на территории муниципального образования Слюдянский район в летний период 2018 года</w:t>
            </w:r>
          </w:p>
        </w:tc>
        <w:tc>
          <w:tcPr>
            <w:tcW w:w="905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322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95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322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05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322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026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322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165CBE" w:rsidRPr="00165CBE" w:rsidTr="00165CBE">
        <w:tc>
          <w:tcPr>
            <w:tcW w:w="5718" w:type="dxa"/>
            <w:vMerge/>
            <w:shd w:val="clear" w:color="auto" w:fill="auto"/>
          </w:tcPr>
          <w:p w:rsidR="00165CBE" w:rsidRPr="00165CBE" w:rsidRDefault="00165CBE" w:rsidP="00165CBE">
            <w:pPr>
              <w:spacing w:before="60" w:after="0" w:line="322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322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322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322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322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65CBE" w:rsidRPr="00165CBE" w:rsidRDefault="00165CBE" w:rsidP="00165CBE">
      <w:pPr>
        <w:shd w:val="clear" w:color="auto" w:fill="FFFFFF"/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гибель людей на водных объектах происходит в несанкционированных местах купания. Важной составляющей обеспечения безопасности на воде является информирование населения, изготовление и распространение баннеров и информационных стендов, памяток и листовок, проведение патрулирования береговой полы и рейдовых мероприятий.</w:t>
      </w:r>
    </w:p>
    <w:p w:rsidR="00165CBE" w:rsidRPr="00165CBE" w:rsidRDefault="00165CBE" w:rsidP="00165CBE">
      <w:pPr>
        <w:shd w:val="clear" w:color="auto" w:fill="FFFFFF"/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приема и обработки вызовов от населения по каналам проводной и сотовой связи, а также в виде </w:t>
      </w:r>
      <w:hyperlink r:id="rId8" w:tooltip="СМС" w:history="1">
        <w:r w:rsidRPr="00165C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СМС</w:t>
        </w:r>
        <w:proofErr w:type="gramStart"/>
      </w:hyperlink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сообщений, поступающих в единую дежурно–диспетчерскую службу муниципального района (ЕДДС), и передачи в соответствующие экстренные оперативные службы (ДДС-01, 02, 03) для оказания оперативной помощи жителям региона, предназначена Система-112, которая 2018 году установлена на базе ЕДДС муниципального района. После введения системы в опытную эксплуатацию у дежурно-диспетчерского состава ЕДДС появится возможность незамедлительно передавать полную информацию о происшествии всем необходимым оперативным службам, а также определять местонахождение позвонившего и автоматически дозваниваться до него, если соединение прервалось. Кроме того, Система-112 обеспечит прием и обработку информации и сигналов, поступающих от датчиков, установленных на контролируемых стационарных и подвижных объектах, в том числе от автомобильных терминалов системы экстренного реагирования при возможных авариях «</w:t>
      </w:r>
      <w:hyperlink r:id="rId9" w:tooltip="ЭРА-ГЛОНАСС" w:history="1">
        <w:r w:rsidRPr="00165C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ЭРА-ГЛОНАСС</w:t>
        </w:r>
      </w:hyperlink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Среднее время ожидания ответа оператора на входящий вызов составит 8 секунд, а максимальное не превысит 20 секунд. Обращение населения по принципу «одного окна» через номер «112» повысит скорость реагирования на экстренные вызовы, приведение  ЕДДС муниципального района в соответствии с  требованиями определенными национальным стандартом Российской Федерации «Безопасность в чрезвычайных ситуациях. Единая дежурно-диспетчерская служба. Основные положения» (ГОСТ </w:t>
      </w:r>
      <w:proofErr w:type="gramStart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22.7.01-2016) усилит качество управления и взаимодействия сил быстрого реагирования, создаст единую информационную систему сбора данных по всем чрезвычайным ситуациям. </w:t>
      </w:r>
    </w:p>
    <w:p w:rsidR="00165CBE" w:rsidRPr="00165CBE" w:rsidRDefault="00165CBE" w:rsidP="00165CBE">
      <w:pPr>
        <w:shd w:val="clear" w:color="auto" w:fill="FFFFFF"/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Сохраняются проблемы своевременного реагирования полиции на обращения граждан, требует развития и дальнейшего совершенствования система обратной связи «Гражданин – полиция», а также механизмы привлечения граждан к профилактике правонарушений.</w:t>
      </w:r>
    </w:p>
    <w:p w:rsidR="00165CBE" w:rsidRPr="00165CBE" w:rsidRDefault="00165CBE" w:rsidP="00165CBE">
      <w:pPr>
        <w:shd w:val="clear" w:color="auto" w:fill="FFFFFF"/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обеспечение ОМВД России по Слюдянскому району остается на низком уровне. Особо остро стоит вопрос обеспечения подразделений, участковых уполномоченных полиции. Так, служба участковых уполномоченных полиции </w:t>
      </w: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обеспечена средствами связи на 100% от установленных норм, оргтехникой - на 60%, служебным автотранспортом - на 70%. по состоянию на 2018 год</w:t>
      </w:r>
    </w:p>
    <w:p w:rsidR="00165CBE" w:rsidRPr="00165CBE" w:rsidRDefault="00165CBE" w:rsidP="00165CBE">
      <w:pPr>
        <w:shd w:val="clear" w:color="auto" w:fill="FFFFFF"/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сотрудникам ОМВД России по Слюдянскому району удалось сохранить контроль над криминальной обстановкой в МО Слюдянский район. Повышение уровня взаимодействия органов внутренних дел с администрацией Слюдянского муниципального района, в том числе в рамках программ профилактической направленности, позволило в определенной мере стабилизировать криминальную обстановку на территории Слюдянского муниципального района и добиться положительных результатов в профилактике преступлений и иных правонарушений по отдельным направлениям деятельности.</w:t>
      </w:r>
    </w:p>
    <w:p w:rsidR="00165CBE" w:rsidRPr="00165CBE" w:rsidRDefault="00165CBE" w:rsidP="00165CBE">
      <w:pPr>
        <w:shd w:val="clear" w:color="auto" w:fill="FFFFFF"/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Складывающаяся </w:t>
      </w:r>
      <w:proofErr w:type="gramStart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криминогенная обстановка</w:t>
      </w:r>
      <w:proofErr w:type="gramEnd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городских и сельских поселений диктует необходимость формирования эффективного механизма контроля и влияния на криминальную среду с целью ограничения ее роли в социально-экономических процессах, создания совершенной нормативно-правовой базы для борьбы с преступностью, осуществления мер по материально-техническому обеспечению правоохранительных органов, внедрения современных технических средств.</w:t>
      </w:r>
    </w:p>
    <w:p w:rsidR="00165CBE" w:rsidRPr="00165CBE" w:rsidRDefault="00165CBE" w:rsidP="00165CBE">
      <w:pPr>
        <w:shd w:val="clear" w:color="auto" w:fill="FFFFFF"/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proofErr w:type="gramStart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криминогенной обстановки</w:t>
      </w:r>
      <w:proofErr w:type="gramEnd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сделать вывод, что в случае непринятия дополнительных мер в вопросах противодействия преступности криминальная ситуация на территории МО Слюдянский район претерпит негативные изменения, а именно:</w:t>
      </w:r>
    </w:p>
    <w:p w:rsidR="00165CBE" w:rsidRPr="00165CBE" w:rsidRDefault="00165CBE" w:rsidP="00165CBE">
      <w:pPr>
        <w:shd w:val="clear" w:color="auto" w:fill="FFFFFF"/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-возможна дальнейшая консолидация преступных групп (особенно среди несовершеннолетних, и групп которые сформированы на этнической основе), в результате чего можно ожидать проникновение криминальных структур в отдельные секторы экономики, лесная отрасль, оптово-розничная торговля, малое и среднее предпринимательство;</w:t>
      </w:r>
    </w:p>
    <w:p w:rsidR="00165CBE" w:rsidRPr="00165CBE" w:rsidRDefault="00165CBE" w:rsidP="00165CBE">
      <w:pPr>
        <w:shd w:val="clear" w:color="auto" w:fill="FFFFFF"/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-возможно повышение тяжести социальных и экономических последствий противоправного поведения, включая возрастание совокупного ущерба от преступных посягательств и административных правонарушений, увеличение общего числа пострадавших от противоправных действий.</w:t>
      </w:r>
    </w:p>
    <w:p w:rsidR="00165CBE" w:rsidRPr="00165CBE" w:rsidRDefault="00165CBE" w:rsidP="00165CBE">
      <w:pPr>
        <w:shd w:val="clear" w:color="auto" w:fill="FFFFFF"/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в полном объеме позволит:</w:t>
      </w:r>
    </w:p>
    <w:p w:rsidR="00165CBE" w:rsidRPr="00165CBE" w:rsidRDefault="00165CBE" w:rsidP="00165CBE">
      <w:pPr>
        <w:shd w:val="clear" w:color="auto" w:fill="FFFFFF"/>
        <w:tabs>
          <w:tab w:val="left" w:pos="993"/>
        </w:tabs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повысить уровень защищенности населения и территории муниципального района от опасностей и угроз мирного и военного времени;</w:t>
      </w:r>
    </w:p>
    <w:p w:rsidR="00165CBE" w:rsidRPr="00165CBE" w:rsidRDefault="00165CBE" w:rsidP="00165CBE">
      <w:pPr>
        <w:shd w:val="clear" w:color="auto" w:fill="FFFFFF"/>
        <w:tabs>
          <w:tab w:val="left" w:pos="993"/>
        </w:tabs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повысить эффективность деятельности органов управления и сил</w:t>
      </w: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муниципального звена территориальной подсистемы РС ЧС </w:t>
      </w: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ликвидации чрезвычайных ситуаций природного и техногенного характера;</w:t>
      </w:r>
    </w:p>
    <w:p w:rsidR="00165CBE" w:rsidRPr="00165CBE" w:rsidRDefault="00165CBE" w:rsidP="00165CBE">
      <w:pPr>
        <w:shd w:val="clear" w:color="auto" w:fill="FFFFFF"/>
        <w:tabs>
          <w:tab w:val="left" w:pos="993"/>
        </w:tabs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-  эффективно использовать средства бюджета муниципального района для решения приоритетных задач по обеспечению защиты населения и территорий в условиях мирного и военного времени;</w:t>
      </w:r>
    </w:p>
    <w:p w:rsidR="00165CBE" w:rsidRPr="00165CBE" w:rsidRDefault="00165CBE" w:rsidP="00165CBE">
      <w:pPr>
        <w:shd w:val="clear" w:color="auto" w:fill="FFFFFF"/>
        <w:tabs>
          <w:tab w:val="left" w:pos="993"/>
        </w:tabs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системы комплексной безопасности муниципального уровня от чрезвычайных ситуаций природного и техногенного характера;</w:t>
      </w:r>
    </w:p>
    <w:p w:rsidR="00165CBE" w:rsidRPr="00165CBE" w:rsidRDefault="00165CBE" w:rsidP="00165CBE">
      <w:pPr>
        <w:shd w:val="clear" w:color="auto" w:fill="FFFFFF"/>
        <w:tabs>
          <w:tab w:val="left" w:pos="993"/>
        </w:tabs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обеспечить</w:t>
      </w: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</w:t>
      </w: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муниципальной</w:t>
      </w: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комплексной системы информирования и оповещения населения;</w:t>
      </w:r>
    </w:p>
    <w:p w:rsidR="00165CBE" w:rsidRPr="00165CBE" w:rsidRDefault="00165CBE" w:rsidP="00165CBE">
      <w:pPr>
        <w:shd w:val="clear" w:color="auto" w:fill="FFFFFF"/>
        <w:tabs>
          <w:tab w:val="left" w:pos="993"/>
        </w:tabs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обеспечить дальнейшее развитие системы мониторинга и прогнозирования чрезвычайных ситуаций;</w:t>
      </w:r>
    </w:p>
    <w:p w:rsidR="00165CBE" w:rsidRPr="00165CBE" w:rsidRDefault="00165CBE" w:rsidP="00165CBE">
      <w:pPr>
        <w:shd w:val="clear" w:color="auto" w:fill="FFFFFF"/>
        <w:tabs>
          <w:tab w:val="left" w:pos="993"/>
        </w:tabs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обеспечить эффективную деятельность сил и средств муниципального звена территориальной подсистемы РСЧС в обеспечении</w:t>
      </w: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гражданской обороны, защиты населения и территорий от чрезвычайных</w:t>
      </w: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ситуаций природного и техногенного характера, обеспечения пожарной</w:t>
      </w: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безопасности и безопасности людей на водных объектах.</w:t>
      </w:r>
    </w:p>
    <w:p w:rsidR="00165CBE" w:rsidRPr="00165CBE" w:rsidRDefault="00165CBE" w:rsidP="00165CBE">
      <w:pPr>
        <w:shd w:val="clear" w:color="auto" w:fill="FFFFFF"/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370F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ЦЕЛЬ И ЗАДАЧИ ПРОГРАММЫ, ЦЕЛЕВЫЕ ПОКАЗАТЕЛИ ПРОГРАММЫ, СРОКИ РЕАЛИЗАЦИИ</w:t>
      </w:r>
    </w:p>
    <w:p w:rsidR="00165CBE" w:rsidRPr="00165CBE" w:rsidRDefault="00165CBE" w:rsidP="0016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shd w:val="clear" w:color="auto" w:fill="FFFFFF"/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муниципальной программы является обеспечение  комплексных мер противодействия чрезвычайным ситуациям, повышение уровня гражданской обороны и обеспечение общественной и личной безопасности граждан, охраны общественного порядка.</w:t>
      </w:r>
    </w:p>
    <w:p w:rsidR="00165CBE" w:rsidRPr="00165CBE" w:rsidRDefault="00165CBE" w:rsidP="0016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программой определены следующие задачи:</w:t>
      </w:r>
    </w:p>
    <w:p w:rsidR="00165CBE" w:rsidRPr="00165CBE" w:rsidRDefault="00165CBE" w:rsidP="00165CBE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1.Снижение рисков и смягчение последствий чрезвычайных ситуаций природного и техногенного характера</w:t>
      </w:r>
    </w:p>
    <w:p w:rsidR="00165CBE" w:rsidRPr="00165CBE" w:rsidRDefault="00165CBE" w:rsidP="00165CBE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2.Стабилизация криминогенной обстановки на территории </w:t>
      </w:r>
      <w:proofErr w:type="gramStart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 Слюдянский район. </w:t>
      </w:r>
    </w:p>
    <w:p w:rsidR="00165CBE" w:rsidRPr="00165CBE" w:rsidRDefault="00165CBE" w:rsidP="0016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предусматривают: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ситуациях. Обеспечение необходимых условий для предотвращения гибели и </w:t>
      </w:r>
      <w:proofErr w:type="spellStart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людей при чрезвычайных ситуациях, защиты природной среды в зоне чрезвычайных ситуаций, локализации чрезвычайных ситуаций и подавлению или доведению до минимального возможного уровня  воздействия характерных для них опасных факторов. Создание, модернизацию системы оповещения и информирования населения об угрозе возникновения или о возникновении чрезвычайных ситуаций в мирное и военное время. Создание, накопление и восполнение запасов материальных ресурсов для нужд гражданской обороны и  резерва материальных ресурсов для решения задач по предупреждению и ликвидации чрезвычайных ситуаций на территории муниципального района. Приобретение форменного обмундирования для ТП РСЧС муниципального образования Слюдянский район. Подготовка и повышение квалификации должностных лиц администрации муниципального образования Слюдянский район в области ГО и ЧС. Приведение в соответствии с требованиями определенными Государственным стандартом РФ ГОСТ </w:t>
      </w:r>
      <w:proofErr w:type="gramStart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22.7.01-2016 «Безопасность в чрезвычайных ситуациях» единой  диспетчерской службы муниципального  района и совершенствование «Системы – 112».</w:t>
      </w:r>
    </w:p>
    <w:p w:rsidR="00165CBE" w:rsidRPr="00165CBE" w:rsidRDefault="00165CBE" w:rsidP="0016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организационной основы гражданской обороны. </w:t>
      </w:r>
    </w:p>
    <w:p w:rsidR="00165CBE" w:rsidRPr="00165CBE" w:rsidRDefault="00165CBE" w:rsidP="00165CBE">
      <w:pPr>
        <w:shd w:val="clear" w:color="auto" w:fill="FFFFFF"/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Стабилизация криминогенной обстановки на территории </w:t>
      </w:r>
      <w:proofErr w:type="gramStart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 Слюдянский район. Повышение уровня доверия населения к правоохранительным органам. Совершенствование системы обратной связи «Гражданин-полиция», а так же механизма привлечения граждан к профилактике правонарушений</w:t>
      </w:r>
    </w:p>
    <w:p w:rsidR="00165CBE" w:rsidRPr="00165CBE" w:rsidRDefault="00165CBE" w:rsidP="0016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программы планируется достичь следующих результатов:</w:t>
      </w:r>
    </w:p>
    <w:p w:rsidR="00165CBE" w:rsidRPr="00165CBE" w:rsidRDefault="00165CBE" w:rsidP="0016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мероприятия по предупреждению и ликвидации чрезвычайных ситуаций в полном объеме, тем самым снизить риски и смягчить последствия чрезвычайных ситуаций природного и техногенного характера, повысить готовность к выполнению задач в области гражданской обороны.</w:t>
      </w:r>
    </w:p>
    <w:p w:rsidR="00165CBE" w:rsidRPr="00165CBE" w:rsidRDefault="00165CBE" w:rsidP="0016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Достичь стабилизации криминогенной обстановки на территории </w:t>
      </w:r>
      <w:proofErr w:type="gramStart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 Слюдянский район.</w:t>
      </w:r>
    </w:p>
    <w:p w:rsidR="00165CBE" w:rsidRPr="00165CBE" w:rsidRDefault="00165CBE" w:rsidP="0016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с  2019-2024 годы.</w:t>
      </w:r>
    </w:p>
    <w:p w:rsidR="00165CBE" w:rsidRPr="00165CBE" w:rsidRDefault="00165CBE" w:rsidP="0016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о составе и значениях целевых показателей и оценка внешних факторов и условий на их достижение приведены  в Приложении № 3 к муниципальной программе </w:t>
      </w:r>
    </w:p>
    <w:p w:rsidR="00165CBE" w:rsidRPr="00165CBE" w:rsidRDefault="00165CBE" w:rsidP="0016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370F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ОБОСНОВАНИЕ ВЫДЕЛЕНИЯ ПОДПРОГРАММ</w:t>
      </w:r>
    </w:p>
    <w:p w:rsidR="00165CBE" w:rsidRPr="00165CBE" w:rsidRDefault="00165CBE" w:rsidP="0016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программы отражают приоритетные направления государственной политики в области развития и модернизации системы защиты населения от угроз возникновения чрезвычайных ситуаций  и определяют сферы первоочередного инвестирования муниципальных ресурсов в обеспечении комплексных мер безопасности муниципального образования Слюдянский район. Подпрограммы соответствуют задачам Программы. </w:t>
      </w:r>
    </w:p>
    <w:p w:rsidR="00165CBE" w:rsidRPr="00165CBE" w:rsidRDefault="00165CBE" w:rsidP="0016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муниципальной программы включены в две подпрограммы, которые реализуются в рамках данной муниципальной программы.</w:t>
      </w:r>
    </w:p>
    <w:p w:rsidR="00165CBE" w:rsidRPr="00165CBE" w:rsidRDefault="00165CBE" w:rsidP="0016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1 «Организация и осуществление мероприятий по гражданской обороне, защите населения и территории муниципального образования Слюдянский район от чрезвычайных ситуаций природного и техногенного характера». </w:t>
      </w:r>
    </w:p>
    <w:p w:rsidR="00165CBE" w:rsidRPr="00165CBE" w:rsidRDefault="00165CBE" w:rsidP="0016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2  «Обеспечение личной безопасности граждан, охраны общественного порядка и обеспечения общественной безопасности, борьбы с преступностью на территории муниципального образования Слюдянский район». </w:t>
      </w:r>
    </w:p>
    <w:p w:rsidR="00165CBE" w:rsidRPr="00165CBE" w:rsidRDefault="00165CBE" w:rsidP="0016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данных подпрограмм позволит решить поставленные задачи в муниципальной программе </w:t>
      </w:r>
    </w:p>
    <w:p w:rsidR="00165CBE" w:rsidRPr="00165CBE" w:rsidRDefault="00165CBE" w:rsidP="0016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 АНАЛИЗ РИСКОВ РЕАЛИЗАЦИИ МУНИЦИПАЛЬНОЙ ПРОГРАММЫ И ОПИСАНИЕ МЕР УПРАВЛЕНИЯ РИСКАМИ РЕАЛИЗАЦИИ МУНИЦИПАЛЬНОЙ ПРОГРАММЫ</w:t>
      </w:r>
    </w:p>
    <w:p w:rsidR="00165CBE" w:rsidRPr="00165CBE" w:rsidRDefault="00165CBE" w:rsidP="00165CBE">
      <w:pPr>
        <w:spacing w:before="60"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решение задач и достижение целей муниципальной программы могут оказать влияние следующие риски:</w:t>
      </w:r>
    </w:p>
    <w:p w:rsidR="00165CBE" w:rsidRPr="00165CBE" w:rsidRDefault="00165CBE" w:rsidP="0016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 законодательных изменений, проявляющиеся в вероятности изменения действующих норм с выходом новых нормативных правовых актов и невозможностью выполнения каких-либо обязатель</w:t>
      </w:r>
      <w:proofErr w:type="gramStart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св</w:t>
      </w:r>
      <w:proofErr w:type="gramEnd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с данными изменениями;</w:t>
      </w:r>
    </w:p>
    <w:p w:rsidR="00165CBE" w:rsidRPr="00165CBE" w:rsidRDefault="00165CBE" w:rsidP="0016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макроэкономические</w:t>
      </w: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риски. Возможность ухудшения внутренней и внешней конъюнктуры, снижение темпов роста экономики, высокая инфляция могут негативно повлиять на функционирование всей системы защиты населения и территории от чрезвычайных ситуаций, обеспечения пожарной безопасности и безопасности людей на водных объектах на территории муниципального образования Слюдянский района.</w:t>
      </w:r>
    </w:p>
    <w:p w:rsidR="00165CBE" w:rsidRPr="00165CBE" w:rsidRDefault="00165CBE" w:rsidP="00165CBE">
      <w:pPr>
        <w:shd w:val="clear" w:color="auto" w:fill="FFFFFF"/>
        <w:tabs>
          <w:tab w:val="left" w:pos="989"/>
        </w:tabs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риски. Отсутствие или недостаточное финансирование мероприятий в рамках муниципальной программы может привести к снижению защиты населения и территории от чрезвычайных ситуаций, обеспечению пожарной безопасности и безопасности людей на водных объектах и как следствие целевые показатели не будут достигнуты, а при неблагоприятном прогнозе – основные показатели могут измениться в отрицательную сторону</w:t>
      </w:r>
    </w:p>
    <w:p w:rsidR="00165CBE" w:rsidRPr="00165CBE" w:rsidRDefault="00165CBE" w:rsidP="0016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возможных рисков необходимо осуществлять мониторинг хода реализации мероприятий муниципальной программы, своевременно вносить в муниципальную программу соответствующие изменения.</w:t>
      </w:r>
    </w:p>
    <w:p w:rsidR="00165CBE" w:rsidRPr="00165CBE" w:rsidRDefault="00165CBE" w:rsidP="0016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неуспешной реализации муниципальной программы, при исключении форс-мажорных обстоятельств, оценивается как минимальный.</w:t>
      </w:r>
    </w:p>
    <w:p w:rsidR="00165CBE" w:rsidRPr="00165CBE" w:rsidRDefault="00165CBE" w:rsidP="00165C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РЕСУРСНОЕ ОБЕСПЕЧЕНИЕ ПРОГРАММЫ</w:t>
      </w:r>
    </w:p>
    <w:p w:rsidR="00165CBE" w:rsidRPr="00165CBE" w:rsidRDefault="00165CBE" w:rsidP="00165CBE">
      <w:pPr>
        <w:shd w:val="clear" w:color="auto" w:fill="FFFFFF"/>
        <w:tabs>
          <w:tab w:val="left" w:pos="989"/>
        </w:tabs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муниципальной программы рассчитано на  период  2019 – 2024 годов за счет средств бюджета муниципального образования Слюдянский район, в объеме </w:t>
      </w:r>
    </w:p>
    <w:p w:rsidR="00165CBE" w:rsidRPr="00165CBE" w:rsidRDefault="00165CBE" w:rsidP="00165CBE">
      <w:pPr>
        <w:shd w:val="clear" w:color="auto" w:fill="FFFFFF"/>
        <w:tabs>
          <w:tab w:val="left" w:pos="989"/>
        </w:tabs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3 085 800,00 рублей.</w:t>
      </w:r>
    </w:p>
    <w:p w:rsidR="00165CBE" w:rsidRPr="00165CBE" w:rsidRDefault="00165CBE" w:rsidP="00165CBE">
      <w:pPr>
        <w:shd w:val="clear" w:color="auto" w:fill="FFFFFF"/>
        <w:tabs>
          <w:tab w:val="left" w:pos="989"/>
        </w:tabs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 годам:</w:t>
      </w:r>
    </w:p>
    <w:p w:rsidR="00165CBE" w:rsidRPr="00165CBE" w:rsidRDefault="00165CBE" w:rsidP="00165CBE">
      <w:pPr>
        <w:shd w:val="clear" w:color="auto" w:fill="FFFFFF"/>
        <w:tabs>
          <w:tab w:val="left" w:pos="989"/>
        </w:tabs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– 514 300 рублей;</w:t>
      </w:r>
    </w:p>
    <w:p w:rsidR="00165CBE" w:rsidRPr="00165CBE" w:rsidRDefault="00165CBE" w:rsidP="00165CBE">
      <w:pPr>
        <w:shd w:val="clear" w:color="auto" w:fill="FFFFFF"/>
        <w:tabs>
          <w:tab w:val="left" w:pos="989"/>
        </w:tabs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– 514 300 рублей;</w:t>
      </w:r>
    </w:p>
    <w:p w:rsidR="00165CBE" w:rsidRPr="00165CBE" w:rsidRDefault="00165CBE" w:rsidP="00165CBE">
      <w:pPr>
        <w:shd w:val="clear" w:color="auto" w:fill="FFFFFF"/>
        <w:tabs>
          <w:tab w:val="left" w:pos="989"/>
        </w:tabs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– 514 300 рублей;</w:t>
      </w:r>
    </w:p>
    <w:p w:rsidR="00165CBE" w:rsidRPr="00165CBE" w:rsidRDefault="00165CBE" w:rsidP="00165CBE">
      <w:pPr>
        <w:shd w:val="clear" w:color="auto" w:fill="FFFFFF"/>
        <w:tabs>
          <w:tab w:val="left" w:pos="989"/>
        </w:tabs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 – 514 300 рублей;</w:t>
      </w:r>
    </w:p>
    <w:p w:rsidR="00165CBE" w:rsidRPr="00165CBE" w:rsidRDefault="00165CBE" w:rsidP="00165CBE">
      <w:pPr>
        <w:shd w:val="clear" w:color="auto" w:fill="FFFFFF"/>
        <w:tabs>
          <w:tab w:val="left" w:pos="989"/>
        </w:tabs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– 514 300 рублей;</w:t>
      </w:r>
    </w:p>
    <w:p w:rsidR="00165CBE" w:rsidRPr="00165CBE" w:rsidRDefault="00165CBE" w:rsidP="00165CBE">
      <w:pPr>
        <w:shd w:val="clear" w:color="auto" w:fill="FFFFFF"/>
        <w:tabs>
          <w:tab w:val="left" w:pos="989"/>
        </w:tabs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 – 514 300 рублей; </w:t>
      </w:r>
    </w:p>
    <w:p w:rsidR="00165CBE" w:rsidRPr="00165CBE" w:rsidRDefault="00165CBE" w:rsidP="00165CBE">
      <w:pPr>
        <w:shd w:val="clear" w:color="auto" w:fill="FFFFFF"/>
        <w:tabs>
          <w:tab w:val="left" w:pos="989"/>
        </w:tabs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реализации муниципальной подпрограммы за счет средств бюджета муниципального образования Слюдянский район приведены в Приложение № 4, 5 к муниципальной программе.</w:t>
      </w:r>
    </w:p>
    <w:p w:rsidR="00165CBE" w:rsidRPr="00165CBE" w:rsidRDefault="00165CBE" w:rsidP="00165C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ОЖИДАЕМЫЕ КОНЕЧНЫЕ РЕЗУЛЬТАТЫ РЕАЛИЗАЦИИ МУНИЦИПАЛЬНОЙ ПРОГРАММЫ</w:t>
      </w:r>
    </w:p>
    <w:p w:rsidR="00165CBE" w:rsidRPr="00165CBE" w:rsidRDefault="00165CBE" w:rsidP="00165C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муниципальной программы ожидается:</w:t>
      </w:r>
    </w:p>
    <w:p w:rsidR="00165CBE" w:rsidRPr="00165CBE" w:rsidRDefault="00165CBE" w:rsidP="00165CBE">
      <w:pPr>
        <w:numPr>
          <w:ilvl w:val="0"/>
          <w:numId w:val="10"/>
        </w:numPr>
        <w:tabs>
          <w:tab w:val="left" w:pos="993"/>
        </w:tabs>
        <w:spacing w:before="6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 мероприятий по предупреждению и развитию чрезвычайных ситуаций от запланированных  до уровня 100% к 2024 году</w:t>
      </w:r>
      <w:proofErr w:type="gramEnd"/>
    </w:p>
    <w:p w:rsidR="00165CBE" w:rsidRPr="00165CBE" w:rsidRDefault="00165CBE" w:rsidP="00165CBE">
      <w:pPr>
        <w:numPr>
          <w:ilvl w:val="0"/>
          <w:numId w:val="10"/>
        </w:numPr>
        <w:tabs>
          <w:tab w:val="left" w:pos="993"/>
        </w:tabs>
        <w:spacing w:before="6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количества  преступлений совершенных в общественных местах к 2024 году до 98 ед.</w:t>
      </w:r>
    </w:p>
    <w:p w:rsidR="00165CBE" w:rsidRPr="00165CBE" w:rsidRDefault="00165CBE" w:rsidP="0016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ожидается: повысить оперативность в ликвидации последствий чрезвычайных ситуаций на территории муниципального образования Слюдянский район.</w:t>
      </w:r>
    </w:p>
    <w:p w:rsidR="00165CBE" w:rsidRPr="00165CBE" w:rsidRDefault="00165CBE" w:rsidP="0016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Снизить количество погибших при чрезвычайных ситуациях и других событиях (случаев гибели людей на водных объектах, дорожно-транспортных происшествиях, пожарах и др.). </w:t>
      </w:r>
    </w:p>
    <w:p w:rsidR="00165CBE" w:rsidRPr="00165CBE" w:rsidRDefault="00165CBE" w:rsidP="0016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охват оповещения и информирования населения о чрезвычайных ситуациях.</w:t>
      </w:r>
    </w:p>
    <w:p w:rsidR="00165CBE" w:rsidRPr="00165CBE" w:rsidRDefault="00165CBE" w:rsidP="0016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создание, накопление и восполнение резерва материальных ресурсов. </w:t>
      </w:r>
    </w:p>
    <w:p w:rsidR="00165CBE" w:rsidRPr="00165CBE" w:rsidRDefault="00165CBE" w:rsidP="0016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Снизить экономический ущерб от прогнозируемой чрезвычайной ситуации. </w:t>
      </w:r>
    </w:p>
    <w:p w:rsidR="00165CBE" w:rsidRPr="00165CBE" w:rsidRDefault="00165CBE" w:rsidP="0016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установленными нормами снабжения средствами индивидуальной защиты личный состав и работников администрации муниципального района.</w:t>
      </w:r>
    </w:p>
    <w:p w:rsidR="00165CBE" w:rsidRPr="00165CBE" w:rsidRDefault="00165CBE" w:rsidP="0016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Реализовать комплекс мероприятий по развитию единой диспетчерской службы Слюдянского района, совершенствованию «Системы – 112» в соответствии с требованиями определенными Государственным стандартом РФ ГОСТ </w:t>
      </w:r>
      <w:proofErr w:type="gramStart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22.7.01-2016 «Безопасность в чрезвычайных ситуациях».</w:t>
      </w:r>
    </w:p>
    <w:p w:rsidR="00165CBE" w:rsidRPr="00165CBE" w:rsidRDefault="00165CBE" w:rsidP="0016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Стабилизировать </w:t>
      </w:r>
      <w:proofErr w:type="gramStart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криминогенную обстановку</w:t>
      </w:r>
      <w:proofErr w:type="gramEnd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Слюдянский район, снизить рост числа преступлений, совершенных в общественных местах. Увеличить рост уровня доверия населения к правоохранительным органам. Повысить эффективность раскрываемости преступлений. Укрепить материально-техническую базу подразделений полиции по охране общественного порядка.</w:t>
      </w:r>
    </w:p>
    <w:p w:rsidR="00165CBE" w:rsidRPr="00165CBE" w:rsidRDefault="00165CBE" w:rsidP="0016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муниципальной программы ожидаемые результаты на год завершения государственной программы (2024 год) достигаются за счет реализации мероприятий, предусмотренных в 2019-2024 годах.</w:t>
      </w:r>
    </w:p>
    <w:p w:rsidR="00165CBE" w:rsidRPr="00165CBE" w:rsidRDefault="00165CBE" w:rsidP="00165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Управления по делам ГО, ЧС и МР </w:t>
      </w:r>
    </w:p>
    <w:p w:rsidR="00165CBE" w:rsidRDefault="00165CBE" w:rsidP="00165CBE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Слюдянский район                                                        Т.А. Голованова</w:t>
      </w:r>
      <w:r w:rsidRPr="00165CBE"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</w:p>
    <w:p w:rsidR="00165CBE" w:rsidRPr="00165CBE" w:rsidRDefault="00165CBE" w:rsidP="00165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</w:t>
      </w:r>
    </w:p>
    <w:p w:rsidR="00165CBE" w:rsidRPr="00165CBE" w:rsidRDefault="00165CBE" w:rsidP="00165CBE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Приложение№1</w:t>
      </w:r>
    </w:p>
    <w:p w:rsidR="00165CBE" w:rsidRPr="00165CBE" w:rsidRDefault="00165CBE" w:rsidP="00165CBE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165CBE" w:rsidRPr="00165CBE" w:rsidRDefault="00165CBE" w:rsidP="00165CB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ПОДПРОГРАММЫ  №1</w:t>
      </w:r>
    </w:p>
    <w:p w:rsidR="00165CBE" w:rsidRPr="00165CBE" w:rsidRDefault="00165CBE" w:rsidP="0016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«Организация и осуществление мероприятий по гражданской обороне, защите населения и территории муниципального образования Слюдянский район от чрезвычайных ситуаций природного и техногенного характера»</w:t>
      </w:r>
    </w:p>
    <w:p w:rsidR="00165CBE" w:rsidRPr="00165CBE" w:rsidRDefault="00165CBE" w:rsidP="0016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165CBE" w:rsidRPr="00165CBE" w:rsidRDefault="00165CBE" w:rsidP="0016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в муниципальном образовании Слюдянский район» на 2019-2024 годы</w:t>
      </w:r>
    </w:p>
    <w:p w:rsidR="00165CBE" w:rsidRPr="00165CBE" w:rsidRDefault="00165CBE" w:rsidP="00165C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0"/>
        <w:gridCol w:w="6378"/>
      </w:tblGrid>
      <w:tr w:rsidR="00165CBE" w:rsidRPr="00165CBE" w:rsidTr="00165CBE">
        <w:tc>
          <w:tcPr>
            <w:tcW w:w="3970" w:type="dxa"/>
          </w:tcPr>
          <w:p w:rsidR="00165CBE" w:rsidRPr="00165CBE" w:rsidRDefault="00165CBE" w:rsidP="00165CB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 муниципальной программы</w:t>
            </w:r>
          </w:p>
        </w:tc>
        <w:tc>
          <w:tcPr>
            <w:tcW w:w="6378" w:type="dxa"/>
          </w:tcPr>
          <w:p w:rsidR="00165CBE" w:rsidRPr="00165CBE" w:rsidRDefault="00165CBE" w:rsidP="00165CB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гражданской обороне, защите населения и территории муниципального образования Слюдянский район от чрезвычайных ситуаций природного и техногенного характера</w:t>
            </w:r>
          </w:p>
        </w:tc>
      </w:tr>
      <w:tr w:rsidR="00165CBE" w:rsidRPr="00165CBE" w:rsidTr="00165CBE">
        <w:tc>
          <w:tcPr>
            <w:tcW w:w="3970" w:type="dxa"/>
          </w:tcPr>
          <w:p w:rsidR="00165CBE" w:rsidRPr="00165CBE" w:rsidRDefault="00165CBE" w:rsidP="00165CB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6378" w:type="dxa"/>
            <w:shd w:val="clear" w:color="auto" w:fill="auto"/>
          </w:tcPr>
          <w:p w:rsidR="00165CBE" w:rsidRPr="00165CBE" w:rsidRDefault="00165CBE" w:rsidP="00165CBE">
            <w:pPr>
              <w:widowControl w:val="0"/>
              <w:suppressAutoHyphens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делам гражданской обороны, чрезвычайных ситуаций и мобилизационной работе администрации муниципального образования Слюдянский район</w:t>
            </w:r>
          </w:p>
        </w:tc>
      </w:tr>
      <w:tr w:rsidR="00165CBE" w:rsidRPr="00165CBE" w:rsidTr="00165CBE">
        <w:tc>
          <w:tcPr>
            <w:tcW w:w="3970" w:type="dxa"/>
          </w:tcPr>
          <w:p w:rsidR="00165CBE" w:rsidRPr="00165CBE" w:rsidRDefault="00165CBE" w:rsidP="00165CB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378" w:type="dxa"/>
            <w:shd w:val="clear" w:color="auto" w:fill="auto"/>
          </w:tcPr>
          <w:p w:rsidR="00165CBE" w:rsidRPr="00165CBE" w:rsidRDefault="00165CBE" w:rsidP="00165CBE">
            <w:pPr>
              <w:widowControl w:val="0"/>
              <w:suppressAutoHyphens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Слюдянский район, комиссия по предупреждению и ликвидации чрезвычайных ситуаций и обеспечению пожарной безопасности муниципального образования Слюдянский район</w:t>
            </w:r>
          </w:p>
        </w:tc>
      </w:tr>
      <w:tr w:rsidR="00165CBE" w:rsidRPr="00165CBE" w:rsidTr="00165CBE">
        <w:tc>
          <w:tcPr>
            <w:tcW w:w="3970" w:type="dxa"/>
          </w:tcPr>
          <w:p w:rsidR="00165CBE" w:rsidRPr="00165CBE" w:rsidRDefault="00165CBE" w:rsidP="00165CB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 подпрограммы муниципальной программы</w:t>
            </w:r>
          </w:p>
        </w:tc>
        <w:tc>
          <w:tcPr>
            <w:tcW w:w="6378" w:type="dxa"/>
          </w:tcPr>
          <w:p w:rsidR="00165CBE" w:rsidRPr="00165CBE" w:rsidRDefault="00165CBE" w:rsidP="00165C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5CBE" w:rsidRPr="00165CBE" w:rsidTr="00165CBE">
        <w:tc>
          <w:tcPr>
            <w:tcW w:w="3970" w:type="dxa"/>
          </w:tcPr>
          <w:p w:rsidR="00165CBE" w:rsidRPr="00165CBE" w:rsidRDefault="00165CBE" w:rsidP="00165CB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6378" w:type="dxa"/>
          </w:tcPr>
          <w:p w:rsidR="00165CBE" w:rsidRPr="00165CBE" w:rsidRDefault="00165CBE" w:rsidP="00165C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рисков и смягчение последствий чрезвычайных ситуаций природного и техногенного характера. </w:t>
            </w:r>
          </w:p>
        </w:tc>
      </w:tr>
      <w:tr w:rsidR="00165CBE" w:rsidRPr="00165CBE" w:rsidTr="00165CBE">
        <w:tc>
          <w:tcPr>
            <w:tcW w:w="3970" w:type="dxa"/>
          </w:tcPr>
          <w:p w:rsidR="00165CBE" w:rsidRPr="00165CBE" w:rsidRDefault="00165CBE" w:rsidP="00165CB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 муниципальной программы</w:t>
            </w:r>
          </w:p>
        </w:tc>
        <w:tc>
          <w:tcPr>
            <w:tcW w:w="6378" w:type="dxa"/>
            <w:shd w:val="clear" w:color="auto" w:fill="auto"/>
          </w:tcPr>
          <w:p w:rsidR="00165CBE" w:rsidRPr="00165CBE" w:rsidRDefault="00165CBE" w:rsidP="00165CBE">
            <w:pPr>
              <w:numPr>
                <w:ilvl w:val="0"/>
                <w:numId w:val="17"/>
              </w:numPr>
              <w:tabs>
                <w:tab w:val="left" w:pos="317"/>
                <w:tab w:val="left" w:pos="459"/>
              </w:tabs>
              <w:spacing w:before="6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гражданской обороне, защите населения и территории от ЧС.</w:t>
            </w:r>
          </w:p>
          <w:p w:rsidR="00165CBE" w:rsidRPr="00165CBE" w:rsidRDefault="00165CBE" w:rsidP="00165CBE">
            <w:pPr>
              <w:numPr>
                <w:ilvl w:val="0"/>
                <w:numId w:val="17"/>
              </w:numPr>
              <w:tabs>
                <w:tab w:val="left" w:pos="317"/>
                <w:tab w:val="left" w:pos="459"/>
              </w:tabs>
              <w:spacing w:before="6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совершенствование деятельности единой дежурно-диспетчерской службы.</w:t>
            </w:r>
          </w:p>
          <w:p w:rsidR="00165CBE" w:rsidRPr="00165CBE" w:rsidRDefault="00165CBE" w:rsidP="00165CBE">
            <w:pPr>
              <w:numPr>
                <w:ilvl w:val="0"/>
                <w:numId w:val="17"/>
              </w:numPr>
              <w:tabs>
                <w:tab w:val="left" w:pos="317"/>
                <w:tab w:val="left" w:pos="459"/>
              </w:tabs>
              <w:spacing w:before="6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и предупреждение несчастных случаев на воде, обеспечение безопасности людей на водных объектах.</w:t>
            </w:r>
          </w:p>
          <w:p w:rsidR="00165CBE" w:rsidRPr="00165CBE" w:rsidRDefault="00165CBE" w:rsidP="00165CBE">
            <w:pPr>
              <w:numPr>
                <w:ilvl w:val="0"/>
                <w:numId w:val="17"/>
              </w:numPr>
              <w:tabs>
                <w:tab w:val="left" w:pos="317"/>
                <w:tab w:val="left" w:pos="459"/>
              </w:tabs>
              <w:spacing w:before="60"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гражданской обороны на территории муниципального образования Слюдянский район.</w:t>
            </w:r>
          </w:p>
        </w:tc>
      </w:tr>
      <w:tr w:rsidR="00165CBE" w:rsidRPr="00165CBE" w:rsidTr="00165CBE">
        <w:trPr>
          <w:trHeight w:val="399"/>
        </w:trPr>
        <w:tc>
          <w:tcPr>
            <w:tcW w:w="3970" w:type="dxa"/>
          </w:tcPr>
          <w:p w:rsidR="00165CBE" w:rsidRPr="00165CBE" w:rsidRDefault="00165CBE" w:rsidP="00165CB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 муниципальной программы</w:t>
            </w:r>
          </w:p>
        </w:tc>
        <w:tc>
          <w:tcPr>
            <w:tcW w:w="6378" w:type="dxa"/>
          </w:tcPr>
          <w:p w:rsidR="00165CBE" w:rsidRPr="00165CBE" w:rsidRDefault="00165CBE" w:rsidP="00165CB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 годы</w:t>
            </w:r>
          </w:p>
        </w:tc>
      </w:tr>
      <w:tr w:rsidR="00165CBE" w:rsidRPr="00165CBE" w:rsidTr="00165CBE">
        <w:trPr>
          <w:trHeight w:val="952"/>
        </w:trPr>
        <w:tc>
          <w:tcPr>
            <w:tcW w:w="3970" w:type="dxa"/>
          </w:tcPr>
          <w:p w:rsidR="00165CBE" w:rsidRPr="00165CBE" w:rsidRDefault="00165CBE" w:rsidP="00165CB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подпрограммы муниципальной программы</w:t>
            </w:r>
          </w:p>
        </w:tc>
        <w:tc>
          <w:tcPr>
            <w:tcW w:w="6378" w:type="dxa"/>
          </w:tcPr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выполненных мероприятий по предупреждению и развитию чрезвычайных ситуаций </w:t>
            </w:r>
            <w:proofErr w:type="gramStart"/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запланированных, в % отношении</w:t>
            </w:r>
          </w:p>
        </w:tc>
      </w:tr>
      <w:tr w:rsidR="00165CBE" w:rsidRPr="00165CBE" w:rsidTr="00165CBE">
        <w:tc>
          <w:tcPr>
            <w:tcW w:w="3970" w:type="dxa"/>
          </w:tcPr>
          <w:p w:rsidR="00165CBE" w:rsidRPr="00165CBE" w:rsidRDefault="00165CBE" w:rsidP="00165CB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подпрограммы муниципальной </w:t>
            </w: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6378" w:type="dxa"/>
          </w:tcPr>
          <w:p w:rsidR="00165CBE" w:rsidRPr="00165CBE" w:rsidRDefault="00165CBE" w:rsidP="00165CBE">
            <w:pPr>
              <w:numPr>
                <w:ilvl w:val="0"/>
                <w:numId w:val="12"/>
              </w:numPr>
              <w:tabs>
                <w:tab w:val="left" w:pos="317"/>
              </w:tabs>
              <w:spacing w:before="60"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Создание, модернизация и поддержание технических средств системы оповещения и информирования населения </w:t>
            </w: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угрозе возникновения или о возникновении чрезвычайных ситуаций в мирное и военное время в постоянной готовности к задействованию по предназначению</w:t>
            </w:r>
          </w:p>
          <w:p w:rsidR="00165CBE" w:rsidRPr="00165CBE" w:rsidRDefault="00165CBE" w:rsidP="00165CBE">
            <w:pPr>
              <w:numPr>
                <w:ilvl w:val="0"/>
                <w:numId w:val="12"/>
              </w:numPr>
              <w:tabs>
                <w:tab w:val="left" w:pos="317"/>
              </w:tabs>
              <w:spacing w:before="60"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Создание, накопление и восполнение запасов материальных сре</w:t>
            </w:r>
            <w:proofErr w:type="gramStart"/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нужд гражданской обороны и  резерва материальных ресурсов для решения задач по предупреждению и ликвидации чрезвычайных ситуациях</w:t>
            </w:r>
          </w:p>
          <w:p w:rsidR="00165CBE" w:rsidRPr="00165CBE" w:rsidRDefault="00165CBE" w:rsidP="00165CBE">
            <w:pPr>
              <w:numPr>
                <w:ilvl w:val="0"/>
                <w:numId w:val="12"/>
              </w:numPr>
              <w:tabs>
                <w:tab w:val="left" w:pos="317"/>
              </w:tabs>
              <w:spacing w:before="60"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должностных лиц, специалистов ГО и ЧС, ЕДДС, системы «112» и др. категорий администрации МО Слюдянский район по программам обучения области ГО, ЧС и ПБ</w:t>
            </w:r>
          </w:p>
          <w:p w:rsidR="00165CBE" w:rsidRPr="00165CBE" w:rsidRDefault="00165CBE" w:rsidP="00165CBE">
            <w:pPr>
              <w:numPr>
                <w:ilvl w:val="0"/>
                <w:numId w:val="12"/>
              </w:numPr>
              <w:tabs>
                <w:tab w:val="left" w:pos="317"/>
              </w:tabs>
              <w:spacing w:before="60"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совершенствование деятельности единой дежурной диспетчерской службы</w:t>
            </w:r>
          </w:p>
          <w:p w:rsidR="00165CBE" w:rsidRPr="00165CBE" w:rsidRDefault="00165CBE" w:rsidP="00165CBE">
            <w:pPr>
              <w:numPr>
                <w:ilvl w:val="0"/>
                <w:numId w:val="12"/>
              </w:numPr>
              <w:tabs>
                <w:tab w:val="left" w:pos="317"/>
              </w:tabs>
              <w:spacing w:before="60"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Координирование действий с органами управления муниципального звена  территориальной подсистемы РСЧС и организация связи в условиях чрезвычайной ситуации на территории муниципального образования Слюдянский район</w:t>
            </w:r>
          </w:p>
          <w:p w:rsidR="00165CBE" w:rsidRPr="00165CBE" w:rsidRDefault="00165CBE" w:rsidP="00165CBE">
            <w:pPr>
              <w:numPr>
                <w:ilvl w:val="0"/>
                <w:numId w:val="12"/>
              </w:numPr>
              <w:tabs>
                <w:tab w:val="left" w:pos="317"/>
              </w:tabs>
              <w:spacing w:before="60"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получение актуальных данных о чрезвычайной ситуации и оперативное реагирование на обстановку, путем обследования зоны чрезвычайной ситуации</w:t>
            </w:r>
          </w:p>
          <w:p w:rsidR="00165CBE" w:rsidRPr="00165CBE" w:rsidRDefault="00165CBE" w:rsidP="00165CBE">
            <w:pPr>
              <w:widowControl w:val="0"/>
              <w:numPr>
                <w:ilvl w:val="0"/>
                <w:numId w:val="12"/>
              </w:numPr>
              <w:tabs>
                <w:tab w:val="left" w:pos="291"/>
                <w:tab w:val="left" w:pos="317"/>
                <w:tab w:val="left" w:pos="456"/>
                <w:tab w:val="left" w:pos="600"/>
              </w:tabs>
              <w:spacing w:before="60"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людей на водных объектах, охране их жизни и здоровья</w:t>
            </w:r>
          </w:p>
        </w:tc>
      </w:tr>
      <w:tr w:rsidR="00165CBE" w:rsidRPr="00165CBE" w:rsidTr="00165CBE">
        <w:tc>
          <w:tcPr>
            <w:tcW w:w="3970" w:type="dxa"/>
          </w:tcPr>
          <w:p w:rsidR="00165CBE" w:rsidRPr="00165CBE" w:rsidRDefault="00165CBE" w:rsidP="00165CB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Ресурсное обеспечение подпрограммы муниципальной программы</w:t>
            </w:r>
          </w:p>
        </w:tc>
        <w:tc>
          <w:tcPr>
            <w:tcW w:w="6378" w:type="dxa"/>
          </w:tcPr>
          <w:p w:rsidR="00165CBE" w:rsidRPr="00165CBE" w:rsidRDefault="00165CBE" w:rsidP="0016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подпрограмме муниципальной программы 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в муниципальном образовании Слюдянский район» на 2019-2024 гг.  предусмотрено 2 905 800 рублей.</w:t>
            </w:r>
          </w:p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484 300 рублей</w:t>
            </w:r>
          </w:p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484 300 рублей</w:t>
            </w:r>
          </w:p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484 300 рублей</w:t>
            </w:r>
          </w:p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484 300 рублей</w:t>
            </w:r>
          </w:p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484 300 рублей</w:t>
            </w:r>
          </w:p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484 300 рублей</w:t>
            </w:r>
          </w:p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 осуществляется из средств муниципального бюджета.</w:t>
            </w:r>
          </w:p>
        </w:tc>
      </w:tr>
      <w:tr w:rsidR="00165CBE" w:rsidRPr="00165CBE" w:rsidTr="00165CBE">
        <w:tc>
          <w:tcPr>
            <w:tcW w:w="3970" w:type="dxa"/>
          </w:tcPr>
          <w:p w:rsidR="00165CBE" w:rsidRPr="00165CBE" w:rsidRDefault="00165CBE" w:rsidP="00165CB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подпрограммы муниципальной программы</w:t>
            </w:r>
          </w:p>
        </w:tc>
        <w:tc>
          <w:tcPr>
            <w:tcW w:w="6378" w:type="dxa"/>
          </w:tcPr>
          <w:p w:rsidR="00165CBE" w:rsidRPr="00165CBE" w:rsidRDefault="00165CBE" w:rsidP="00165CBE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мероприятий по предупреждению и развитию чрезвычайных ситуаций до уровня 100% к 2024 году</w:t>
            </w:r>
          </w:p>
        </w:tc>
      </w:tr>
    </w:tbl>
    <w:p w:rsidR="00165CBE" w:rsidRPr="00165CBE" w:rsidRDefault="00165CBE" w:rsidP="00165CBE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CBE" w:rsidRPr="00165CBE" w:rsidRDefault="00165CBE" w:rsidP="00165CBE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ХАРАКТЕРИСТИКА ТЕКУЩЕГО СОСТОЯНИЯ СФЕРЫ РЕАЛИЗАЦИИ ПОДПРОГРАММЫ</w:t>
      </w:r>
    </w:p>
    <w:p w:rsidR="00165CBE" w:rsidRPr="00165CBE" w:rsidRDefault="00165CBE" w:rsidP="00165CBE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CBE" w:rsidRPr="00165CBE" w:rsidRDefault="00165CBE" w:rsidP="00165C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Сферой реализации подпрограммы муниципальной программы является организация эффективной деятельности муниципального образования Слюдянский район в области гражданской обороны, защиты населения и территории от чрезвычайных </w:t>
      </w: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ситуаций природного и техногенного характера, обеспечения пожарной безопасности и безопасности людей на водных объектах, которая предусматривает следующие направления:</w:t>
      </w:r>
    </w:p>
    <w:p w:rsidR="00165CBE" w:rsidRPr="00165CBE" w:rsidRDefault="00165CBE" w:rsidP="00165C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управления мероприятиями предупреждения и ликвидации чрезвычайных ситуаций (включая пожарную безопасность и безопасность людей на водных объектах), мероприятиями гражданской обороны на территории городского округа;</w:t>
      </w:r>
    </w:p>
    <w:p w:rsidR="00165CBE" w:rsidRPr="00165CBE" w:rsidRDefault="00165CBE" w:rsidP="00165C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защищенности населения и снижение людских потерь на территории городского округа при возникновении чрезвычайных ситуаций;</w:t>
      </w:r>
    </w:p>
    <w:p w:rsidR="00165CBE" w:rsidRPr="00165CBE" w:rsidRDefault="00165CBE" w:rsidP="00165C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проведения аварийно-спасательных и других неотложных работ при ликвидации последствий чрезвычайных ситуаций на территории городского округа, включая безопасность людей на воде и пожарную безопасность;</w:t>
      </w:r>
    </w:p>
    <w:p w:rsidR="00165CBE" w:rsidRPr="00165CBE" w:rsidRDefault="00165CBE" w:rsidP="00165C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поступательное 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</w:r>
    </w:p>
    <w:p w:rsidR="00165CBE" w:rsidRPr="00165CBE" w:rsidRDefault="00165CBE" w:rsidP="00165C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пожарной безопасности и обеспечение оптимального реагирования   на   угрозы   возникновения   пожаров   со   стороны   населения;</w:t>
      </w:r>
    </w:p>
    <w:p w:rsidR="00165CBE" w:rsidRPr="00165CBE" w:rsidRDefault="00165CBE" w:rsidP="00165C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происшествий на воде и их профилактика.</w:t>
      </w:r>
    </w:p>
    <w:p w:rsidR="00165CBE" w:rsidRPr="00165CBE" w:rsidRDefault="00165CBE" w:rsidP="00165C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 по предупреждению и ликвидации чрезвычайных ситуаций и обеспечению пожарной безопасности Правительства Иркутской области (протокол заседания </w:t>
      </w:r>
      <w:proofErr w:type="spellStart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КЧСиОПБ</w:t>
      </w:r>
      <w:proofErr w:type="spellEnd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Иркутской области от 30.07.2018 № 26) одобрены приоритетные направления развития системы РСЧС и формированию комплексной </w:t>
      </w:r>
      <w:proofErr w:type="gramStart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обеспечения безопасности жизнедеятельности населения</w:t>
      </w:r>
      <w:proofErr w:type="gramEnd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году, в том числе: «Развитие системы раннего обнаружения и предупреждения чрезвычайных ситуаций за счет оснащения современными системами авиационного мониторинга с возможностью вывода информации в органы повседневного управления и применения системы дистанционного зондирования земли». Реализация данного  приоритетного направления возможна путем приобретения беспилотного летательного аппарата, который  обеспечит оперативное и эффективное реагирования на обстановку в районе чрезвычайных ситуаций, сократит людские потери и приносимый экономический ущерб.</w:t>
      </w:r>
    </w:p>
    <w:p w:rsidR="00165CBE" w:rsidRPr="00165CBE" w:rsidRDefault="00165CBE" w:rsidP="00165C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Согласно, анализа функционирования единой дежурной диспетчерской службы муниципального района (ЕДДС), проведенного в сентябре 2018 года Главным управлением МЧС России по Иркутской области, необходимо   совершенствовать деятельность  ЕДДС:</w:t>
      </w:r>
    </w:p>
    <w:p w:rsidR="00165CBE" w:rsidRPr="00165CBE" w:rsidRDefault="00165CBE" w:rsidP="00165CBE">
      <w:pPr>
        <w:shd w:val="clear" w:color="auto" w:fill="FFFFFF"/>
        <w:tabs>
          <w:tab w:val="left" w:pos="1134"/>
        </w:tabs>
        <w:spacing w:before="7" w:after="0" w:line="32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приведению ЕДДС     в     соответствии     с     требованиями Государственного стандарта РФ ГОСТ </w:t>
      </w:r>
      <w:proofErr w:type="gramStart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22.7.01-2016 «Безопасность в чрезвычайных ситуациях. Единая дежурно-диспетчерская служба. Основанье положения» и Положением о единой дежурно-диспетчерской службе муниципального образования (утв. протоколом заседания Правительственной комиссии по предупреждению и ликвидации чрезвычайных ситуаций и обеспечении пожарной безопасности от 28 августа 2015 г. № 7);</w:t>
      </w:r>
    </w:p>
    <w:p w:rsidR="00165CBE" w:rsidRPr="00165CBE" w:rsidRDefault="00165CBE" w:rsidP="00165CBE">
      <w:pPr>
        <w:shd w:val="clear" w:color="auto" w:fill="FFFFFF"/>
        <w:tabs>
          <w:tab w:val="left" w:pos="1134"/>
        </w:tabs>
        <w:spacing w:before="60"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применение в повседневной деятельности оперативных дежурных ЕДДС программных продуктов и расчетных задач по моделированию развития ЧС, </w:t>
      </w:r>
      <w:proofErr w:type="gramStart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письма</w:t>
      </w:r>
      <w:proofErr w:type="gramEnd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управления МЧС России по Иркутской области от 27.08.2018 №5375-ц-10;</w:t>
      </w:r>
    </w:p>
    <w:p w:rsidR="00165CBE" w:rsidRPr="00165CBE" w:rsidRDefault="00165CBE" w:rsidP="00165CBE">
      <w:pPr>
        <w:shd w:val="clear" w:color="auto" w:fill="FFFFFF"/>
        <w:tabs>
          <w:tab w:val="left" w:pos="1134"/>
        </w:tabs>
        <w:spacing w:before="60"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незамедлительное доведение до органов местного самоуправления, объектов экономики, старост сельских населенных пунктов предупреждений ФГБУ «Иркутское УГМС» о прогнозируемых опасных и неблагоприятных метеорологических явлениях погоды. Обратить особое внимание на организацию оповещения и информирования, доведение рекомендации населению, в том числе через средства массовой информации;</w:t>
      </w:r>
    </w:p>
    <w:p w:rsidR="00165CBE" w:rsidRPr="00165CBE" w:rsidRDefault="00165CBE" w:rsidP="00165CBE">
      <w:pPr>
        <w:shd w:val="clear" w:color="auto" w:fill="FFFFFF"/>
        <w:tabs>
          <w:tab w:val="left" w:pos="1134"/>
        </w:tabs>
        <w:spacing w:before="7"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обеспечить своевременное предоставление информации о возникновении угрозы или чрезвычайной ситуации, об изменениях режимов функционирования муниципальных звеньев ТП РСЧС в ЦУКС ГУ МЧС России по Иркутской области;</w:t>
      </w:r>
    </w:p>
    <w:p w:rsidR="00165CBE" w:rsidRPr="00165CBE" w:rsidRDefault="00165CBE" w:rsidP="00165CBE">
      <w:pPr>
        <w:shd w:val="clear" w:color="auto" w:fill="FFFFFF"/>
        <w:tabs>
          <w:tab w:val="left" w:pos="1134"/>
        </w:tabs>
        <w:spacing w:before="7"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работу оперативных дежурных ЕДДС в форме одежды, рекомендованной МЧС России, для участия в мероприятиях в режиме видеоконференцсвязи регионального и федерального уровней;</w:t>
      </w:r>
    </w:p>
    <w:p w:rsidR="00165CBE" w:rsidRPr="00165CBE" w:rsidRDefault="00165CBE" w:rsidP="00165CBE">
      <w:pPr>
        <w:shd w:val="clear" w:color="auto" w:fill="FFFFFF"/>
        <w:tabs>
          <w:tab w:val="left" w:pos="1134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мероприятия по корректировке информационно-справочной системы «База данных по рискам чрезвычайных ситуаций природного и техногенного характера», паспортов территорий муниципального района.</w:t>
      </w:r>
    </w:p>
    <w:p w:rsidR="00165CBE" w:rsidRPr="00165CBE" w:rsidRDefault="00165CBE" w:rsidP="00165CBE">
      <w:pPr>
        <w:shd w:val="clear" w:color="auto" w:fill="FFFFFF"/>
        <w:tabs>
          <w:tab w:val="left" w:pos="1134"/>
        </w:tabs>
        <w:spacing w:before="7"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мероприятий по совершенствованию ЕДДС позволит органу повседневного управления подсистемы единой государственной системы предупреждения и ликвидации чрезвычайных ситуаций муниципального уровня повысить готовность органов местного самоуправления и служб муниципального района к реагированию на угрозы возникновения или возникновения чрезвычайных ситуаций (происшествий), эффективность взаимодействия привлекаемых сил и средств РСЧС, в том числе экстренных оперативных служб, организаций, при их совместных действиях по предупреждению и</w:t>
      </w:r>
      <w:proofErr w:type="gramEnd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ликвидации чрезвычайных ситуаций.</w:t>
      </w:r>
    </w:p>
    <w:p w:rsidR="00165CBE" w:rsidRPr="00165CBE" w:rsidRDefault="00165CBE" w:rsidP="00165CBE">
      <w:pPr>
        <w:shd w:val="clear" w:color="auto" w:fill="FFFFFF"/>
        <w:tabs>
          <w:tab w:val="left" w:pos="1134"/>
        </w:tabs>
        <w:spacing w:before="7"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Чрезвычайные ситуации, аварии могут создать угрозу жизни или повлечь за собой многочисленные человеческие жертвы, привести к разрушению зданий, сооружений, оборудования и транспортных средств, нарушить производственный и транспортный процесс, жизнеобеспечение населения, а также нанести ущерб окружающей природной среде.</w:t>
      </w:r>
    </w:p>
    <w:p w:rsidR="00165CBE" w:rsidRPr="00165CBE" w:rsidRDefault="00165CBE" w:rsidP="00165CBE">
      <w:pPr>
        <w:shd w:val="clear" w:color="auto" w:fill="FFFFFF"/>
        <w:tabs>
          <w:tab w:val="left" w:pos="1134"/>
        </w:tabs>
        <w:spacing w:before="7"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такого рода и масштаба предполагают </w:t>
      </w:r>
      <w:r w:rsidRPr="00165C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содержать в постоянной готовности силы и средства</w:t>
      </w: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для проведения поисково-спасательных, аварийно-спасательных, эвакуационных, восстановительных работ и проведения работ по ликвидации ЧС, так и резервы материальных и финансовых сре</w:t>
      </w:r>
      <w:proofErr w:type="gramStart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размещения населения и организации жизнеобеспечения пострадавших.</w:t>
      </w:r>
    </w:p>
    <w:p w:rsidR="00165CBE" w:rsidRPr="00165CBE" w:rsidRDefault="00165CBE" w:rsidP="00165CBE">
      <w:pPr>
        <w:shd w:val="clear" w:color="auto" w:fill="FFFFFF"/>
        <w:tabs>
          <w:tab w:val="left" w:pos="993"/>
          <w:tab w:val="left" w:pos="1134"/>
        </w:tabs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 мероприятий, проводимых заблаговременно и </w:t>
      </w:r>
      <w:proofErr w:type="gramStart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входе</w:t>
      </w:r>
      <w:proofErr w:type="gramEnd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ликвидации чрезвычайных ситуаций снизит масштабы и уровень воздействия аварий и катастроф природного и техногенного характера на человека, общество и окружающую природную среду.</w:t>
      </w:r>
    </w:p>
    <w:p w:rsidR="00165CBE" w:rsidRPr="00165CBE" w:rsidRDefault="00165CBE" w:rsidP="00165CBE">
      <w:pPr>
        <w:shd w:val="clear" w:color="auto" w:fill="FFFFFF"/>
        <w:spacing w:before="60"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370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ЦЕЛЬ И ЗАДАЧИ ПОДПРОГРАММЫ, ЦЕЛЕВЫЕ ПОКАЗАТЕЛИ ПОДРОГРАММЫ, СРОКИ РЕАЛИЗАЦИИ</w:t>
      </w:r>
    </w:p>
    <w:p w:rsidR="00165CBE" w:rsidRPr="00165CBE" w:rsidRDefault="00165CBE" w:rsidP="00165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shd w:val="clear" w:color="auto" w:fill="FFFFFF"/>
        <w:tabs>
          <w:tab w:val="left" w:pos="851"/>
        </w:tabs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подпрограммы муниципальной программы является снижение рисков и смягчение последствий чрезвычайных ситуаций природного и техногенного характера. </w:t>
      </w:r>
    </w:p>
    <w:p w:rsidR="00165CBE" w:rsidRPr="00165CBE" w:rsidRDefault="00165CBE" w:rsidP="00165CB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подпрограммой определены следующие задачи:</w:t>
      </w:r>
    </w:p>
    <w:p w:rsidR="00165CBE" w:rsidRPr="00165CBE" w:rsidRDefault="00165CBE" w:rsidP="00165CBE">
      <w:pPr>
        <w:tabs>
          <w:tab w:val="left" w:pos="317"/>
          <w:tab w:val="left" w:pos="45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и осуществление мероприятий по гражданской обороне, защите населения и территории от ЧС.</w:t>
      </w:r>
    </w:p>
    <w:p w:rsidR="00165CBE" w:rsidRPr="00165CBE" w:rsidRDefault="00165CBE" w:rsidP="0016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Обеспечение и совершенствование деятельности единой дежурно-диспетчерской службы.</w:t>
      </w:r>
    </w:p>
    <w:p w:rsidR="00165CBE" w:rsidRPr="00165CBE" w:rsidRDefault="00165CBE" w:rsidP="00165CBE">
      <w:pPr>
        <w:tabs>
          <w:tab w:val="left" w:pos="317"/>
          <w:tab w:val="left" w:pos="45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Профилактика и предупреждение несчастных случаев на воде, обеспечение безопасности людей на водных объектах.</w:t>
      </w:r>
    </w:p>
    <w:p w:rsidR="00165CBE" w:rsidRPr="00165CBE" w:rsidRDefault="00165CBE" w:rsidP="00165CB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Повышение уровня гражданской обороны на территории муниципального образования Слюдянский район.</w:t>
      </w:r>
    </w:p>
    <w:p w:rsidR="00165CBE" w:rsidRPr="00165CBE" w:rsidRDefault="00165CBE" w:rsidP="00165CB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подпрограммы планируется достичь следующих результатов:</w:t>
      </w:r>
    </w:p>
    <w:p w:rsidR="00165CBE" w:rsidRPr="00165CBE" w:rsidRDefault="00165CBE" w:rsidP="00165CB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мероприятия по предупреждению и ликвидации чрезвычайных ситуаций в полном объеме, тем самым снизить риски и смягчить последствия </w:t>
      </w: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чрезвычайных ситуаций природного и техногенного характера, повысить готовность к выполнению задач в области гражданской обороны.</w:t>
      </w:r>
    </w:p>
    <w:p w:rsidR="00165CBE" w:rsidRPr="00165CBE" w:rsidRDefault="00165CBE" w:rsidP="00165CB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реализуется с  2019-2024 годы.</w:t>
      </w:r>
    </w:p>
    <w:p w:rsidR="00165CBE" w:rsidRPr="00165CBE" w:rsidRDefault="00165CBE" w:rsidP="00165CB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составе и значениях целевых показателей и оценка внешних факторов и условий на их достижение приведены  в Приложении № 3 к муниципальной программе </w:t>
      </w:r>
    </w:p>
    <w:p w:rsidR="00165CBE" w:rsidRPr="00165CBE" w:rsidRDefault="00165CBE" w:rsidP="00165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370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ОСНОВНЫЕ МЕРОПРИЯТИЯ ПОДПРОГРАММЫ</w:t>
      </w:r>
    </w:p>
    <w:p w:rsidR="00165CBE" w:rsidRPr="00165CBE" w:rsidRDefault="00165CBE" w:rsidP="00165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муниципальной программы отражает приоритетное направления государственной политики в области развития и модернизации системы защиты населения от угроз возникновения чрезвычайных </w:t>
      </w:r>
      <w:proofErr w:type="gramStart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</w:t>
      </w:r>
      <w:proofErr w:type="gramEnd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определяют сферы первоочередного инвестирования муниципальных ресурсов в обеспечении комплексных мер безопасности муниципального образования Слюдянский район. Основные мероприятия соответствуют задачам Подпрограммы муниципальной программы. </w:t>
      </w:r>
    </w:p>
    <w:p w:rsidR="00165CBE" w:rsidRPr="00165CBE" w:rsidRDefault="00165CBE" w:rsidP="00165C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подпрограммы:</w:t>
      </w:r>
    </w:p>
    <w:p w:rsidR="00165CBE" w:rsidRPr="00165CBE" w:rsidRDefault="00165CBE" w:rsidP="00165C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Создание, модернизация и поддержание технических средств системы оповещения и информирования населения об угрозе возникновения или о возникновении чрезвычайных ситуаций в мирное и военное время в постоянной готовности к задействованию по предназначению</w:t>
      </w:r>
    </w:p>
    <w:p w:rsidR="00165CBE" w:rsidRPr="00165CBE" w:rsidRDefault="00165CBE" w:rsidP="00165C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Создание, накопление и восполнение запасов материальных сре</w:t>
      </w:r>
      <w:proofErr w:type="gramStart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я нужд гражданской обороны и  резерва материальных ресурсов для решения задач по предупреждению и ликвидации чрезвычайных ситуациях</w:t>
      </w:r>
    </w:p>
    <w:p w:rsidR="00165CBE" w:rsidRPr="00165CBE" w:rsidRDefault="00165CBE" w:rsidP="00165C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должностных лиц, специалистов ГО и ЧС, ЕДДС, системы «112» и др. категорий администрации МО Слюдянский район по программам обучения области ГО, ЧС и ПБ</w:t>
      </w:r>
    </w:p>
    <w:p w:rsidR="00165CBE" w:rsidRPr="00165CBE" w:rsidRDefault="00165CBE" w:rsidP="00165C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 совершенствование деятельности единой дежурной диспетчерской службы</w:t>
      </w:r>
    </w:p>
    <w:p w:rsidR="00165CBE" w:rsidRPr="00165CBE" w:rsidRDefault="00165CBE" w:rsidP="00165C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Координирование действий с органами управления муниципального звена  территориальной подсистемы РСЧС и организация связи в условиях чрезвычайной ситуации на территории муниципального образования Слюдянский район</w:t>
      </w:r>
    </w:p>
    <w:p w:rsidR="00165CBE" w:rsidRPr="00165CBE" w:rsidRDefault="00165CBE" w:rsidP="00165C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получение актуальных данных о чрезвычайной ситуации и оперативное реагирование на обстановку, путем обследования зоны чрезвычайной ситуации</w:t>
      </w:r>
    </w:p>
    <w:p w:rsidR="00165CBE" w:rsidRPr="00165CBE" w:rsidRDefault="00165CBE" w:rsidP="00165C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людей на водных объектах, охране их жизни и здоровья</w:t>
      </w:r>
    </w:p>
    <w:p w:rsidR="00165CBE" w:rsidRPr="00165CBE" w:rsidRDefault="00165CBE" w:rsidP="00165C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данных основных мероприятий подпрограммы позволит решить поставленные задачи в подпрограмме муниципальной программы </w:t>
      </w:r>
    </w:p>
    <w:p w:rsidR="00165CBE" w:rsidRPr="00165CBE" w:rsidRDefault="00165CBE" w:rsidP="0016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РЕСУРСНОЕ ОБЕСПЕЧЕНИЕ ПОДПРОГРАММЫ</w:t>
      </w:r>
    </w:p>
    <w:p w:rsidR="00165CBE" w:rsidRPr="00165CBE" w:rsidRDefault="00165CBE" w:rsidP="00165CBE">
      <w:pPr>
        <w:shd w:val="clear" w:color="auto" w:fill="FFFFFF"/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подпрограммы муниципальной программы рассчитано на  период  2019 – 2024 годов за счет средств бюджета муниципального образования Слюдянский район, в объеме 2 905 800,00 рублей.</w:t>
      </w:r>
    </w:p>
    <w:p w:rsidR="00165CBE" w:rsidRPr="00165CBE" w:rsidRDefault="00165CBE" w:rsidP="00165CB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 годам:</w:t>
      </w:r>
    </w:p>
    <w:p w:rsidR="00165CBE" w:rsidRPr="00165CBE" w:rsidRDefault="00165CBE" w:rsidP="00165CBE">
      <w:pPr>
        <w:shd w:val="clear" w:color="auto" w:fill="FFFFFF"/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– 484 300 рублей</w:t>
      </w:r>
    </w:p>
    <w:p w:rsidR="00165CBE" w:rsidRPr="00165CBE" w:rsidRDefault="00165CBE" w:rsidP="00165CBE">
      <w:pPr>
        <w:shd w:val="clear" w:color="auto" w:fill="FFFFFF"/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– 484 300 рублей</w:t>
      </w:r>
    </w:p>
    <w:p w:rsidR="00165CBE" w:rsidRPr="00165CBE" w:rsidRDefault="00165CBE" w:rsidP="00165CBE">
      <w:pPr>
        <w:shd w:val="clear" w:color="auto" w:fill="FFFFFF"/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– 484 300 рублей</w:t>
      </w:r>
    </w:p>
    <w:p w:rsidR="00165CBE" w:rsidRPr="00165CBE" w:rsidRDefault="00165CBE" w:rsidP="00165CBE">
      <w:pPr>
        <w:shd w:val="clear" w:color="auto" w:fill="FFFFFF"/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 – 484 300 рублей</w:t>
      </w:r>
    </w:p>
    <w:p w:rsidR="00165CBE" w:rsidRPr="00165CBE" w:rsidRDefault="00165CBE" w:rsidP="00165CBE">
      <w:pPr>
        <w:shd w:val="clear" w:color="auto" w:fill="FFFFFF"/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– 484 300 рублей</w:t>
      </w:r>
    </w:p>
    <w:p w:rsidR="00165CBE" w:rsidRPr="00165CBE" w:rsidRDefault="00165CBE" w:rsidP="00165CBE">
      <w:pPr>
        <w:shd w:val="clear" w:color="auto" w:fill="FFFFFF"/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– 484 300  рублей</w:t>
      </w:r>
    </w:p>
    <w:p w:rsidR="00165CBE" w:rsidRPr="00165CBE" w:rsidRDefault="00165CBE" w:rsidP="00165CBE">
      <w:pPr>
        <w:shd w:val="clear" w:color="auto" w:fill="FFFFFF"/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 осуществляется из средств муниципального бюджета.</w:t>
      </w:r>
    </w:p>
    <w:p w:rsidR="00165CBE" w:rsidRPr="00165CBE" w:rsidRDefault="00165CBE" w:rsidP="00165CBE">
      <w:pPr>
        <w:shd w:val="clear" w:color="auto" w:fill="FFFFFF"/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Ресурсное обеспечение реализации муниципальной подпрограммы за счет средств бюджета муниципального образования Слюдянский район приведены в Приложение № 4, 5 к муниципальной программе.</w:t>
      </w:r>
    </w:p>
    <w:p w:rsidR="00165CBE" w:rsidRPr="00165CBE" w:rsidRDefault="00165CBE" w:rsidP="00165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ОЖИДАЕМЫЕ КОНЕЧНЫЕ РЕЗУЛЬТАТЫ РЕАЛИЗАЦИИ ПОДПРОГРАММЫ МУНИЦИПАЛЬНОЙ ПРОГРАММЫ</w:t>
      </w:r>
    </w:p>
    <w:p w:rsidR="00165CBE" w:rsidRPr="00165CBE" w:rsidRDefault="00165CBE" w:rsidP="0016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подпрограммы муниципальной программы ожидается:</w:t>
      </w:r>
    </w:p>
    <w:p w:rsidR="00165CBE" w:rsidRPr="00165CBE" w:rsidRDefault="00165CBE" w:rsidP="0016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 мероприятий по предупреждению и развитию чрезвычайных ситуаций до уровня 100% к 2024 году. Ожидаемые результаты приведены в приложении № 3 к муниципальной программе.</w:t>
      </w:r>
    </w:p>
    <w:p w:rsidR="00165CBE" w:rsidRPr="00165CBE" w:rsidRDefault="00165CBE" w:rsidP="0016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муниципальной </w:t>
      </w:r>
      <w:proofErr w:type="gramStart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ожидаемые результаты на год завершения государственной программы (2024 год) достигаются за счет реализации мероприятий, предусмотренных в 2019-2024 годах.</w:t>
      </w:r>
    </w:p>
    <w:p w:rsidR="00165CBE" w:rsidRPr="00165CBE" w:rsidRDefault="00165CBE" w:rsidP="00165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Управления по делам ГО, ЧС и МР  </w:t>
      </w:r>
    </w:p>
    <w:p w:rsidR="00165CBE" w:rsidRPr="00165CBE" w:rsidRDefault="00165CBE" w:rsidP="00165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Слюдянский район                                                         Т.А. Голованова</w:t>
      </w:r>
    </w:p>
    <w:p w:rsidR="00165CBE" w:rsidRPr="00165CBE" w:rsidRDefault="00165CBE" w:rsidP="00165CBE">
      <w:pPr>
        <w:shd w:val="clear" w:color="auto" w:fill="FFFFFF"/>
        <w:spacing w:before="60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CBE" w:rsidRPr="00165CBE" w:rsidRDefault="00165CBE" w:rsidP="00165CBE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165CBE" w:rsidRPr="00165CBE" w:rsidRDefault="00165CBE" w:rsidP="00165CBE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Приложение№2</w:t>
      </w:r>
    </w:p>
    <w:p w:rsidR="00165CBE" w:rsidRPr="00165CBE" w:rsidRDefault="00165CBE" w:rsidP="00165CBE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165CBE" w:rsidRPr="00165CBE" w:rsidRDefault="00165CBE" w:rsidP="00165CB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ПОДПРОГРАММЫ  №2</w:t>
      </w:r>
    </w:p>
    <w:p w:rsidR="00165CBE" w:rsidRPr="00165CBE" w:rsidRDefault="00165CBE" w:rsidP="0016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«Обеспечение личной безопасности граждан, охраны общественного порядка и обеспечения общественной безопасности, борьбы с преступностью на территории муниципального образования Слюдянский район»</w:t>
      </w:r>
    </w:p>
    <w:p w:rsidR="00165CBE" w:rsidRPr="00165CBE" w:rsidRDefault="00165CBE" w:rsidP="0016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CBE" w:rsidRPr="00165CBE" w:rsidRDefault="00165CBE" w:rsidP="0016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165CBE" w:rsidRPr="00165CBE" w:rsidRDefault="00165CBE" w:rsidP="0016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в муниципальном образовании Слюдянский район» на 2019-2024 годы</w:t>
      </w:r>
    </w:p>
    <w:p w:rsidR="00165CBE" w:rsidRPr="00165CBE" w:rsidRDefault="00165CBE" w:rsidP="00165C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CBE" w:rsidRPr="00165CBE" w:rsidRDefault="00165CBE" w:rsidP="00165C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0"/>
        <w:gridCol w:w="6378"/>
      </w:tblGrid>
      <w:tr w:rsidR="00165CBE" w:rsidRPr="00165CBE" w:rsidTr="00165CBE">
        <w:tc>
          <w:tcPr>
            <w:tcW w:w="3970" w:type="dxa"/>
          </w:tcPr>
          <w:p w:rsidR="00165CBE" w:rsidRPr="00165CBE" w:rsidRDefault="00165CBE" w:rsidP="00165CB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 муниципальной программы</w:t>
            </w:r>
          </w:p>
        </w:tc>
        <w:tc>
          <w:tcPr>
            <w:tcW w:w="6378" w:type="dxa"/>
          </w:tcPr>
          <w:p w:rsidR="00165CBE" w:rsidRPr="00165CBE" w:rsidRDefault="00165CBE" w:rsidP="00165CB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личной безопасности граждан, охраны общественного порядка и обеспечения общественной безопасности, борьбы с преступностью на территории муниципального образования Слюдянский район</w:t>
            </w:r>
          </w:p>
        </w:tc>
      </w:tr>
      <w:tr w:rsidR="00165CBE" w:rsidRPr="00165CBE" w:rsidTr="00165CBE">
        <w:tc>
          <w:tcPr>
            <w:tcW w:w="3970" w:type="dxa"/>
          </w:tcPr>
          <w:p w:rsidR="00165CBE" w:rsidRPr="00165CBE" w:rsidRDefault="00165CBE" w:rsidP="00165CB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6378" w:type="dxa"/>
            <w:shd w:val="clear" w:color="auto" w:fill="auto"/>
          </w:tcPr>
          <w:p w:rsidR="00165CBE" w:rsidRPr="00165CBE" w:rsidRDefault="00165CBE" w:rsidP="00165CBE">
            <w:pPr>
              <w:widowControl w:val="0"/>
              <w:suppressAutoHyphens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гражданской обороны, чрезвычайных ситуаций и мобилизационной работе администрации муниципального образования Слюдянский район</w:t>
            </w:r>
          </w:p>
        </w:tc>
      </w:tr>
      <w:tr w:rsidR="00165CBE" w:rsidRPr="00165CBE" w:rsidTr="00165CBE">
        <w:tc>
          <w:tcPr>
            <w:tcW w:w="3970" w:type="dxa"/>
          </w:tcPr>
          <w:p w:rsidR="00165CBE" w:rsidRPr="00165CBE" w:rsidRDefault="00165CBE" w:rsidP="00165CB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378" w:type="dxa"/>
            <w:shd w:val="clear" w:color="auto" w:fill="auto"/>
          </w:tcPr>
          <w:p w:rsidR="00165CBE" w:rsidRPr="00165CBE" w:rsidRDefault="00165CBE" w:rsidP="00165CBE">
            <w:pPr>
              <w:widowControl w:val="0"/>
              <w:suppressAutoHyphens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Слюдянский район,</w:t>
            </w: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по предупреждению и ликвидации чрезвычайных ситуаций и обеспечению пожарной безопасности муниципального образования Слюдянский район</w:t>
            </w:r>
          </w:p>
        </w:tc>
      </w:tr>
      <w:tr w:rsidR="00165CBE" w:rsidRPr="00165CBE" w:rsidTr="00165CBE">
        <w:tc>
          <w:tcPr>
            <w:tcW w:w="3970" w:type="dxa"/>
          </w:tcPr>
          <w:p w:rsidR="00165CBE" w:rsidRPr="00165CBE" w:rsidRDefault="00165CBE" w:rsidP="00165CB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 подпрограммы муниципальной программы</w:t>
            </w:r>
          </w:p>
        </w:tc>
        <w:tc>
          <w:tcPr>
            <w:tcW w:w="6378" w:type="dxa"/>
          </w:tcPr>
          <w:p w:rsidR="00165CBE" w:rsidRPr="00165CBE" w:rsidRDefault="00165CBE" w:rsidP="00165C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Слюдянскому району</w:t>
            </w:r>
          </w:p>
        </w:tc>
      </w:tr>
      <w:tr w:rsidR="00165CBE" w:rsidRPr="00165CBE" w:rsidTr="00165CBE">
        <w:tc>
          <w:tcPr>
            <w:tcW w:w="3970" w:type="dxa"/>
          </w:tcPr>
          <w:p w:rsidR="00165CBE" w:rsidRPr="00165CBE" w:rsidRDefault="00165CBE" w:rsidP="00165CB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6378" w:type="dxa"/>
          </w:tcPr>
          <w:p w:rsidR="00165CBE" w:rsidRPr="00165CBE" w:rsidRDefault="00165CBE" w:rsidP="00165C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Стабилизация криминогенной обстановки на территории </w:t>
            </w:r>
            <w:proofErr w:type="gramStart"/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образовании Слюдянский район</w:t>
            </w:r>
          </w:p>
        </w:tc>
      </w:tr>
      <w:tr w:rsidR="00165CBE" w:rsidRPr="00165CBE" w:rsidTr="00165CBE">
        <w:tc>
          <w:tcPr>
            <w:tcW w:w="3970" w:type="dxa"/>
          </w:tcPr>
          <w:p w:rsidR="00165CBE" w:rsidRPr="00165CBE" w:rsidRDefault="00165CBE" w:rsidP="00165CB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 муниципальной программы</w:t>
            </w:r>
          </w:p>
        </w:tc>
        <w:tc>
          <w:tcPr>
            <w:tcW w:w="6378" w:type="dxa"/>
          </w:tcPr>
          <w:p w:rsidR="00165CBE" w:rsidRPr="00165CBE" w:rsidRDefault="00165CBE" w:rsidP="00165CBE">
            <w:pPr>
              <w:numPr>
                <w:ilvl w:val="0"/>
                <w:numId w:val="18"/>
              </w:numPr>
              <w:tabs>
                <w:tab w:val="left" w:pos="317"/>
              </w:tabs>
              <w:spacing w:before="60"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необходимого инвентаря, оргтехники, имущества для нужд участковых уполномоченных полиции</w:t>
            </w:r>
          </w:p>
          <w:p w:rsidR="00165CBE" w:rsidRPr="00165CBE" w:rsidRDefault="00165CBE" w:rsidP="00165CBE">
            <w:pPr>
              <w:numPr>
                <w:ilvl w:val="0"/>
                <w:numId w:val="18"/>
              </w:numPr>
              <w:tabs>
                <w:tab w:val="left" w:pos="317"/>
              </w:tabs>
              <w:spacing w:before="60"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 общественного порядка в районе чрезвычайных ситуаций при проведении аварийно-спасательных и других неотложных аварийно-восстановительных работ</w:t>
            </w:r>
          </w:p>
        </w:tc>
      </w:tr>
      <w:tr w:rsidR="00165CBE" w:rsidRPr="00165CBE" w:rsidTr="00165CBE">
        <w:trPr>
          <w:trHeight w:val="399"/>
        </w:trPr>
        <w:tc>
          <w:tcPr>
            <w:tcW w:w="3970" w:type="dxa"/>
          </w:tcPr>
          <w:p w:rsidR="00165CBE" w:rsidRPr="00165CBE" w:rsidRDefault="00165CBE" w:rsidP="00165CB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 муниципальной программы</w:t>
            </w:r>
          </w:p>
        </w:tc>
        <w:tc>
          <w:tcPr>
            <w:tcW w:w="6378" w:type="dxa"/>
          </w:tcPr>
          <w:p w:rsidR="00165CBE" w:rsidRPr="00165CBE" w:rsidRDefault="00165CBE" w:rsidP="00165CB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</w:rPr>
              <w:t>2019-2024 годы</w:t>
            </w:r>
          </w:p>
        </w:tc>
      </w:tr>
      <w:tr w:rsidR="00165CBE" w:rsidRPr="00165CBE" w:rsidTr="00165CBE">
        <w:tc>
          <w:tcPr>
            <w:tcW w:w="3970" w:type="dxa"/>
          </w:tcPr>
          <w:p w:rsidR="00165CBE" w:rsidRPr="00165CBE" w:rsidRDefault="00165CBE" w:rsidP="00165CB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подпрограммы муниципальной программы</w:t>
            </w:r>
          </w:p>
        </w:tc>
        <w:tc>
          <w:tcPr>
            <w:tcW w:w="6378" w:type="dxa"/>
          </w:tcPr>
          <w:p w:rsidR="00165CBE" w:rsidRPr="00165CBE" w:rsidRDefault="00165CBE" w:rsidP="00165CBE">
            <w:pPr>
              <w:numPr>
                <w:ilvl w:val="0"/>
                <w:numId w:val="19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Снижения уровня </w:t>
            </w:r>
            <w:proofErr w:type="gramStart"/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криминогенной обстановки</w:t>
            </w:r>
            <w:proofErr w:type="gramEnd"/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муниципального образовании Слюдянский район, %</w:t>
            </w:r>
          </w:p>
          <w:p w:rsidR="00165CBE" w:rsidRPr="00165CBE" w:rsidRDefault="00165CBE" w:rsidP="00165CBE">
            <w:pPr>
              <w:numPr>
                <w:ilvl w:val="0"/>
                <w:numId w:val="19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зарегистрированных преступлений, совершенных  в общественных  местах, %  </w:t>
            </w:r>
          </w:p>
        </w:tc>
      </w:tr>
      <w:tr w:rsidR="00165CBE" w:rsidRPr="00165CBE" w:rsidTr="00165CBE">
        <w:tc>
          <w:tcPr>
            <w:tcW w:w="3970" w:type="dxa"/>
          </w:tcPr>
          <w:p w:rsidR="00165CBE" w:rsidRPr="00165CBE" w:rsidRDefault="00165CBE" w:rsidP="00165CB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подпрограммы муниципальной программы</w:t>
            </w:r>
          </w:p>
        </w:tc>
        <w:tc>
          <w:tcPr>
            <w:tcW w:w="6378" w:type="dxa"/>
          </w:tcPr>
          <w:p w:rsidR="00165CBE" w:rsidRPr="00165CBE" w:rsidRDefault="00165CBE" w:rsidP="00165CBE">
            <w:pPr>
              <w:widowControl w:val="0"/>
              <w:numPr>
                <w:ilvl w:val="0"/>
                <w:numId w:val="16"/>
              </w:numPr>
              <w:tabs>
                <w:tab w:val="left" w:pos="317"/>
              </w:tabs>
              <w:spacing w:before="60" w:after="0" w:line="240" w:lineRule="auto"/>
              <w:ind w:left="33" w:hanging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необходимого инвентаря, оргтехники, имущества для нужд участковых уполномоченных полиции</w:t>
            </w:r>
          </w:p>
          <w:p w:rsidR="00165CBE" w:rsidRPr="00165CBE" w:rsidRDefault="00165CBE" w:rsidP="00165CBE">
            <w:pPr>
              <w:widowControl w:val="0"/>
              <w:numPr>
                <w:ilvl w:val="0"/>
                <w:numId w:val="16"/>
              </w:numPr>
              <w:tabs>
                <w:tab w:val="left" w:pos="317"/>
              </w:tabs>
              <w:spacing w:before="60" w:after="0" w:line="240" w:lineRule="auto"/>
              <w:ind w:left="33" w:hanging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Поддержание  общественного порядка в районе </w:t>
            </w: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чрезвычайных ситуаций при проведении аварийно-спасательных и других неотложных аварийно-восстановительных работ</w:t>
            </w:r>
          </w:p>
        </w:tc>
      </w:tr>
      <w:tr w:rsidR="00165CBE" w:rsidRPr="00165CBE" w:rsidTr="00165CBE">
        <w:tc>
          <w:tcPr>
            <w:tcW w:w="3970" w:type="dxa"/>
          </w:tcPr>
          <w:p w:rsidR="00165CBE" w:rsidRPr="00165CBE" w:rsidRDefault="00165CBE" w:rsidP="00165CB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Ресурсное обеспечение подпрограммы муниципальной программы</w:t>
            </w:r>
          </w:p>
        </w:tc>
        <w:tc>
          <w:tcPr>
            <w:tcW w:w="6378" w:type="dxa"/>
          </w:tcPr>
          <w:p w:rsidR="00165CBE" w:rsidRPr="00165CBE" w:rsidRDefault="00165CBE" w:rsidP="0016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 муниципальной программы 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в муниципальном образовании Слюдянский район» на 2019-2024 гг. предусмотрено 180 000 рублей</w:t>
            </w:r>
          </w:p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30 000 рублей</w:t>
            </w:r>
          </w:p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– 30 000 рублей </w:t>
            </w:r>
          </w:p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30 000 рублей </w:t>
            </w:r>
          </w:p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30 000 рублей</w:t>
            </w:r>
          </w:p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30 000 рублей</w:t>
            </w:r>
          </w:p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30 000 рублей </w:t>
            </w:r>
          </w:p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 осуществляется из средств муниципального бюджета.</w:t>
            </w:r>
          </w:p>
        </w:tc>
      </w:tr>
      <w:tr w:rsidR="00165CBE" w:rsidRPr="00165CBE" w:rsidTr="00165CBE">
        <w:tc>
          <w:tcPr>
            <w:tcW w:w="3970" w:type="dxa"/>
          </w:tcPr>
          <w:p w:rsidR="00165CBE" w:rsidRPr="00165CBE" w:rsidRDefault="00165CBE" w:rsidP="00165CB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Ожидаемые конечные результаты реализации подпрограммы</w:t>
            </w:r>
          </w:p>
        </w:tc>
        <w:tc>
          <w:tcPr>
            <w:tcW w:w="6378" w:type="dxa"/>
          </w:tcPr>
          <w:p w:rsidR="00165CBE" w:rsidRPr="00165CBE" w:rsidRDefault="00165CBE" w:rsidP="00165CBE">
            <w:pPr>
              <w:numPr>
                <w:ilvl w:val="0"/>
                <w:numId w:val="20"/>
              </w:numPr>
              <w:tabs>
                <w:tab w:val="left" w:pos="31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Ежегодное снижение уровня </w:t>
            </w:r>
            <w:proofErr w:type="gramStart"/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криминогенной обстановки</w:t>
            </w:r>
            <w:proofErr w:type="gramEnd"/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Слюдянский район на 10%</w:t>
            </w:r>
          </w:p>
          <w:p w:rsidR="00165CBE" w:rsidRPr="00165CBE" w:rsidRDefault="00165CBE" w:rsidP="00165CBE">
            <w:pPr>
              <w:numPr>
                <w:ilvl w:val="0"/>
                <w:numId w:val="20"/>
              </w:numPr>
              <w:tabs>
                <w:tab w:val="left" w:pos="31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Ежегодное снижение количества зарегистрированных преступлений, совершенных в общественных местах до 98 ед. к 2024 году </w:t>
            </w:r>
          </w:p>
        </w:tc>
      </w:tr>
    </w:tbl>
    <w:p w:rsidR="00165CBE" w:rsidRPr="00165CBE" w:rsidRDefault="00165CBE" w:rsidP="00165CB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CBE" w:rsidRPr="00165CBE" w:rsidRDefault="00165CBE" w:rsidP="00165CBE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CBE" w:rsidRPr="00165CBE" w:rsidRDefault="00165CBE" w:rsidP="00165CBE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ХАРАКТЕРИСТИКА ТЕКУЩЕГО СОСТОЯНИЯ СФЕРЫ РЕАЛИЗАЦИИ ПОДПРОГРАММЫ</w:t>
      </w:r>
    </w:p>
    <w:p w:rsidR="00165CBE" w:rsidRPr="00165CBE" w:rsidRDefault="00165CBE" w:rsidP="00165CBE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CBE" w:rsidRPr="00165CBE" w:rsidRDefault="00165CBE" w:rsidP="00165CBE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преступности в </w:t>
      </w:r>
      <w:proofErr w:type="spellStart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</w:t>
      </w:r>
      <w:proofErr w:type="spellEnd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в расчете на 10 тыс. населения в 2018 году составил 32 преступления. Остается высоким уровень тяжких и особо тяжких преступлений совершенных в 2018 году – 128 преступлений.</w:t>
      </w:r>
    </w:p>
    <w:p w:rsidR="00165CBE" w:rsidRPr="00165CBE" w:rsidRDefault="00165CBE" w:rsidP="00165CBE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Слюдянского муниципального района по итогам прошедшего года произошел рост умышленных убийств с 8 до 9. В течение отчетного периода не зарегистрировано ни одного преступления экстремистской направленности и террористического характера. </w:t>
      </w:r>
    </w:p>
    <w:p w:rsidR="00165CBE" w:rsidRPr="00165CBE" w:rsidRDefault="00165CBE" w:rsidP="00165CBE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оружия в </w:t>
      </w:r>
      <w:proofErr w:type="spellStart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</w:t>
      </w:r>
      <w:proofErr w:type="spellEnd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совершено 5 преступления, рост на 25%.</w:t>
      </w:r>
    </w:p>
    <w:p w:rsidR="00165CBE" w:rsidRPr="00165CBE" w:rsidRDefault="00165CBE" w:rsidP="00165CBE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Правоохранительными органами выявлено 31 преступлений, связанных с незаконным оборотом наркотических средств, психотропных и сильнодействующих веществ. Из незаконного оборота изъято 283,3940 гр. наркотических средств, психотропных веществ и их аналогов, сильнодействующих веществ сотрудниками органов внутренних дел.</w:t>
      </w:r>
    </w:p>
    <w:p w:rsidR="00165CBE" w:rsidRPr="00165CBE" w:rsidRDefault="00165CBE" w:rsidP="00165CBE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на территории МО Слюдянский район в общественных местах и на улицах совершено 165 преступления.</w:t>
      </w:r>
    </w:p>
    <w:p w:rsidR="00165CBE" w:rsidRPr="00165CBE" w:rsidRDefault="00165CBE" w:rsidP="00165CBE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материально-техническое обеспечение органов внутренних дел в </w:t>
      </w:r>
      <w:proofErr w:type="spellStart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</w:t>
      </w:r>
      <w:proofErr w:type="spellEnd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остается на низком уровне. Особо остро стоит вопрос обеспечения подразделений, участковых уполномоченных полиции. Так, служба </w:t>
      </w: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участковых уполномоченных полиции обеспечена средствами связи на 100% от установленных норм, оргтехникой - на 60%, служебным автотранспортом - на 70%. </w:t>
      </w:r>
    </w:p>
    <w:p w:rsidR="00165CBE" w:rsidRPr="00165CBE" w:rsidRDefault="00165CBE" w:rsidP="00165CBE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Сохраняются проблемы своевременного реагирования полиции на обращения граждан, требует развития и дальнейшего совершенствования система обратной связи «Гражданин – полиция», а также механизмы привлечения граждан к профилактике правонарушений.</w:t>
      </w:r>
    </w:p>
    <w:p w:rsidR="00165CBE" w:rsidRPr="00165CBE" w:rsidRDefault="00165CBE" w:rsidP="00165CBE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прогнозируется существенное изменение структуры преступности, увеличение преступлений имущественного характера, преступлений, совершенных в общественных местах и на улице, что также требует дальнейшего совершенствования системы профилактики, комплексного подхода к противодействию преступным проявлениям. Это обуславливается растущим потоком иностранных граждан и граждан </w:t>
      </w:r>
      <w:proofErr w:type="gramStart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proofErr w:type="gramEnd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посещающих Слюдянский район в туристических целях. </w:t>
      </w:r>
    </w:p>
    <w:p w:rsidR="00165CBE" w:rsidRPr="00165CBE" w:rsidRDefault="00165CBE" w:rsidP="00165CBE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 стоит проблема предупреждения алкоголизма, которая оказывает негативное влияние на состояние общественного порядка и безопасность граждан. Каждое третье преступление совершается в состоянии алкогольного опьянения.</w:t>
      </w:r>
    </w:p>
    <w:p w:rsidR="00165CBE" w:rsidRPr="00165CBE" w:rsidRDefault="00165CBE" w:rsidP="00165CBE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Складывающаяся </w:t>
      </w:r>
      <w:proofErr w:type="gramStart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криминогенная обстановка</w:t>
      </w:r>
      <w:proofErr w:type="gramEnd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городских и сельских поселений диктует необходимость формирования эффективного механизма контроля и влияния на криминальную среду с целью ограничения ее роли в социально-экономических процессах, создания совершенной нормативно-правовой базы для борьбы с преступностью, осуществления мер по материально-техническому обеспечению правоохранительных органов, внедрения современных технических средств.</w:t>
      </w:r>
    </w:p>
    <w:p w:rsidR="00165CBE" w:rsidRPr="00165CBE" w:rsidRDefault="00165CBE" w:rsidP="00165CBE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proofErr w:type="gramStart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криминогенной обстановки</w:t>
      </w:r>
      <w:proofErr w:type="gramEnd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сделать вывод, что в случае непринятия дополнительных мер в вопросах противодействия преступности криминальная ситуация на территории муниципального района претерпит негативные изменения, а именно:</w:t>
      </w:r>
    </w:p>
    <w:p w:rsidR="00165CBE" w:rsidRPr="00165CBE" w:rsidRDefault="00165CBE" w:rsidP="00165CBE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-возможна дальнейшая консолидация преступных групп (особенно среди несовершеннолетних, и групп которые сформированы на этнической основе), в результате чего можно ожидать проникновение криминальных структур в отдельные секторы экономики, лесная отрасль, оптово-розничная торговля, малое и среднее предпринимательство;</w:t>
      </w:r>
    </w:p>
    <w:p w:rsidR="00165CBE" w:rsidRPr="00165CBE" w:rsidRDefault="00165CBE" w:rsidP="00165CBE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-возможно повышение тяжести социальных и экономических последствий противоправного поведения, включая возрастание совокупного ущерба от преступных посягательств и административных правонарушений, увеличение общего числа пострадавших от противоправных действий.</w:t>
      </w:r>
    </w:p>
    <w:p w:rsidR="00165CBE" w:rsidRPr="00165CBE" w:rsidRDefault="00165CBE" w:rsidP="00165CBE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 разработка и реализация подпрограммы муниципальной программы «Обеспечение комплексных мер безопасности в муниципальном образовании Слюдянский район» на 2019-2024 гг. обусловлена такими основными причинами, как:</w:t>
      </w:r>
    </w:p>
    <w:p w:rsidR="00165CBE" w:rsidRPr="00165CBE" w:rsidRDefault="00165CBE" w:rsidP="00165CBE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социально-экономической остротой проблемы обеспечения безопасности граждан и противодействия преступным проявлениям;</w:t>
      </w:r>
    </w:p>
    <w:p w:rsidR="00165CBE" w:rsidRPr="00165CBE" w:rsidRDefault="00165CBE" w:rsidP="00165CBE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межотраслевым и межведомственным характером проблемы.</w:t>
      </w:r>
    </w:p>
    <w:p w:rsidR="00165CBE" w:rsidRPr="00165CBE" w:rsidRDefault="00165CBE" w:rsidP="00165CBE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CBE" w:rsidRPr="00165CBE" w:rsidRDefault="00165CBE" w:rsidP="00370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ЦЕЛЬ И ЗАДАЧИ ПРОГРАММЫ, ЦЕЛЕВЫЕ ПОКАЗАТЕЛИ ПОДПРОГРАММЫ, СРОКИ РЕАЛИЗАЦИИ</w:t>
      </w:r>
    </w:p>
    <w:p w:rsidR="00165CBE" w:rsidRPr="00165CBE" w:rsidRDefault="00165CBE" w:rsidP="00165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CBE" w:rsidRPr="00165CBE" w:rsidRDefault="00165CBE" w:rsidP="00165CBE">
      <w:pPr>
        <w:shd w:val="clear" w:color="auto" w:fill="FFFFFF"/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подпрограммы муниципальной программы является Стабилизация криминогенной обстановки на территории </w:t>
      </w:r>
      <w:proofErr w:type="gramStart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 Слюдянский район</w:t>
      </w:r>
    </w:p>
    <w:p w:rsidR="00165CBE" w:rsidRPr="00165CBE" w:rsidRDefault="00165CBE" w:rsidP="0016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Подпрограммой муниципальной программы определены следующие задачи:</w:t>
      </w:r>
    </w:p>
    <w:p w:rsidR="00165CBE" w:rsidRPr="00165CBE" w:rsidRDefault="00165CBE" w:rsidP="000A3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CBE">
        <w:rPr>
          <w:rFonts w:ascii="Times New Roman" w:eastAsia="Times New Roman" w:hAnsi="Times New Roman" w:cs="Times New Roman"/>
          <w:sz w:val="24"/>
          <w:szCs w:val="24"/>
        </w:rPr>
        <w:t>1. Приобретение необходимого инвентаря, оргтехники, имущества для нужд участковых уполномоченных полиции</w:t>
      </w:r>
    </w:p>
    <w:p w:rsidR="00165CBE" w:rsidRPr="00165CBE" w:rsidRDefault="00165CBE" w:rsidP="00165CBE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</w:rPr>
        <w:lastRenderedPageBreak/>
        <w:t>2.Поддержание  общественного порядка в районе чрезвычайных ситуаций при проведении аварийно-спасательных и других неотложных аварийно-восстановительных работ</w:t>
      </w:r>
    </w:p>
    <w:p w:rsidR="00165CBE" w:rsidRPr="00165CBE" w:rsidRDefault="00165CBE" w:rsidP="00165CBE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предусматривают:</w:t>
      </w:r>
    </w:p>
    <w:p w:rsidR="00165CBE" w:rsidRPr="00165CBE" w:rsidRDefault="00165CBE" w:rsidP="00165CBE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граждан от преступных посягательств;</w:t>
      </w:r>
    </w:p>
    <w:p w:rsidR="00165CBE" w:rsidRPr="00165CBE" w:rsidRDefault="00165CBE" w:rsidP="00165CBE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взаимодействия исполнительных органов государственной власти с общественностью в сфере профилактики преступлений и иных правонарушений.</w:t>
      </w:r>
    </w:p>
    <w:p w:rsidR="00165CBE" w:rsidRPr="00165CBE" w:rsidRDefault="00165CBE" w:rsidP="0016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подпрограммы планируется достичь следующих результатов:</w:t>
      </w:r>
    </w:p>
    <w:p w:rsidR="00165CBE" w:rsidRPr="00165CBE" w:rsidRDefault="00165CBE" w:rsidP="00165CBE">
      <w:pPr>
        <w:numPr>
          <w:ilvl w:val="0"/>
          <w:numId w:val="20"/>
        </w:numPr>
        <w:tabs>
          <w:tab w:val="left" w:pos="317"/>
        </w:tabs>
        <w:spacing w:before="6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Снизить количество  преступлений совершенных в общественных местах к 2024 году до 98ед, а также </w:t>
      </w:r>
      <w:r w:rsidRPr="00165CBE">
        <w:rPr>
          <w:rFonts w:ascii="Times New Roman" w:eastAsia="Times New Roman" w:hAnsi="Times New Roman" w:cs="Times New Roman"/>
          <w:sz w:val="24"/>
          <w:szCs w:val="24"/>
        </w:rPr>
        <w:t xml:space="preserve">ежегодное снижение уровня </w:t>
      </w:r>
      <w:proofErr w:type="gramStart"/>
      <w:r w:rsidRPr="00165CBE">
        <w:rPr>
          <w:rFonts w:ascii="Times New Roman" w:eastAsia="Times New Roman" w:hAnsi="Times New Roman" w:cs="Times New Roman"/>
          <w:sz w:val="24"/>
          <w:szCs w:val="24"/>
        </w:rPr>
        <w:t>криминогенной обстановки</w:t>
      </w:r>
      <w:proofErr w:type="gramEnd"/>
      <w:r w:rsidRPr="00165CBE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муниципального образования Слюдянский район на 10%. </w:t>
      </w: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реализуется с  2019-2024 годы. </w:t>
      </w:r>
    </w:p>
    <w:p w:rsidR="00165CBE" w:rsidRPr="00165CBE" w:rsidRDefault="00165CBE" w:rsidP="00165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составе и значениях целевых показателей и оценка внешних факторов и условий на их достижение приведены  в Приложении № 3 к муниципальной программе </w:t>
      </w:r>
    </w:p>
    <w:p w:rsidR="00165CBE" w:rsidRPr="00165CBE" w:rsidRDefault="00165CBE" w:rsidP="00165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370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ОБОСНОВАНИЕ ВЫДЕЛЕНИЯ ПОДПРОГРАММ</w:t>
      </w:r>
    </w:p>
    <w:p w:rsidR="00165CBE" w:rsidRPr="00165CBE" w:rsidRDefault="00165CBE" w:rsidP="00165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CBE" w:rsidRPr="00165CBE" w:rsidRDefault="00165CBE" w:rsidP="000A353C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подпрограмме предполагается провести ряд мероприятий по противодействию развития преступности в муниципальном образовании Слюдянский район, п</w:t>
      </w:r>
      <w:r w:rsidRPr="0016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риобретение необходимого инвентаря, оргтехники, имущества для нужд УУП полиции, изготовление и размещение наружной информации для оповещения населения муниципального района позволит повысить рост</w:t>
      </w: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доверия населения к правоохранительным органам, улучшить </w:t>
      </w:r>
      <w:proofErr w:type="gramStart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криминогенной ситуации</w:t>
      </w:r>
      <w:proofErr w:type="gramEnd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 муниципального района. </w:t>
      </w:r>
    </w:p>
    <w:p w:rsidR="00165CBE" w:rsidRPr="00165CBE" w:rsidRDefault="00165CBE" w:rsidP="000A353C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роста числа преступлений на 3% </w:t>
      </w:r>
      <w:r w:rsidRPr="00165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</w:t>
      </w: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раскрываемости преступлений на 10 % укрепить материально-техническую базу подразделений полиции по охране общественного порядка повысить кадровый потенциал правоохранительных органов.</w:t>
      </w:r>
    </w:p>
    <w:p w:rsidR="00165CBE" w:rsidRPr="00165CBE" w:rsidRDefault="00165CBE" w:rsidP="000A3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мероприятия соответствуют задачам Подпрограммы муниципальной программы. </w:t>
      </w:r>
    </w:p>
    <w:p w:rsidR="00165CBE" w:rsidRPr="00165CBE" w:rsidRDefault="00165CBE" w:rsidP="000A3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данных основных мероприятий подпрограммы позволит решить поставленные задачи в подпрограмме муниципальной программы </w:t>
      </w:r>
    </w:p>
    <w:p w:rsidR="00165CBE" w:rsidRPr="00165CBE" w:rsidRDefault="00165CBE" w:rsidP="00165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РЕСУРСНОЕ ОБЕСПЕЧЕНИЕ ПРОГРАММЫ</w:t>
      </w:r>
    </w:p>
    <w:p w:rsidR="00165CBE" w:rsidRPr="00165CBE" w:rsidRDefault="00165CBE" w:rsidP="000A3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CBE" w:rsidRPr="00165CBE" w:rsidRDefault="00165CBE" w:rsidP="000A3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подпрограммы муниципальной программы рассчитано на  период  2019 – 2024 годов за счет средств бюджета муниципального образования Слюдянский район, в объеме  180 000,00 рублей.</w:t>
      </w:r>
    </w:p>
    <w:p w:rsidR="00165CBE" w:rsidRPr="00165CBE" w:rsidRDefault="00165CBE" w:rsidP="000A353C">
      <w:pPr>
        <w:shd w:val="clear" w:color="auto" w:fill="FFFFFF"/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 годам:</w:t>
      </w:r>
    </w:p>
    <w:p w:rsidR="00165CBE" w:rsidRPr="00165CBE" w:rsidRDefault="00165CBE" w:rsidP="000A353C">
      <w:pPr>
        <w:shd w:val="clear" w:color="auto" w:fill="FFFFFF"/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– 30 000 рублей;</w:t>
      </w:r>
    </w:p>
    <w:p w:rsidR="00165CBE" w:rsidRPr="00165CBE" w:rsidRDefault="00165CBE" w:rsidP="000A353C">
      <w:pPr>
        <w:shd w:val="clear" w:color="auto" w:fill="FFFFFF"/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– 30 000 рублей;</w:t>
      </w:r>
    </w:p>
    <w:p w:rsidR="00165CBE" w:rsidRPr="00165CBE" w:rsidRDefault="00165CBE" w:rsidP="000A353C">
      <w:pPr>
        <w:shd w:val="clear" w:color="auto" w:fill="FFFFFF"/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– 30 000 рублей;</w:t>
      </w:r>
    </w:p>
    <w:p w:rsidR="00165CBE" w:rsidRPr="00165CBE" w:rsidRDefault="00165CBE" w:rsidP="000A353C">
      <w:pPr>
        <w:shd w:val="clear" w:color="auto" w:fill="FFFFFF"/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 – 30 000 рублей;</w:t>
      </w:r>
    </w:p>
    <w:p w:rsidR="00165CBE" w:rsidRPr="00165CBE" w:rsidRDefault="00165CBE" w:rsidP="000A353C">
      <w:pPr>
        <w:shd w:val="clear" w:color="auto" w:fill="FFFFFF"/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– 30 000 рублей;</w:t>
      </w:r>
    </w:p>
    <w:p w:rsidR="00165CBE" w:rsidRPr="00165CBE" w:rsidRDefault="00165CBE" w:rsidP="000A353C">
      <w:pPr>
        <w:shd w:val="clear" w:color="auto" w:fill="FFFFFF"/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– 30 000 рублей;</w:t>
      </w:r>
    </w:p>
    <w:p w:rsidR="00165CBE" w:rsidRPr="00165CBE" w:rsidRDefault="00165CBE" w:rsidP="000A353C">
      <w:pPr>
        <w:shd w:val="clear" w:color="auto" w:fill="FFFFFF"/>
        <w:spacing w:before="60"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Ресурсное обеспечение реализации муниципальной подпрограммы за счет средств бюджета муниципального образования Слюдянский район приведены в Приложение № 4 к муниципальной программе.</w:t>
      </w:r>
    </w:p>
    <w:p w:rsidR="00165CBE" w:rsidRPr="00165CBE" w:rsidRDefault="00165CBE" w:rsidP="000A353C">
      <w:pPr>
        <w:spacing w:before="6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ОЖИДАЕМ</w:t>
      </w:r>
      <w:bookmarkStart w:id="0" w:name="_GoBack"/>
      <w:bookmarkEnd w:id="0"/>
      <w:r w:rsidRPr="0016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 КОНЕЧНЫЕ РЕЗУЛЬТАТЫ РЕАЛИЗАЦИИ МУНИЦИПАЛЬНОЙ ПОДПРОГРАММЫ</w:t>
      </w:r>
    </w:p>
    <w:p w:rsidR="00165CBE" w:rsidRPr="00165CBE" w:rsidRDefault="00165CBE" w:rsidP="000A3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CBE" w:rsidRPr="00165CBE" w:rsidRDefault="00165CBE" w:rsidP="000A3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подпрограммы муниципальной программы ожидается:</w:t>
      </w:r>
    </w:p>
    <w:p w:rsidR="00165CBE" w:rsidRPr="00165CBE" w:rsidRDefault="00165CBE" w:rsidP="000A353C">
      <w:pPr>
        <w:tabs>
          <w:tab w:val="left" w:pos="317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CBE">
        <w:rPr>
          <w:rFonts w:ascii="Times New Roman" w:eastAsia="Times New Roman" w:hAnsi="Times New Roman" w:cs="Times New Roman"/>
          <w:sz w:val="24"/>
          <w:szCs w:val="24"/>
        </w:rPr>
        <w:t xml:space="preserve">    1. Ежегодное снижение уровня </w:t>
      </w:r>
      <w:proofErr w:type="gramStart"/>
      <w:r w:rsidRPr="00165CBE">
        <w:rPr>
          <w:rFonts w:ascii="Times New Roman" w:eastAsia="Times New Roman" w:hAnsi="Times New Roman" w:cs="Times New Roman"/>
          <w:sz w:val="24"/>
          <w:szCs w:val="24"/>
        </w:rPr>
        <w:t>криминогенной обстановки</w:t>
      </w:r>
      <w:proofErr w:type="gramEnd"/>
      <w:r w:rsidRPr="00165CBE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муниципального образования Слюдянский район на 10%;</w:t>
      </w:r>
    </w:p>
    <w:p w:rsidR="00165CBE" w:rsidRPr="00165CBE" w:rsidRDefault="00165CBE" w:rsidP="000A353C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CBE">
        <w:rPr>
          <w:rFonts w:ascii="Times New Roman" w:eastAsia="Times New Roman" w:hAnsi="Times New Roman" w:cs="Times New Roman"/>
          <w:sz w:val="24"/>
          <w:szCs w:val="24"/>
        </w:rPr>
        <w:t xml:space="preserve">    2. Ежегодное снижение количества зарегистрированных преступлений, совершенных в общественных местах до 98 % к 2024 году.</w:t>
      </w:r>
    </w:p>
    <w:p w:rsidR="00165CBE" w:rsidRPr="00165CBE" w:rsidRDefault="00165CBE" w:rsidP="000A3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ожидается: Стабилизировать </w:t>
      </w:r>
      <w:proofErr w:type="gramStart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криминогенную обстановку</w:t>
      </w:r>
      <w:proofErr w:type="gramEnd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Слюдянский район, снижение роста числа преступлений, совершенных в общественных местах. Увеличить рост уровня доверия населения к правоохранительным органам. Повысить эффективность раскрываемости преступлений. Укрепить материально-техническую базу подразделений полиции по охране общественного порядка.</w:t>
      </w:r>
    </w:p>
    <w:p w:rsidR="00165CBE" w:rsidRPr="00165CBE" w:rsidRDefault="00165CBE" w:rsidP="000A3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муниципальной </w:t>
      </w:r>
      <w:proofErr w:type="gramStart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ожидаемые результаты на год завершения государственной программы (2024 год) достигаются за счет реализации мероприятий, предусмотренных в 2019-2024 годах.</w:t>
      </w:r>
    </w:p>
    <w:p w:rsidR="00165CBE" w:rsidRPr="00165CBE" w:rsidRDefault="00165CBE" w:rsidP="00165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Управления по делам ГО, ЧС и МР </w:t>
      </w:r>
    </w:p>
    <w:p w:rsidR="00165CBE" w:rsidRPr="00165CBE" w:rsidRDefault="00165CBE" w:rsidP="00165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Слюдянский район                                                          Т.А. Голованова</w:t>
      </w:r>
    </w:p>
    <w:p w:rsidR="00165CBE" w:rsidRPr="00165CBE" w:rsidRDefault="00165CBE" w:rsidP="00165C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65CBE" w:rsidRPr="00165CBE" w:rsidSect="00165CBE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165CBE" w:rsidRPr="00165CBE" w:rsidRDefault="00165CBE" w:rsidP="00165CBE">
      <w:pPr>
        <w:widowControl w:val="0"/>
        <w:spacing w:before="60"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165C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165CBE" w:rsidRPr="00165CBE" w:rsidRDefault="00165CBE" w:rsidP="00165CB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165CBE" w:rsidRPr="00165CBE" w:rsidRDefault="00165CBE" w:rsidP="00165CBE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165CBE" w:rsidRPr="00165CBE" w:rsidRDefault="00165CBE" w:rsidP="00165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</w:t>
      </w:r>
    </w:p>
    <w:p w:rsidR="00165CBE" w:rsidRPr="00165CBE" w:rsidRDefault="00165CBE" w:rsidP="00165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составе и значениях показателей </w:t>
      </w:r>
    </w:p>
    <w:p w:rsidR="00165CBE" w:rsidRPr="00165CBE" w:rsidRDefault="00165CBE" w:rsidP="00165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программы «</w:t>
      </w:r>
      <w:r w:rsidRPr="00165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 муниципальном образовании Слюдянский район» на 2019 -2024 годы</w:t>
      </w:r>
      <w:r w:rsidRPr="0016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CBE" w:rsidRPr="00165CBE" w:rsidRDefault="00165CBE" w:rsidP="00165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76" w:type="dxa"/>
        <w:jc w:val="center"/>
        <w:tblLayout w:type="fixed"/>
        <w:tblLook w:val="00A0" w:firstRow="1" w:lastRow="0" w:firstColumn="1" w:lastColumn="0" w:noHBand="0" w:noVBand="0"/>
      </w:tblPr>
      <w:tblGrid>
        <w:gridCol w:w="613"/>
        <w:gridCol w:w="7002"/>
        <w:gridCol w:w="675"/>
        <w:gridCol w:w="9"/>
        <w:gridCol w:w="724"/>
        <w:gridCol w:w="9"/>
        <w:gridCol w:w="877"/>
        <w:gridCol w:w="9"/>
        <w:gridCol w:w="739"/>
        <w:gridCol w:w="9"/>
        <w:gridCol w:w="686"/>
        <w:gridCol w:w="9"/>
        <w:gridCol w:w="719"/>
        <w:gridCol w:w="9"/>
        <w:gridCol w:w="857"/>
        <w:gridCol w:w="9"/>
        <w:gridCol w:w="776"/>
        <w:gridCol w:w="9"/>
        <w:gridCol w:w="727"/>
        <w:gridCol w:w="9"/>
      </w:tblGrid>
      <w:tr w:rsidR="00165CBE" w:rsidRPr="00165CBE" w:rsidTr="00165CBE">
        <w:trPr>
          <w:trHeight w:val="317"/>
          <w:tblHeader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0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17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CBE" w:rsidRPr="00165CBE" w:rsidRDefault="00165CBE" w:rsidP="00165CBE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</w:tr>
      <w:tr w:rsidR="00165CBE" w:rsidRPr="00165CBE" w:rsidTr="00165CBE">
        <w:trPr>
          <w:trHeight w:val="826"/>
          <w:tblHeader/>
          <w:jc w:val="center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2017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2018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165CBE" w:rsidRPr="00165CBE" w:rsidTr="00165CBE">
        <w:trPr>
          <w:trHeight w:val="341"/>
          <w:tblHeader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BE" w:rsidRPr="00165CBE" w:rsidRDefault="00165CBE" w:rsidP="00165CBE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65CBE" w:rsidRPr="00165CBE" w:rsidTr="00165CBE">
        <w:trPr>
          <w:trHeight w:val="972"/>
          <w:jc w:val="center"/>
        </w:trPr>
        <w:tc>
          <w:tcPr>
            <w:tcW w:w="1447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BE" w:rsidRPr="00165CBE" w:rsidRDefault="00165CBE" w:rsidP="00165CBE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Целевые показатели программы </w:t>
            </w:r>
            <w:r w:rsidRPr="00165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в муниципальном образовании Слюдянский район» на 2019 -2024 годы</w:t>
            </w:r>
          </w:p>
        </w:tc>
      </w:tr>
      <w:tr w:rsidR="00165CBE" w:rsidRPr="00165CBE" w:rsidTr="00165CBE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выполненных мероприятий по предупреждению и ликвидации чрезвычайных ситуаций </w:t>
            </w:r>
            <w:proofErr w:type="gramStart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запланированных отношении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65CBE" w:rsidRPr="00165CBE" w:rsidTr="00165CBE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зарегистрированных преступлений, совершенных в общественных местах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165CBE" w:rsidRPr="00165CBE" w:rsidTr="00165CBE">
        <w:trPr>
          <w:trHeight w:val="300"/>
          <w:jc w:val="center"/>
        </w:trPr>
        <w:tc>
          <w:tcPr>
            <w:tcW w:w="14476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BE" w:rsidRPr="00165CBE" w:rsidRDefault="00165CBE" w:rsidP="00165CBE">
            <w:pPr>
              <w:widowControl w:val="0"/>
              <w:tabs>
                <w:tab w:val="left" w:pos="291"/>
                <w:tab w:val="left" w:pos="456"/>
                <w:tab w:val="left" w:pos="6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65CBE" w:rsidRPr="00165CBE" w:rsidRDefault="00165CBE" w:rsidP="00165CBE">
            <w:pPr>
              <w:widowControl w:val="0"/>
              <w:tabs>
                <w:tab w:val="left" w:pos="291"/>
                <w:tab w:val="left" w:pos="456"/>
                <w:tab w:val="left" w:pos="6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Целевые показатели подпрограммы №1 </w:t>
            </w:r>
            <w:r w:rsidRPr="00165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и осуществление мероприятий по гражданской обороне, защите населения и территории муниципального образования Слюдянский район от чрезвычайных ситуаций природного и техногенного характера</w:t>
            </w:r>
          </w:p>
        </w:tc>
      </w:tr>
      <w:tr w:rsidR="00165CBE" w:rsidRPr="00165CBE" w:rsidTr="00165CBE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выполненных мероприятий по предупреждению и ликвидации чрезвычайных ситуаций </w:t>
            </w:r>
            <w:proofErr w:type="gramStart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запланированных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65CBE" w:rsidRPr="00165CBE" w:rsidTr="00165CBE">
        <w:trPr>
          <w:trHeight w:val="30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выполненных мероприятий по снижению рисков и смягчению последствий чрезвычайных ситуаций природного и техногенного характера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165CBE" w:rsidRPr="00165CBE" w:rsidTr="00165CBE">
        <w:trPr>
          <w:trHeight w:val="30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выполненных мероприятий по обеспечению и совершенствованию деятельности единой дежурной диспетчерской службы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65CBE" w:rsidRPr="00165CBE" w:rsidTr="00165CBE">
        <w:trPr>
          <w:trHeight w:val="30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7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выполненных мероприятий по профилактике и предупреждению 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несчастных случаев на воде, обеспечение безопасности людей на водных объектах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65CBE" w:rsidRPr="00165CBE" w:rsidTr="00165CBE">
        <w:trPr>
          <w:trHeight w:val="300"/>
          <w:jc w:val="center"/>
        </w:trPr>
        <w:tc>
          <w:tcPr>
            <w:tcW w:w="14476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BE" w:rsidRPr="00165CBE" w:rsidRDefault="00165CBE" w:rsidP="00165CBE">
            <w:pPr>
              <w:widowControl w:val="0"/>
              <w:tabs>
                <w:tab w:val="left" w:pos="291"/>
                <w:tab w:val="left" w:pos="456"/>
                <w:tab w:val="left" w:pos="6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Целевые показатели подпрограммы №2  </w:t>
            </w:r>
            <w:r w:rsidRPr="00165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и осуществление мероприятий по гражданской обороне, защите населения и территории муниципального образования Слюдянский район от чрезвычайных ситуаций природного и техногенного характера</w:t>
            </w:r>
          </w:p>
        </w:tc>
      </w:tr>
      <w:tr w:rsidR="00165CBE" w:rsidRPr="00165CBE" w:rsidTr="00165CBE">
        <w:trPr>
          <w:gridAfter w:val="1"/>
          <w:wAfter w:w="9" w:type="dxa"/>
          <w:trHeight w:val="30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Снижения уровня </w:t>
            </w:r>
            <w:proofErr w:type="gramStart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криминогенной обстановки</w:t>
            </w:r>
            <w:proofErr w:type="gramEnd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муниципального образовании Слюдянский район</w:t>
            </w: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E" w:rsidRPr="00165CBE" w:rsidRDefault="00165CBE" w:rsidP="00165CBE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65CBE" w:rsidRPr="00165CBE" w:rsidTr="00165CBE">
        <w:trPr>
          <w:gridAfter w:val="1"/>
          <w:wAfter w:w="9" w:type="dxa"/>
          <w:trHeight w:val="30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7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зарегистрированных преступлений, совершенных в общественных местах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BE" w:rsidRPr="00165CBE" w:rsidRDefault="00165CBE" w:rsidP="00165CBE">
            <w:pPr>
              <w:spacing w:before="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</w:tbl>
    <w:p w:rsidR="00165CBE" w:rsidRPr="00165CBE" w:rsidRDefault="00165CBE" w:rsidP="00165CBE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CBE" w:rsidRPr="00165CBE" w:rsidRDefault="00165CBE" w:rsidP="00165CB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65CBE" w:rsidRPr="00165CBE" w:rsidRDefault="00165CBE" w:rsidP="00165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Управления по делам ГО, ЧС и МР  </w:t>
      </w:r>
    </w:p>
    <w:p w:rsidR="00165CBE" w:rsidRPr="00165CBE" w:rsidRDefault="00165CBE" w:rsidP="00165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Слюдянский район                                                                                                                                             Т.А. Голованова</w:t>
      </w:r>
    </w:p>
    <w:p w:rsidR="00165CBE" w:rsidRPr="00165CBE" w:rsidRDefault="00165CBE" w:rsidP="00165CBE">
      <w:pPr>
        <w:shd w:val="clear" w:color="auto" w:fill="FFFFFF"/>
        <w:spacing w:before="60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CBE" w:rsidRPr="00165CBE" w:rsidRDefault="00165CBE" w:rsidP="00165C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widowControl w:val="0"/>
        <w:spacing w:before="60"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165C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165CBE" w:rsidRPr="00165CBE" w:rsidRDefault="00165CBE" w:rsidP="00165CB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165CBE" w:rsidRPr="00165CBE" w:rsidRDefault="00165CBE" w:rsidP="0016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5CBE" w:rsidRPr="00165CBE" w:rsidRDefault="00165CBE" w:rsidP="0016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Ресурсного обеспечения реализации муниципальной программы </w:t>
      </w:r>
    </w:p>
    <w:p w:rsidR="00165CBE" w:rsidRPr="00165CBE" w:rsidRDefault="00165CBE" w:rsidP="00165C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C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65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в муниципальном образовании Слюдянский район» на 2019-2024 годы</w:t>
      </w:r>
    </w:p>
    <w:p w:rsidR="00165CBE" w:rsidRPr="00165CBE" w:rsidRDefault="00165CBE" w:rsidP="00165CBE">
      <w:pPr>
        <w:tabs>
          <w:tab w:val="left" w:pos="10632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165C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 счет средств местного бюджета</w:t>
      </w:r>
    </w:p>
    <w:p w:rsidR="00165CBE" w:rsidRPr="00165CBE" w:rsidRDefault="00165CBE" w:rsidP="00165CBE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</w:pPr>
    </w:p>
    <w:tbl>
      <w:tblPr>
        <w:tblW w:w="14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5"/>
        <w:gridCol w:w="2350"/>
        <w:gridCol w:w="993"/>
        <w:gridCol w:w="992"/>
        <w:gridCol w:w="992"/>
        <w:gridCol w:w="992"/>
        <w:gridCol w:w="993"/>
        <w:gridCol w:w="914"/>
        <w:gridCol w:w="1212"/>
      </w:tblGrid>
      <w:tr w:rsidR="00165CBE" w:rsidRPr="00165CBE" w:rsidTr="00165CBE">
        <w:trPr>
          <w:trHeight w:val="600"/>
          <w:jc w:val="center"/>
        </w:trPr>
        <w:tc>
          <w:tcPr>
            <w:tcW w:w="4935" w:type="dxa"/>
            <w:vMerge w:val="restart"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подпрограммы, основного мероприятия</w:t>
            </w:r>
          </w:p>
        </w:tc>
        <w:tc>
          <w:tcPr>
            <w:tcW w:w="2350" w:type="dxa"/>
            <w:vMerge w:val="restart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7088" w:type="dxa"/>
            <w:gridSpan w:val="7"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руб.), годы</w:t>
            </w:r>
          </w:p>
        </w:tc>
      </w:tr>
      <w:tr w:rsidR="00165CBE" w:rsidRPr="00165CBE" w:rsidTr="00165CBE">
        <w:trPr>
          <w:trHeight w:val="789"/>
          <w:jc w:val="center"/>
        </w:trPr>
        <w:tc>
          <w:tcPr>
            <w:tcW w:w="4935" w:type="dxa"/>
            <w:vMerge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3" w:type="dxa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14" w:type="dxa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12" w:type="dxa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165CBE" w:rsidRPr="00165CBE" w:rsidTr="00165CBE">
        <w:trPr>
          <w:trHeight w:val="91"/>
          <w:jc w:val="center"/>
        </w:trPr>
        <w:tc>
          <w:tcPr>
            <w:tcW w:w="493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4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65CBE" w:rsidRPr="00165CBE" w:rsidTr="00165CBE">
        <w:trPr>
          <w:trHeight w:val="219"/>
          <w:jc w:val="center"/>
        </w:trPr>
        <w:tc>
          <w:tcPr>
            <w:tcW w:w="4935" w:type="dxa"/>
            <w:vMerge w:val="restart"/>
            <w:shd w:val="clear" w:color="auto" w:fill="auto"/>
          </w:tcPr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65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</w:t>
            </w:r>
          </w:p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«Обеспечение комплексных мер безопасности, противодействия чрезвычайным ситуациям природного и техногенного </w:t>
            </w:r>
          </w:p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характера, построение и развитие аппаратно-программного комплекса «Безопасный город» в муниципальном образовании Слюдянский район» на 2019-2024 гг.</w:t>
            </w:r>
          </w:p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</w:tcPr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3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514 300</w:t>
            </w:r>
          </w:p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514 300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514 300</w:t>
            </w:r>
          </w:p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514 300</w:t>
            </w:r>
          </w:p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514 300</w:t>
            </w:r>
          </w:p>
        </w:tc>
        <w:tc>
          <w:tcPr>
            <w:tcW w:w="914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514 300</w:t>
            </w:r>
          </w:p>
        </w:tc>
        <w:tc>
          <w:tcPr>
            <w:tcW w:w="1212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3 085 800</w:t>
            </w:r>
          </w:p>
        </w:tc>
      </w:tr>
      <w:tr w:rsidR="00165CBE" w:rsidRPr="00165CBE" w:rsidTr="00165CBE">
        <w:trPr>
          <w:trHeight w:val="325"/>
          <w:jc w:val="center"/>
        </w:trPr>
        <w:tc>
          <w:tcPr>
            <w:tcW w:w="493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</w:tcPr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по делам ГО, ЧС и МР </w:t>
            </w:r>
          </w:p>
        </w:tc>
        <w:tc>
          <w:tcPr>
            <w:tcW w:w="993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514 300</w:t>
            </w:r>
          </w:p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514 300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514 300</w:t>
            </w:r>
          </w:p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514 300</w:t>
            </w:r>
          </w:p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514 300</w:t>
            </w:r>
          </w:p>
        </w:tc>
        <w:tc>
          <w:tcPr>
            <w:tcW w:w="914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514 300</w:t>
            </w:r>
          </w:p>
        </w:tc>
        <w:tc>
          <w:tcPr>
            <w:tcW w:w="1212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3 085 800</w:t>
            </w:r>
          </w:p>
        </w:tc>
      </w:tr>
      <w:tr w:rsidR="00165CBE" w:rsidRPr="00165CBE" w:rsidTr="00165CBE">
        <w:trPr>
          <w:trHeight w:val="417"/>
          <w:jc w:val="center"/>
        </w:trPr>
        <w:tc>
          <w:tcPr>
            <w:tcW w:w="493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</w:tcPr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Слюдянский район, КЧС и ОПБ МО Слюдянский район</w:t>
            </w:r>
          </w:p>
        </w:tc>
        <w:tc>
          <w:tcPr>
            <w:tcW w:w="993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165CBE">
        <w:trPr>
          <w:trHeight w:val="509"/>
          <w:jc w:val="center"/>
        </w:trPr>
        <w:tc>
          <w:tcPr>
            <w:tcW w:w="493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</w:tcPr>
          <w:p w:rsidR="00165CBE" w:rsidRPr="00165CBE" w:rsidRDefault="00165CBE" w:rsidP="00165CB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ОМВД по Слюдянскому району</w:t>
            </w:r>
          </w:p>
        </w:tc>
        <w:tc>
          <w:tcPr>
            <w:tcW w:w="993" w:type="dxa"/>
            <w:shd w:val="clear" w:color="auto" w:fill="auto"/>
            <w:noWrap/>
          </w:tcPr>
          <w:p w:rsidR="00165CBE" w:rsidRPr="00165CBE" w:rsidRDefault="00165CBE" w:rsidP="00165C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65CBE" w:rsidRPr="00165CBE" w:rsidRDefault="00165CBE" w:rsidP="00165C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</w:tcPr>
          <w:p w:rsidR="00165CBE" w:rsidRPr="00165CBE" w:rsidRDefault="00165CBE" w:rsidP="00165C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</w:tcPr>
          <w:p w:rsidR="00165CBE" w:rsidRPr="00165CBE" w:rsidRDefault="00165CBE" w:rsidP="00165C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165CBE">
        <w:trPr>
          <w:trHeight w:val="406"/>
          <w:jc w:val="center"/>
        </w:trPr>
        <w:tc>
          <w:tcPr>
            <w:tcW w:w="4935" w:type="dxa"/>
            <w:vMerge w:val="restart"/>
            <w:shd w:val="clear" w:color="auto" w:fill="auto"/>
          </w:tcPr>
          <w:p w:rsidR="00165CBE" w:rsidRPr="00165CBE" w:rsidRDefault="00165CBE" w:rsidP="00165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1</w:t>
            </w:r>
          </w:p>
          <w:p w:rsidR="00165CBE" w:rsidRPr="00165CBE" w:rsidRDefault="00165CBE" w:rsidP="0016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«Организация и осуществление мероприятий по гражданской обороне, защите населения и территории муниципального образования Слюдянский район от чрезвычайных ситуаций природного и техногенного характера»</w:t>
            </w:r>
          </w:p>
        </w:tc>
        <w:tc>
          <w:tcPr>
            <w:tcW w:w="2350" w:type="dxa"/>
          </w:tcPr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3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484 300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484 300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484 300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484 300</w:t>
            </w:r>
          </w:p>
        </w:tc>
        <w:tc>
          <w:tcPr>
            <w:tcW w:w="993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484 300</w:t>
            </w:r>
          </w:p>
        </w:tc>
        <w:tc>
          <w:tcPr>
            <w:tcW w:w="914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484 300</w:t>
            </w:r>
          </w:p>
        </w:tc>
        <w:tc>
          <w:tcPr>
            <w:tcW w:w="1212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2 905 800</w:t>
            </w:r>
          </w:p>
        </w:tc>
      </w:tr>
      <w:tr w:rsidR="00165CBE" w:rsidRPr="00165CBE" w:rsidTr="00165CBE">
        <w:trPr>
          <w:trHeight w:val="979"/>
          <w:jc w:val="center"/>
        </w:trPr>
        <w:tc>
          <w:tcPr>
            <w:tcW w:w="493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</w:tcPr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делам ГО, ЧС и МР</w:t>
            </w:r>
          </w:p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(Администрация МО Слюдянский район, КЧС и ОПБ МО Слюдянский район)</w:t>
            </w:r>
          </w:p>
        </w:tc>
        <w:tc>
          <w:tcPr>
            <w:tcW w:w="993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484 300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484 300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484 300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484 300</w:t>
            </w:r>
          </w:p>
        </w:tc>
        <w:tc>
          <w:tcPr>
            <w:tcW w:w="993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484 300</w:t>
            </w:r>
          </w:p>
        </w:tc>
        <w:tc>
          <w:tcPr>
            <w:tcW w:w="914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484 300</w:t>
            </w:r>
          </w:p>
        </w:tc>
        <w:tc>
          <w:tcPr>
            <w:tcW w:w="1212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2 905 800</w:t>
            </w:r>
          </w:p>
        </w:tc>
      </w:tr>
      <w:tr w:rsidR="00165CBE" w:rsidRPr="00165CBE" w:rsidTr="00165CBE">
        <w:trPr>
          <w:trHeight w:val="1562"/>
          <w:jc w:val="center"/>
        </w:trPr>
        <w:tc>
          <w:tcPr>
            <w:tcW w:w="4935" w:type="dxa"/>
            <w:shd w:val="clear" w:color="auto" w:fill="auto"/>
          </w:tcPr>
          <w:p w:rsidR="00165CBE" w:rsidRPr="00165CBE" w:rsidRDefault="00165CBE" w:rsidP="00165CB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Основное мероприятие 1.1 </w:t>
            </w:r>
          </w:p>
          <w:p w:rsidR="00165CBE" w:rsidRPr="00165CBE" w:rsidRDefault="00165CBE" w:rsidP="00165CB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Создание, модернизация и поддержание технических средств системы оповещения и информирования населения об угрозе возникновения или о возникновении чрезвычайных ситуаций в мирное и военное время в постоянной готовности к задействованию по предназначению</w:t>
            </w:r>
          </w:p>
        </w:tc>
        <w:tc>
          <w:tcPr>
            <w:tcW w:w="2350" w:type="dxa"/>
          </w:tcPr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делам ГО, ЧС и МР</w:t>
            </w:r>
          </w:p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93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14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1212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</w:tr>
      <w:tr w:rsidR="00165CBE" w:rsidRPr="00165CBE" w:rsidTr="00165CBE">
        <w:trPr>
          <w:trHeight w:val="493"/>
          <w:jc w:val="center"/>
        </w:trPr>
        <w:tc>
          <w:tcPr>
            <w:tcW w:w="4935" w:type="dxa"/>
            <w:shd w:val="clear" w:color="auto" w:fill="auto"/>
          </w:tcPr>
          <w:p w:rsidR="00165CBE" w:rsidRPr="00165CBE" w:rsidRDefault="00165CBE" w:rsidP="0016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 Приобретение технических средств системы оповещения и информирования населения</w:t>
            </w:r>
          </w:p>
          <w:p w:rsidR="00165CBE" w:rsidRPr="00165CBE" w:rsidRDefault="00165CBE" w:rsidP="0016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</w:tcPr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делам ГО, ЧС и МР</w:t>
            </w:r>
          </w:p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93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14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1212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</w:tr>
      <w:tr w:rsidR="00165CBE" w:rsidRPr="00165CBE" w:rsidTr="00165CBE">
        <w:trPr>
          <w:trHeight w:val="929"/>
          <w:jc w:val="center"/>
        </w:trPr>
        <w:tc>
          <w:tcPr>
            <w:tcW w:w="4935" w:type="dxa"/>
            <w:shd w:val="clear" w:color="auto" w:fill="auto"/>
          </w:tcPr>
          <w:p w:rsidR="00165CBE" w:rsidRPr="00165CBE" w:rsidRDefault="00165CBE" w:rsidP="0016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1.1.2 Приобретение специального оборудования для проведения регламентных работ по </w:t>
            </w:r>
            <w:proofErr w:type="gramStart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эксплуатационного-техническому</w:t>
            </w:r>
            <w:proofErr w:type="gramEnd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обслуживанию системы оповещения и информирования населения</w:t>
            </w:r>
          </w:p>
        </w:tc>
        <w:tc>
          <w:tcPr>
            <w:tcW w:w="2350" w:type="dxa"/>
          </w:tcPr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делам ГО, ЧС и МР</w:t>
            </w:r>
          </w:p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2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</w:tr>
      <w:tr w:rsidR="00165CBE" w:rsidRPr="00165CBE" w:rsidTr="00165CBE">
        <w:trPr>
          <w:trHeight w:val="1551"/>
          <w:jc w:val="center"/>
        </w:trPr>
        <w:tc>
          <w:tcPr>
            <w:tcW w:w="4935" w:type="dxa"/>
            <w:shd w:val="clear" w:color="auto" w:fill="auto"/>
          </w:tcPr>
          <w:p w:rsidR="00165CBE" w:rsidRPr="00165CBE" w:rsidRDefault="00165CBE" w:rsidP="00165CBE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1.2</w:t>
            </w:r>
          </w:p>
          <w:p w:rsidR="00165CBE" w:rsidRPr="00165CBE" w:rsidRDefault="00165CBE" w:rsidP="00165CBE">
            <w:pPr>
              <w:keepNext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Создание, накопление и восполнение запасов материальных сре</w:t>
            </w:r>
            <w:proofErr w:type="gramStart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нужд гражданской обороны и  резерва материальных ресурсов для решения задач по предупреждению и ликвидации чрезвычайных ситуациях</w:t>
            </w:r>
          </w:p>
        </w:tc>
        <w:tc>
          <w:tcPr>
            <w:tcW w:w="2350" w:type="dxa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делам ГО, ЧС и МР</w:t>
            </w:r>
          </w:p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93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14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1212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</w:tr>
      <w:tr w:rsidR="00165CBE" w:rsidRPr="00165CBE" w:rsidTr="00165CBE">
        <w:trPr>
          <w:trHeight w:val="1134"/>
          <w:jc w:val="center"/>
        </w:trPr>
        <w:tc>
          <w:tcPr>
            <w:tcW w:w="4935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 Приобретение запасов материальных сре</w:t>
            </w:r>
            <w:proofErr w:type="gramStart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нужд гражданской обороны и  резерва материальных ресурсов для решения задач по предупреждению и ликвидации чрезвычайных ситуациях</w:t>
            </w:r>
          </w:p>
        </w:tc>
        <w:tc>
          <w:tcPr>
            <w:tcW w:w="2350" w:type="dxa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делам ГО, ЧС и МР</w:t>
            </w:r>
          </w:p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93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14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1212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</w:tr>
      <w:tr w:rsidR="00165CBE" w:rsidRPr="00165CBE" w:rsidTr="00165CBE">
        <w:trPr>
          <w:trHeight w:val="1264"/>
          <w:jc w:val="center"/>
        </w:trPr>
        <w:tc>
          <w:tcPr>
            <w:tcW w:w="4935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 Содержание и хранение запасов материальных сре</w:t>
            </w:r>
            <w:proofErr w:type="gramStart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нужд гражданской обороны и  резерва материальных ресурсов для решения задач по предупреждению и ликвидации чрезвычайных ситуациях</w:t>
            </w:r>
          </w:p>
        </w:tc>
        <w:tc>
          <w:tcPr>
            <w:tcW w:w="2350" w:type="dxa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делам ГО, ЧС и МР</w:t>
            </w:r>
          </w:p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2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</w:tr>
      <w:tr w:rsidR="00165CBE" w:rsidRPr="00165CBE" w:rsidTr="00165CBE">
        <w:trPr>
          <w:trHeight w:val="984"/>
          <w:jc w:val="center"/>
        </w:trPr>
        <w:tc>
          <w:tcPr>
            <w:tcW w:w="4935" w:type="dxa"/>
            <w:shd w:val="clear" w:color="auto" w:fill="auto"/>
          </w:tcPr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 Приобретение форменного обмундирования для звена территориальной подсистемы реагирования в чрезвычайных ситуациях администрации муниципального образования Слюдянский район</w:t>
            </w:r>
          </w:p>
        </w:tc>
        <w:tc>
          <w:tcPr>
            <w:tcW w:w="2350" w:type="dxa"/>
          </w:tcPr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делам ГО, ЧС и МР</w:t>
            </w:r>
          </w:p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93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2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</w:tr>
      <w:tr w:rsidR="00165CBE" w:rsidRPr="00165CBE" w:rsidTr="00165CBE">
        <w:trPr>
          <w:trHeight w:val="995"/>
          <w:jc w:val="center"/>
        </w:trPr>
        <w:tc>
          <w:tcPr>
            <w:tcW w:w="4935" w:type="dxa"/>
            <w:shd w:val="clear" w:color="auto" w:fill="auto"/>
          </w:tcPr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Основное мероприятие 1.3 </w:t>
            </w:r>
          </w:p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должностных лиц, специалистов ГО и ЧС, ЕДДС, системы «112» и др. категорий администрации МО Слюдянский район по программам обучения 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 ГО, ЧС и ПБ</w:t>
            </w:r>
          </w:p>
        </w:tc>
        <w:tc>
          <w:tcPr>
            <w:tcW w:w="2350" w:type="dxa"/>
          </w:tcPr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по делам ГО, ЧС и МР</w:t>
            </w:r>
          </w:p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 000 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93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14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1212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</w:tr>
      <w:tr w:rsidR="00165CBE" w:rsidRPr="00165CBE" w:rsidTr="00165CBE">
        <w:trPr>
          <w:trHeight w:val="995"/>
          <w:jc w:val="center"/>
        </w:trPr>
        <w:tc>
          <w:tcPr>
            <w:tcW w:w="4935" w:type="dxa"/>
            <w:shd w:val="clear" w:color="auto" w:fill="auto"/>
          </w:tcPr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1.3.1 Обучение должностных лиц, специалистов ГО и ЧС, ЕДДС, системы «112» и др. категорий администрации МО Слюдянский район по программам обучения области ГО, ЧС и ПБ</w:t>
            </w:r>
          </w:p>
        </w:tc>
        <w:tc>
          <w:tcPr>
            <w:tcW w:w="2350" w:type="dxa"/>
          </w:tcPr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делам ГО, ЧС и МР</w:t>
            </w:r>
          </w:p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93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14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1212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</w:tr>
      <w:tr w:rsidR="00165CBE" w:rsidRPr="00165CBE" w:rsidTr="00165CBE">
        <w:trPr>
          <w:trHeight w:val="853"/>
          <w:jc w:val="center"/>
        </w:trPr>
        <w:tc>
          <w:tcPr>
            <w:tcW w:w="4935" w:type="dxa"/>
            <w:shd w:val="clear" w:color="auto" w:fill="auto"/>
          </w:tcPr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1.4</w:t>
            </w:r>
          </w:p>
          <w:p w:rsidR="00165CBE" w:rsidRPr="00165CBE" w:rsidRDefault="00165CBE" w:rsidP="0016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 совершенствование деятельности единой дежурной диспетчерской службы</w:t>
            </w:r>
          </w:p>
        </w:tc>
        <w:tc>
          <w:tcPr>
            <w:tcW w:w="2350" w:type="dxa"/>
          </w:tcPr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делам ГО, ЧС и МР</w:t>
            </w:r>
          </w:p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93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14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1212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</w:tr>
      <w:tr w:rsidR="00165CBE" w:rsidRPr="00165CBE" w:rsidTr="00165CBE">
        <w:trPr>
          <w:trHeight w:val="965"/>
          <w:jc w:val="center"/>
        </w:trPr>
        <w:tc>
          <w:tcPr>
            <w:tcW w:w="4935" w:type="dxa"/>
            <w:shd w:val="clear" w:color="auto" w:fill="auto"/>
          </w:tcPr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1.4.1 Приобретение основных средств  оборудования помещения, оргтехники, генератора  для  совершенствования  единой  дежурной диспетчерской службы </w:t>
            </w:r>
          </w:p>
        </w:tc>
        <w:tc>
          <w:tcPr>
            <w:tcW w:w="2350" w:type="dxa"/>
          </w:tcPr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делам ГО, ЧС и МР</w:t>
            </w:r>
          </w:p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93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14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1212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</w:tr>
      <w:tr w:rsidR="00165CBE" w:rsidRPr="00165CBE" w:rsidTr="00165CBE">
        <w:trPr>
          <w:trHeight w:val="553"/>
          <w:jc w:val="center"/>
        </w:trPr>
        <w:tc>
          <w:tcPr>
            <w:tcW w:w="4935" w:type="dxa"/>
            <w:shd w:val="clear" w:color="auto" w:fill="auto"/>
          </w:tcPr>
          <w:p w:rsidR="00165CBE" w:rsidRPr="00165CBE" w:rsidRDefault="00165CBE" w:rsidP="00165CBE">
            <w:pPr>
              <w:tabs>
                <w:tab w:val="left" w:pos="605"/>
                <w:tab w:val="left" w:pos="7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  Модернизация, реконструкция помещений единой дежурной диспетчерской службы</w:t>
            </w:r>
          </w:p>
        </w:tc>
        <w:tc>
          <w:tcPr>
            <w:tcW w:w="2350" w:type="dxa"/>
          </w:tcPr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делам ГО, ЧС и МР</w:t>
            </w:r>
          </w:p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2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</w:tr>
      <w:tr w:rsidR="00165CBE" w:rsidRPr="00165CBE" w:rsidTr="00165CBE">
        <w:trPr>
          <w:trHeight w:val="1428"/>
          <w:jc w:val="center"/>
        </w:trPr>
        <w:tc>
          <w:tcPr>
            <w:tcW w:w="4935" w:type="dxa"/>
            <w:shd w:val="clear" w:color="auto" w:fill="auto"/>
          </w:tcPr>
          <w:p w:rsidR="00165CBE" w:rsidRPr="00165CBE" w:rsidRDefault="00165CBE" w:rsidP="00165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Основное мероприятие 1.5 </w:t>
            </w:r>
          </w:p>
          <w:p w:rsidR="00165CBE" w:rsidRPr="00165CBE" w:rsidRDefault="00165CBE" w:rsidP="0016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Координирование действий с органами управления муниципального звена  территориальной подсистемы РСЧС и организация связи в условиях чрезвычайной ситуации на территории муниципального образования Слюдянский район</w:t>
            </w:r>
          </w:p>
        </w:tc>
        <w:tc>
          <w:tcPr>
            <w:tcW w:w="2350" w:type="dxa"/>
          </w:tcPr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делам ГО, ЧС и МР</w:t>
            </w:r>
          </w:p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2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</w:tr>
      <w:tr w:rsidR="00165CBE" w:rsidRPr="00165CBE" w:rsidTr="00165CBE">
        <w:trPr>
          <w:trHeight w:val="981"/>
          <w:jc w:val="center"/>
        </w:trPr>
        <w:tc>
          <w:tcPr>
            <w:tcW w:w="4935" w:type="dxa"/>
            <w:shd w:val="clear" w:color="auto" w:fill="auto"/>
          </w:tcPr>
          <w:p w:rsidR="00165CBE" w:rsidRPr="00165CBE" w:rsidRDefault="00165CBE" w:rsidP="0016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 Приобретения радиостанций и другого оборудования, средств, обеспечивающих бесперебойную связь в условиях чрезвычайной ситуации</w:t>
            </w:r>
          </w:p>
        </w:tc>
        <w:tc>
          <w:tcPr>
            <w:tcW w:w="2350" w:type="dxa"/>
          </w:tcPr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делам ГО, ЧС и МР</w:t>
            </w:r>
          </w:p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2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</w:tr>
      <w:tr w:rsidR="00165CBE" w:rsidRPr="00165CBE" w:rsidTr="00165CBE">
        <w:trPr>
          <w:trHeight w:val="980"/>
          <w:jc w:val="center"/>
        </w:trPr>
        <w:tc>
          <w:tcPr>
            <w:tcW w:w="4935" w:type="dxa"/>
            <w:shd w:val="clear" w:color="auto" w:fill="auto"/>
          </w:tcPr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Основное мероприятие 1.6  </w:t>
            </w:r>
          </w:p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Своевременное получение актуальных данных о чрезвычайной ситуации и оперативное реагирование на обстановку, путем обследования зоны чрезвычайной ситуации</w:t>
            </w:r>
          </w:p>
        </w:tc>
        <w:tc>
          <w:tcPr>
            <w:tcW w:w="2350" w:type="dxa"/>
          </w:tcPr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делам ГО, ЧС и МР</w:t>
            </w:r>
          </w:p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2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</w:tr>
      <w:tr w:rsidR="00165CBE" w:rsidRPr="00165CBE" w:rsidTr="00165CBE">
        <w:trPr>
          <w:trHeight w:val="838"/>
          <w:jc w:val="center"/>
        </w:trPr>
        <w:tc>
          <w:tcPr>
            <w:tcW w:w="4935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1.6.1 Приобретение беспилотного летательного аппарата для применения в спасательных операциях в зоне ЧС </w:t>
            </w:r>
          </w:p>
        </w:tc>
        <w:tc>
          <w:tcPr>
            <w:tcW w:w="2350" w:type="dxa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делам ГО, ЧС и МР</w:t>
            </w:r>
          </w:p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2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</w:tr>
      <w:tr w:rsidR="00165CBE" w:rsidRPr="00165CBE" w:rsidTr="00165CBE">
        <w:trPr>
          <w:trHeight w:val="992"/>
          <w:jc w:val="center"/>
        </w:trPr>
        <w:tc>
          <w:tcPr>
            <w:tcW w:w="4935" w:type="dxa"/>
            <w:shd w:val="clear" w:color="auto" w:fill="auto"/>
          </w:tcPr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Основное мероприятие 1.7 </w:t>
            </w:r>
          </w:p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2350" w:type="dxa"/>
          </w:tcPr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делам ГО, ЧС и МР</w:t>
            </w:r>
          </w:p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993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914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212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</w:tr>
      <w:tr w:rsidR="00165CBE" w:rsidRPr="00165CBE" w:rsidTr="00165CBE">
        <w:trPr>
          <w:trHeight w:val="553"/>
          <w:jc w:val="center"/>
        </w:trPr>
        <w:tc>
          <w:tcPr>
            <w:tcW w:w="4935" w:type="dxa"/>
            <w:shd w:val="clear" w:color="auto" w:fill="auto"/>
          </w:tcPr>
          <w:p w:rsidR="00165CBE" w:rsidRPr="00165CBE" w:rsidRDefault="00165CBE" w:rsidP="0016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1.7.1 Изготовление информационных стендов, знаков, листовок и памяток </w:t>
            </w:r>
          </w:p>
        </w:tc>
        <w:tc>
          <w:tcPr>
            <w:tcW w:w="2350" w:type="dxa"/>
          </w:tcPr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делам ГО, ЧС и МР</w:t>
            </w:r>
          </w:p>
        </w:tc>
        <w:tc>
          <w:tcPr>
            <w:tcW w:w="993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993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914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212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</w:tr>
      <w:tr w:rsidR="00165CBE" w:rsidRPr="00165CBE" w:rsidTr="00165CBE">
        <w:trPr>
          <w:trHeight w:val="547"/>
          <w:jc w:val="center"/>
        </w:trPr>
        <w:tc>
          <w:tcPr>
            <w:tcW w:w="4935" w:type="dxa"/>
            <w:vMerge w:val="restart"/>
            <w:shd w:val="clear" w:color="auto" w:fill="auto"/>
          </w:tcPr>
          <w:p w:rsidR="00165CBE" w:rsidRPr="00165CBE" w:rsidRDefault="00165CBE" w:rsidP="00165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2 </w:t>
            </w:r>
          </w:p>
          <w:p w:rsidR="00165CBE" w:rsidRPr="00165CBE" w:rsidRDefault="00165CBE" w:rsidP="0016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«Обеспечение личной безопасности граждан, охраны общественного порядка и обеспечения общественной безопасности, борьбы с преступностью на территории муниципального образования Слюдянский район»</w:t>
            </w:r>
          </w:p>
        </w:tc>
        <w:tc>
          <w:tcPr>
            <w:tcW w:w="2350" w:type="dxa"/>
          </w:tcPr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3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93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14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1212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</w:tr>
      <w:tr w:rsidR="00165CBE" w:rsidRPr="00165CBE" w:rsidTr="00165CBE">
        <w:trPr>
          <w:trHeight w:val="982"/>
          <w:jc w:val="center"/>
        </w:trPr>
        <w:tc>
          <w:tcPr>
            <w:tcW w:w="493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</w:tcPr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делам ГО, ЧС и МР</w:t>
            </w:r>
          </w:p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(Администрация МО Слюдянский район, КЧС и ОПБ МО Слюдянский район)</w:t>
            </w:r>
          </w:p>
        </w:tc>
        <w:tc>
          <w:tcPr>
            <w:tcW w:w="993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93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14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1212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</w:tr>
      <w:tr w:rsidR="00165CBE" w:rsidRPr="00165CBE" w:rsidTr="00165CBE">
        <w:trPr>
          <w:trHeight w:val="557"/>
          <w:jc w:val="center"/>
        </w:trPr>
        <w:tc>
          <w:tcPr>
            <w:tcW w:w="493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ОМВД по Слюдянскому району</w:t>
            </w:r>
          </w:p>
        </w:tc>
        <w:tc>
          <w:tcPr>
            <w:tcW w:w="993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165CBE">
        <w:trPr>
          <w:trHeight w:val="996"/>
          <w:jc w:val="center"/>
        </w:trPr>
        <w:tc>
          <w:tcPr>
            <w:tcW w:w="4935" w:type="dxa"/>
            <w:shd w:val="clear" w:color="auto" w:fill="auto"/>
          </w:tcPr>
          <w:p w:rsidR="00165CBE" w:rsidRPr="00165CBE" w:rsidRDefault="00165CBE" w:rsidP="0016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2.1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65CBE" w:rsidRPr="00165CBE" w:rsidRDefault="00165CBE" w:rsidP="0016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необходимого инвентаря, оргтехники, имущества для нужд участковых уполномоченных полиции</w:t>
            </w:r>
          </w:p>
        </w:tc>
        <w:tc>
          <w:tcPr>
            <w:tcW w:w="2350" w:type="dxa"/>
          </w:tcPr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делам ГО, ЧС и МР</w:t>
            </w:r>
          </w:p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14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2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</w:tr>
      <w:tr w:rsidR="00165CBE" w:rsidRPr="00165CBE" w:rsidTr="00165CBE">
        <w:trPr>
          <w:trHeight w:val="693"/>
          <w:jc w:val="center"/>
        </w:trPr>
        <w:tc>
          <w:tcPr>
            <w:tcW w:w="4935" w:type="dxa"/>
            <w:shd w:val="clear" w:color="auto" w:fill="auto"/>
          </w:tcPr>
          <w:p w:rsidR="00165CBE" w:rsidRPr="00165CBE" w:rsidRDefault="00165CBE" w:rsidP="0016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 Приобретение необходимого инвентаря, оргтехники, имущества для нужд участковых уполномоченных полиции</w:t>
            </w:r>
          </w:p>
        </w:tc>
        <w:tc>
          <w:tcPr>
            <w:tcW w:w="2350" w:type="dxa"/>
          </w:tcPr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делам ГО, ЧС и МР</w:t>
            </w:r>
          </w:p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14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2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</w:tr>
      <w:tr w:rsidR="00165CBE" w:rsidRPr="00165CBE" w:rsidTr="00165CBE">
        <w:trPr>
          <w:trHeight w:val="1252"/>
          <w:jc w:val="center"/>
        </w:trPr>
        <w:tc>
          <w:tcPr>
            <w:tcW w:w="4935" w:type="dxa"/>
            <w:shd w:val="clear" w:color="auto" w:fill="auto"/>
          </w:tcPr>
          <w:p w:rsidR="00165CBE" w:rsidRPr="00165CBE" w:rsidRDefault="00165CBE" w:rsidP="0016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2.2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65CBE" w:rsidRPr="00165CBE" w:rsidRDefault="00165CBE" w:rsidP="00165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Поддержание  общественного порядка в районе чрезвычайных ситуаций при проведении аварийно-спасательных и других неотложных аварийно-восстановительных работ</w:t>
            </w:r>
          </w:p>
        </w:tc>
        <w:tc>
          <w:tcPr>
            <w:tcW w:w="2350" w:type="dxa"/>
          </w:tcPr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делам ГО, ЧС и МР</w:t>
            </w:r>
          </w:p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93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1212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</w:tr>
      <w:tr w:rsidR="00165CBE" w:rsidRPr="00165CBE" w:rsidTr="00165CBE">
        <w:trPr>
          <w:trHeight w:val="986"/>
          <w:jc w:val="center"/>
        </w:trPr>
        <w:tc>
          <w:tcPr>
            <w:tcW w:w="4935" w:type="dxa"/>
            <w:shd w:val="clear" w:color="auto" w:fill="auto"/>
          </w:tcPr>
          <w:p w:rsidR="00165CBE" w:rsidRPr="00165CBE" w:rsidRDefault="00165CBE" w:rsidP="00165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 Поддержание  общественного порядка в районе чрезвычайных ситуаций при проведении аварийно-спасательных и других неотложных аварийно-восстановительных работ</w:t>
            </w:r>
          </w:p>
        </w:tc>
        <w:tc>
          <w:tcPr>
            <w:tcW w:w="2350" w:type="dxa"/>
          </w:tcPr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делам ГО, ЧС и МР</w:t>
            </w:r>
          </w:p>
          <w:p w:rsidR="00165CBE" w:rsidRPr="00165CBE" w:rsidRDefault="00165CBE" w:rsidP="00165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993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  <w:tc>
          <w:tcPr>
            <w:tcW w:w="1212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</w:tr>
    </w:tbl>
    <w:p w:rsidR="00165CBE" w:rsidRPr="00165CBE" w:rsidRDefault="00165CBE" w:rsidP="00165CB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lang w:eastAsia="ru-RU"/>
        </w:rPr>
      </w:pPr>
    </w:p>
    <w:tbl>
      <w:tblPr>
        <w:tblpPr w:leftFromText="180" w:rightFromText="180" w:vertAnchor="page" w:horzAnchor="margin" w:tblpY="931"/>
        <w:tblW w:w="14850" w:type="dxa"/>
        <w:tblLook w:val="04A0" w:firstRow="1" w:lastRow="0" w:firstColumn="1" w:lastColumn="0" w:noHBand="0" w:noVBand="1"/>
      </w:tblPr>
      <w:tblGrid>
        <w:gridCol w:w="10908"/>
        <w:gridCol w:w="3942"/>
      </w:tblGrid>
      <w:tr w:rsidR="00165CBE" w:rsidRPr="00165CBE" w:rsidTr="00165CBE">
        <w:tc>
          <w:tcPr>
            <w:tcW w:w="10908" w:type="dxa"/>
            <w:shd w:val="clear" w:color="auto" w:fill="auto"/>
          </w:tcPr>
          <w:p w:rsidR="00165CBE" w:rsidRPr="00165CBE" w:rsidRDefault="00165CBE" w:rsidP="00165CBE">
            <w:pPr>
              <w:widowControl w:val="0"/>
              <w:spacing w:before="60"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2" w:type="dxa"/>
            <w:shd w:val="clear" w:color="auto" w:fill="auto"/>
          </w:tcPr>
          <w:p w:rsidR="00165CBE" w:rsidRPr="00165CBE" w:rsidRDefault="00165CBE" w:rsidP="00165CB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5CBE" w:rsidRPr="00165CBE" w:rsidRDefault="00165CBE" w:rsidP="00165CB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5CBE" w:rsidRPr="00165CBE" w:rsidRDefault="00165CBE" w:rsidP="00165C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Управления по делам ГО, ЧС и МР  </w:t>
      </w:r>
    </w:p>
    <w:p w:rsidR="00165CBE" w:rsidRPr="00165CBE" w:rsidRDefault="00165CBE" w:rsidP="00165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Слюдянский район                                                                                                                                         Т.А. Голованова</w:t>
      </w:r>
    </w:p>
    <w:p w:rsidR="00165CBE" w:rsidRPr="00165CBE" w:rsidRDefault="00165CBE" w:rsidP="00165CBE">
      <w:pPr>
        <w:widowControl w:val="0"/>
        <w:spacing w:before="60"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lang w:eastAsia="ru-RU"/>
        </w:rPr>
      </w:pPr>
      <w:r w:rsidRPr="00165CBE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Приложение </w:t>
      </w:r>
      <w:r w:rsidRPr="00165CBE">
        <w:rPr>
          <w:rFonts w:ascii="Times New Roman" w:eastAsia="Times New Roman" w:hAnsi="Times New Roman" w:cs="Times New Roman"/>
          <w:sz w:val="28"/>
          <w:lang w:val="en-US" w:eastAsia="ru-RU"/>
        </w:rPr>
        <w:t>N</w:t>
      </w:r>
      <w:r w:rsidRPr="00165CBE">
        <w:rPr>
          <w:rFonts w:ascii="Times New Roman" w:eastAsia="Times New Roman" w:hAnsi="Times New Roman" w:cs="Times New Roman"/>
          <w:sz w:val="28"/>
          <w:lang w:eastAsia="ru-RU"/>
        </w:rPr>
        <w:t xml:space="preserve"> 5</w:t>
      </w:r>
    </w:p>
    <w:p w:rsidR="00165CBE" w:rsidRPr="00165CBE" w:rsidRDefault="00165CBE" w:rsidP="00165CB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165CBE">
        <w:rPr>
          <w:rFonts w:ascii="Times New Roman" w:eastAsia="Times New Roman" w:hAnsi="Times New Roman" w:cs="Times New Roman"/>
          <w:sz w:val="28"/>
          <w:lang w:eastAsia="ru-RU"/>
        </w:rPr>
        <w:t xml:space="preserve">к муниципальной программе </w:t>
      </w:r>
    </w:p>
    <w:p w:rsidR="00165CBE" w:rsidRPr="00165CBE" w:rsidRDefault="00165CBE" w:rsidP="00165C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spacing w:before="60"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165CBE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                                   </w:t>
      </w:r>
    </w:p>
    <w:p w:rsidR="00165CBE" w:rsidRPr="00165CBE" w:rsidRDefault="00165CBE" w:rsidP="0016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Прогнозная (справочная) оценка</w:t>
      </w:r>
    </w:p>
    <w:p w:rsidR="00165CBE" w:rsidRPr="00165CBE" w:rsidRDefault="00165CBE" w:rsidP="0016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ресурсного обеспечения реализации муниципальной программы </w:t>
      </w:r>
    </w:p>
    <w:p w:rsidR="00165CBE" w:rsidRPr="00165CBE" w:rsidRDefault="00165CBE" w:rsidP="00165C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C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65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в муниципальном образовании Слюдянский район» на 2019-2024 годы</w:t>
      </w:r>
    </w:p>
    <w:p w:rsidR="00165CBE" w:rsidRPr="00165CBE" w:rsidRDefault="00165CBE" w:rsidP="00165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счет всех источников финансирования</w:t>
      </w:r>
    </w:p>
    <w:p w:rsidR="00165CBE" w:rsidRPr="00165CBE" w:rsidRDefault="00165CBE" w:rsidP="00165CBE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</w:pPr>
    </w:p>
    <w:tbl>
      <w:tblPr>
        <w:tblW w:w="13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5"/>
        <w:gridCol w:w="1559"/>
        <w:gridCol w:w="2402"/>
        <w:gridCol w:w="959"/>
        <w:gridCol w:w="886"/>
        <w:gridCol w:w="992"/>
        <w:gridCol w:w="965"/>
        <w:gridCol w:w="981"/>
        <w:gridCol w:w="850"/>
        <w:gridCol w:w="1058"/>
      </w:tblGrid>
      <w:tr w:rsidR="00165CBE" w:rsidRPr="00165CBE" w:rsidTr="00165CBE">
        <w:trPr>
          <w:trHeight w:val="600"/>
          <w:jc w:val="center"/>
        </w:trPr>
        <w:tc>
          <w:tcPr>
            <w:tcW w:w="3025" w:type="dxa"/>
            <w:vMerge w:val="restart"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подпрограммы, основного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691" w:type="dxa"/>
            <w:gridSpan w:val="7"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руб.), годы</w:t>
            </w:r>
          </w:p>
        </w:tc>
      </w:tr>
      <w:tr w:rsidR="00165CBE" w:rsidRPr="00165CBE" w:rsidTr="00165CBE">
        <w:trPr>
          <w:trHeight w:val="789"/>
          <w:jc w:val="center"/>
        </w:trPr>
        <w:tc>
          <w:tcPr>
            <w:tcW w:w="3025" w:type="dxa"/>
            <w:vMerge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Merge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1" w:type="dxa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58" w:type="dxa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165CBE" w:rsidRPr="00165CBE" w:rsidTr="00165CBE">
        <w:trPr>
          <w:trHeight w:val="91"/>
          <w:jc w:val="center"/>
        </w:trPr>
        <w:tc>
          <w:tcPr>
            <w:tcW w:w="302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65CBE" w:rsidRPr="00165CBE" w:rsidTr="00165CBE">
        <w:trPr>
          <w:trHeight w:val="158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Программа</w:t>
            </w:r>
          </w:p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«Обеспечение комплексных мер безопасности, противодействия чрезвычайным ситуациям природного и техногенного </w:t>
            </w:r>
          </w:p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характера, построение и развитие аппаратно-программного комплекса «Безопасный город» в муниципальном образовании Слюдянский район» на 2019-2024 годы</w:t>
            </w:r>
          </w:p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514 300</w:t>
            </w:r>
          </w:p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514 300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514 300</w:t>
            </w:r>
          </w:p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514 300</w:t>
            </w:r>
          </w:p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514 300</w:t>
            </w:r>
          </w:p>
        </w:tc>
        <w:tc>
          <w:tcPr>
            <w:tcW w:w="850" w:type="dxa"/>
          </w:tcPr>
          <w:p w:rsidR="00165CBE" w:rsidRPr="00165CBE" w:rsidRDefault="00165CBE" w:rsidP="00165CBE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514 300</w:t>
            </w:r>
          </w:p>
        </w:tc>
        <w:tc>
          <w:tcPr>
            <w:tcW w:w="1058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3 085 800</w:t>
            </w:r>
          </w:p>
        </w:tc>
      </w:tr>
      <w:tr w:rsidR="00165CBE" w:rsidRPr="00165CBE" w:rsidTr="00165CBE">
        <w:trPr>
          <w:trHeight w:val="220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</w:t>
            </w:r>
            <w:proofErr w:type="gramStart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65CBE" w:rsidRPr="00165CBE" w:rsidRDefault="00165CBE" w:rsidP="00165CBE">
            <w:pPr>
              <w:spacing w:before="60"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165CBE">
        <w:trPr>
          <w:trHeight w:val="4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65CBE" w:rsidRPr="00165CBE" w:rsidRDefault="00165CBE" w:rsidP="00165CBE">
            <w:pPr>
              <w:spacing w:before="60"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165CBE">
        <w:trPr>
          <w:trHeight w:val="267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514 300</w:t>
            </w:r>
          </w:p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514 300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514 300</w:t>
            </w:r>
          </w:p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514 300</w:t>
            </w:r>
          </w:p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514 300</w:t>
            </w:r>
          </w:p>
        </w:tc>
        <w:tc>
          <w:tcPr>
            <w:tcW w:w="850" w:type="dxa"/>
          </w:tcPr>
          <w:p w:rsidR="00165CBE" w:rsidRPr="00165CBE" w:rsidRDefault="00165CBE" w:rsidP="00165CBE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514 300</w:t>
            </w:r>
          </w:p>
        </w:tc>
        <w:tc>
          <w:tcPr>
            <w:tcW w:w="1058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3 085 800</w:t>
            </w:r>
          </w:p>
        </w:tc>
      </w:tr>
      <w:tr w:rsidR="00165CBE" w:rsidRPr="00165CBE" w:rsidTr="00165CBE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65CBE" w:rsidRPr="00165CBE" w:rsidRDefault="00165CBE" w:rsidP="00165CBE">
            <w:pPr>
              <w:spacing w:before="60"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5CBE" w:rsidRPr="00165CBE" w:rsidRDefault="00165CBE" w:rsidP="00165CB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65CBE">
        <w:rPr>
          <w:rFonts w:ascii="Times New Roman" w:eastAsia="Times New Roman" w:hAnsi="Times New Roman" w:cs="Times New Roman"/>
          <w:sz w:val="28"/>
          <w:lang w:eastAsia="ru-RU"/>
        </w:rPr>
        <w:br w:type="page"/>
      </w:r>
    </w:p>
    <w:tbl>
      <w:tblPr>
        <w:tblW w:w="13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5"/>
        <w:gridCol w:w="1559"/>
        <w:gridCol w:w="2402"/>
        <w:gridCol w:w="959"/>
        <w:gridCol w:w="886"/>
        <w:gridCol w:w="992"/>
        <w:gridCol w:w="965"/>
        <w:gridCol w:w="981"/>
        <w:gridCol w:w="850"/>
        <w:gridCol w:w="954"/>
      </w:tblGrid>
      <w:tr w:rsidR="00165CBE" w:rsidRPr="00165CBE" w:rsidTr="00165CBE">
        <w:trPr>
          <w:trHeight w:val="245"/>
          <w:jc w:val="center"/>
        </w:trPr>
        <w:tc>
          <w:tcPr>
            <w:tcW w:w="3025" w:type="dxa"/>
            <w:vMerge w:val="restart"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по делам ГО, ЧС и МР </w:t>
            </w: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514 300</w:t>
            </w:r>
          </w:p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514 300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514 300</w:t>
            </w:r>
          </w:p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514 300</w:t>
            </w:r>
          </w:p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514 300</w:t>
            </w:r>
          </w:p>
        </w:tc>
        <w:tc>
          <w:tcPr>
            <w:tcW w:w="850" w:type="dxa"/>
          </w:tcPr>
          <w:p w:rsidR="00165CBE" w:rsidRPr="00165CBE" w:rsidRDefault="00165CBE" w:rsidP="00165CBE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514 300</w:t>
            </w:r>
          </w:p>
        </w:tc>
        <w:tc>
          <w:tcPr>
            <w:tcW w:w="954" w:type="dxa"/>
          </w:tcPr>
          <w:p w:rsidR="00165CBE" w:rsidRPr="00165CBE" w:rsidRDefault="00165CBE" w:rsidP="00165CBE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3 085 800</w:t>
            </w:r>
          </w:p>
        </w:tc>
      </w:tr>
      <w:tr w:rsidR="00165CBE" w:rsidRPr="00165CBE" w:rsidTr="00165CBE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</w:t>
            </w:r>
            <w:proofErr w:type="gramStart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165CBE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165CBE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514 300</w:t>
            </w:r>
          </w:p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514 300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514 300</w:t>
            </w:r>
          </w:p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514 300</w:t>
            </w:r>
          </w:p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514 300</w:t>
            </w:r>
          </w:p>
        </w:tc>
        <w:tc>
          <w:tcPr>
            <w:tcW w:w="850" w:type="dxa"/>
          </w:tcPr>
          <w:p w:rsidR="00165CBE" w:rsidRPr="00165CBE" w:rsidRDefault="00165CBE" w:rsidP="00165CBE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514 300</w:t>
            </w:r>
          </w:p>
        </w:tc>
        <w:tc>
          <w:tcPr>
            <w:tcW w:w="954" w:type="dxa"/>
          </w:tcPr>
          <w:p w:rsidR="00165CBE" w:rsidRPr="00165CBE" w:rsidRDefault="00165CBE" w:rsidP="00165CBE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3 085 800</w:t>
            </w:r>
          </w:p>
        </w:tc>
      </w:tr>
      <w:tr w:rsidR="00165CBE" w:rsidRPr="00165CBE" w:rsidTr="00165CBE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165CBE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КЧС и ОПБ МО Слюдянский район</w:t>
            </w: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165CBE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</w:t>
            </w:r>
            <w:proofErr w:type="gramStart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165CBE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165CBE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165CBE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165CBE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165CBE" w:rsidRPr="00165CBE" w:rsidRDefault="00165CBE" w:rsidP="00165CBE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ОМВД по Слюдянскому району</w:t>
            </w: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keepNext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keepNext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keepNext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keepNext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keepNext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65CBE" w:rsidRPr="00165CBE" w:rsidRDefault="00165CBE" w:rsidP="00165CBE">
            <w:pPr>
              <w:keepNext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165CBE" w:rsidRPr="00165CBE" w:rsidRDefault="00165CBE" w:rsidP="00165CBE">
            <w:pPr>
              <w:keepNext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165CBE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</w:t>
            </w:r>
            <w:proofErr w:type="gramStart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keepNext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keepNext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keepNext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keepNext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keepNext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65CBE" w:rsidRPr="00165CBE" w:rsidRDefault="00165CBE" w:rsidP="00165CBE">
            <w:pPr>
              <w:keepNext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165CBE" w:rsidRPr="00165CBE" w:rsidRDefault="00165CBE" w:rsidP="00165CBE">
            <w:pPr>
              <w:keepNext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165CBE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165CBE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165CBE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165CBE">
        <w:trPr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5CBE" w:rsidRPr="00165CBE" w:rsidRDefault="00165CBE" w:rsidP="00165CB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65CBE">
        <w:rPr>
          <w:rFonts w:ascii="Times New Roman" w:eastAsia="Times New Roman" w:hAnsi="Times New Roman" w:cs="Times New Roman"/>
          <w:sz w:val="28"/>
          <w:lang w:eastAsia="ru-RU"/>
        </w:rPr>
        <w:br w:type="page"/>
      </w:r>
    </w:p>
    <w:tbl>
      <w:tblPr>
        <w:tblW w:w="13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5"/>
        <w:gridCol w:w="1559"/>
        <w:gridCol w:w="2402"/>
        <w:gridCol w:w="959"/>
        <w:gridCol w:w="886"/>
        <w:gridCol w:w="992"/>
        <w:gridCol w:w="965"/>
        <w:gridCol w:w="981"/>
        <w:gridCol w:w="720"/>
        <w:gridCol w:w="130"/>
        <w:gridCol w:w="824"/>
        <w:gridCol w:w="48"/>
      </w:tblGrid>
      <w:tr w:rsidR="00165CBE" w:rsidRPr="00165CBE" w:rsidTr="000A353C">
        <w:trPr>
          <w:trHeight w:val="363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1</w:t>
            </w:r>
          </w:p>
          <w:p w:rsidR="00165CBE" w:rsidRPr="00165CBE" w:rsidRDefault="00165CBE" w:rsidP="00165CB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и осуществление мероприятий по гражданской обороне, защите населения и территории муниципального образования Слюдянский район от чрезвычайных ситуаций природного и техногенного характера»</w:t>
            </w:r>
          </w:p>
          <w:p w:rsidR="00165CBE" w:rsidRPr="00165CBE" w:rsidRDefault="00165CBE" w:rsidP="00165CB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484 300</w:t>
            </w: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484 300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484 300</w:t>
            </w: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484 300</w:t>
            </w: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484 300</w:t>
            </w:r>
          </w:p>
        </w:tc>
        <w:tc>
          <w:tcPr>
            <w:tcW w:w="850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484 300</w:t>
            </w:r>
          </w:p>
        </w:tc>
        <w:tc>
          <w:tcPr>
            <w:tcW w:w="872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2 905 800</w:t>
            </w:r>
          </w:p>
        </w:tc>
      </w:tr>
      <w:tr w:rsidR="00165CBE" w:rsidRPr="00165CBE" w:rsidTr="000A353C">
        <w:trPr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</w:t>
            </w:r>
            <w:proofErr w:type="gramStart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484 300</w:t>
            </w: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484 300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484 300</w:t>
            </w: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484 300</w:t>
            </w: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484 300</w:t>
            </w:r>
          </w:p>
        </w:tc>
        <w:tc>
          <w:tcPr>
            <w:tcW w:w="850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484 300</w:t>
            </w:r>
          </w:p>
        </w:tc>
        <w:tc>
          <w:tcPr>
            <w:tcW w:w="872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2 905 800</w:t>
            </w:r>
          </w:p>
        </w:tc>
      </w:tr>
      <w:tr w:rsidR="00165CBE" w:rsidRPr="00165CBE" w:rsidTr="000A353C">
        <w:trPr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делам ГО, ЧС и МР</w:t>
            </w:r>
          </w:p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(КЧС и ОПБ МО Слюдянский район)</w:t>
            </w: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484 300</w:t>
            </w: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484 300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484 300</w:t>
            </w: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484 300</w:t>
            </w: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484 300</w:t>
            </w:r>
          </w:p>
        </w:tc>
        <w:tc>
          <w:tcPr>
            <w:tcW w:w="850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484 300</w:t>
            </w:r>
          </w:p>
        </w:tc>
        <w:tc>
          <w:tcPr>
            <w:tcW w:w="872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2 905 800</w:t>
            </w:r>
          </w:p>
        </w:tc>
      </w:tr>
      <w:tr w:rsidR="00165CBE" w:rsidRPr="00165CBE" w:rsidTr="000A353C">
        <w:trPr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</w:t>
            </w:r>
            <w:proofErr w:type="gramStart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484 300</w:t>
            </w: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484 300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484 300</w:t>
            </w: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484 300</w:t>
            </w: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484 300</w:t>
            </w:r>
          </w:p>
        </w:tc>
        <w:tc>
          <w:tcPr>
            <w:tcW w:w="850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484 300</w:t>
            </w:r>
          </w:p>
        </w:tc>
        <w:tc>
          <w:tcPr>
            <w:tcW w:w="872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2 905 800</w:t>
            </w:r>
          </w:p>
        </w:tc>
      </w:tr>
      <w:tr w:rsidR="00165CBE" w:rsidRPr="00165CBE" w:rsidTr="000A353C">
        <w:trPr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trHeight w:val="363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165CBE" w:rsidRPr="00165CBE" w:rsidRDefault="00165CBE" w:rsidP="00165CBE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1.1 </w:t>
            </w:r>
          </w:p>
          <w:p w:rsidR="00165CBE" w:rsidRPr="00165CBE" w:rsidRDefault="00165CBE" w:rsidP="00165CBE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Создание, модернизация и поддержание технических средств системы оповещения и информирования населения об угрозе возникновения или о возникновении чрезвычайных ситуаций в мирное и военное время в постоянной готовности к задействованию по предназначению</w:t>
            </w:r>
          </w:p>
        </w:tc>
        <w:tc>
          <w:tcPr>
            <w:tcW w:w="1559" w:type="dxa"/>
            <w:vMerge w:val="restart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делам ГО, ЧС и МР</w:t>
            </w:r>
          </w:p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</w:t>
            </w: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850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872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241 000</w:t>
            </w:r>
          </w:p>
        </w:tc>
      </w:tr>
      <w:tr w:rsidR="00165CBE" w:rsidRPr="00165CBE" w:rsidTr="000A353C">
        <w:trPr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</w:t>
            </w:r>
            <w:proofErr w:type="gramStart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</w:t>
            </w: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850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872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241 000</w:t>
            </w:r>
          </w:p>
        </w:tc>
      </w:tr>
      <w:tr w:rsidR="00165CBE" w:rsidRPr="00165CBE" w:rsidTr="000A353C">
        <w:trPr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trHeight w:val="363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1.1.1 Приобретение технических средств системы оповещения и 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информирования населения</w:t>
            </w:r>
          </w:p>
          <w:p w:rsidR="00165CBE" w:rsidRPr="00165CBE" w:rsidRDefault="00165CBE" w:rsidP="00165CB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по делам ГО, ЧС и 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МР</w:t>
            </w:r>
          </w:p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</w:t>
            </w: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</w:t>
            </w: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850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872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241 000</w:t>
            </w:r>
          </w:p>
        </w:tc>
      </w:tr>
      <w:tr w:rsidR="00165CBE" w:rsidRPr="00165CBE" w:rsidTr="000A353C">
        <w:trPr>
          <w:trHeight w:val="363"/>
          <w:jc w:val="center"/>
        </w:trPr>
        <w:tc>
          <w:tcPr>
            <w:tcW w:w="3025" w:type="dxa"/>
            <w:vMerge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</w:t>
            </w:r>
            <w:proofErr w:type="gramStart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trHeight w:val="363"/>
          <w:jc w:val="center"/>
        </w:trPr>
        <w:tc>
          <w:tcPr>
            <w:tcW w:w="3025" w:type="dxa"/>
            <w:vMerge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trHeight w:val="363"/>
          <w:jc w:val="center"/>
        </w:trPr>
        <w:tc>
          <w:tcPr>
            <w:tcW w:w="3025" w:type="dxa"/>
            <w:vMerge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</w:t>
            </w: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</w:t>
            </w: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850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872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241 000</w:t>
            </w:r>
          </w:p>
        </w:tc>
      </w:tr>
      <w:tr w:rsidR="00165CBE" w:rsidRPr="00165CBE" w:rsidTr="000A353C">
        <w:trPr>
          <w:trHeight w:val="363"/>
          <w:jc w:val="center"/>
        </w:trPr>
        <w:tc>
          <w:tcPr>
            <w:tcW w:w="3025" w:type="dxa"/>
            <w:vMerge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trHeight w:val="363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1.1.2 Приобретение специального оборудования для проведения регламентных работ по </w:t>
            </w:r>
            <w:proofErr w:type="gramStart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эксплуатационного-техническому</w:t>
            </w:r>
            <w:proofErr w:type="gramEnd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обслуживанию системы оповещения и информирования населения</w:t>
            </w:r>
          </w:p>
        </w:tc>
        <w:tc>
          <w:tcPr>
            <w:tcW w:w="1559" w:type="dxa"/>
            <w:vMerge w:val="restart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делам ГО, ЧС и МР</w:t>
            </w:r>
          </w:p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2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</w:t>
            </w:r>
          </w:p>
        </w:tc>
      </w:tr>
      <w:tr w:rsidR="00165CBE" w:rsidRPr="00165CBE" w:rsidTr="000A353C">
        <w:trPr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</w:t>
            </w:r>
            <w:proofErr w:type="gramStart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2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</w:t>
            </w:r>
          </w:p>
        </w:tc>
      </w:tr>
      <w:tr w:rsidR="00165CBE" w:rsidRPr="00165CBE" w:rsidTr="000A353C">
        <w:trPr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trHeight w:val="363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165CBE" w:rsidRPr="00165CBE" w:rsidRDefault="00165CBE" w:rsidP="00165CBE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1.2</w:t>
            </w:r>
          </w:p>
          <w:p w:rsidR="00165CBE" w:rsidRPr="00165CBE" w:rsidRDefault="00165CBE" w:rsidP="00165CBE">
            <w:pPr>
              <w:keepNext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Создание, накопление и восполнение запасов материальных сре</w:t>
            </w:r>
            <w:proofErr w:type="gramStart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нужд гражданской обороны и  резерва материальных ресурсов для решения задач по предупреждению и ликвидации чрезвычайных ситуациях</w:t>
            </w:r>
          </w:p>
        </w:tc>
        <w:tc>
          <w:tcPr>
            <w:tcW w:w="1559" w:type="dxa"/>
            <w:vMerge w:val="restart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делам ГО, ЧС и МР</w:t>
            </w:r>
          </w:p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</w:t>
            </w: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325 000</w:t>
            </w: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291 000</w:t>
            </w: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321 000</w:t>
            </w:r>
          </w:p>
        </w:tc>
        <w:tc>
          <w:tcPr>
            <w:tcW w:w="850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321 000</w:t>
            </w:r>
          </w:p>
        </w:tc>
        <w:tc>
          <w:tcPr>
            <w:tcW w:w="872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1548000</w:t>
            </w:r>
          </w:p>
        </w:tc>
      </w:tr>
      <w:tr w:rsidR="00165CBE" w:rsidRPr="00165CBE" w:rsidTr="000A353C">
        <w:trPr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</w:t>
            </w:r>
            <w:proofErr w:type="gramStart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</w:t>
            </w: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325 000</w:t>
            </w: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291 000</w:t>
            </w: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321 000</w:t>
            </w:r>
          </w:p>
        </w:tc>
        <w:tc>
          <w:tcPr>
            <w:tcW w:w="850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321 000</w:t>
            </w:r>
          </w:p>
        </w:tc>
        <w:tc>
          <w:tcPr>
            <w:tcW w:w="872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1548000</w:t>
            </w:r>
          </w:p>
        </w:tc>
      </w:tr>
      <w:tr w:rsidR="00165CBE" w:rsidRPr="00165CBE" w:rsidTr="000A353C">
        <w:trPr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trHeight w:val="363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 Приобретение запасов материальных сре</w:t>
            </w:r>
            <w:proofErr w:type="gramStart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нужд гражданской обороны и  резерва материальных ресурсов для решения задач по предупреждению и ликвидации чрезвычайных ситуациях</w:t>
            </w:r>
          </w:p>
        </w:tc>
        <w:tc>
          <w:tcPr>
            <w:tcW w:w="1559" w:type="dxa"/>
            <w:vMerge w:val="restart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делам ГО, ЧС и МР</w:t>
            </w:r>
          </w:p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</w:t>
            </w: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265 000</w:t>
            </w: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</w:t>
            </w: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321 000</w:t>
            </w:r>
          </w:p>
        </w:tc>
        <w:tc>
          <w:tcPr>
            <w:tcW w:w="850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321 000</w:t>
            </w:r>
          </w:p>
        </w:tc>
        <w:tc>
          <w:tcPr>
            <w:tcW w:w="872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1425000</w:t>
            </w:r>
          </w:p>
        </w:tc>
      </w:tr>
      <w:tr w:rsidR="00165CBE" w:rsidRPr="00165CBE" w:rsidTr="000A353C">
        <w:trPr>
          <w:trHeight w:val="363"/>
          <w:jc w:val="center"/>
        </w:trPr>
        <w:tc>
          <w:tcPr>
            <w:tcW w:w="3025" w:type="dxa"/>
            <w:vMerge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</w:t>
            </w:r>
            <w:proofErr w:type="gramStart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trHeight w:val="363"/>
          <w:jc w:val="center"/>
        </w:trPr>
        <w:tc>
          <w:tcPr>
            <w:tcW w:w="3025" w:type="dxa"/>
            <w:vMerge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trHeight w:val="363"/>
          <w:jc w:val="center"/>
        </w:trPr>
        <w:tc>
          <w:tcPr>
            <w:tcW w:w="3025" w:type="dxa"/>
            <w:vMerge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</w:t>
            </w: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265 000</w:t>
            </w: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</w:t>
            </w: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321 000</w:t>
            </w:r>
          </w:p>
        </w:tc>
        <w:tc>
          <w:tcPr>
            <w:tcW w:w="850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321 000</w:t>
            </w:r>
          </w:p>
        </w:tc>
        <w:tc>
          <w:tcPr>
            <w:tcW w:w="872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1425000</w:t>
            </w:r>
          </w:p>
        </w:tc>
      </w:tr>
      <w:tr w:rsidR="00165CBE" w:rsidRPr="00165CBE" w:rsidTr="000A353C">
        <w:trPr>
          <w:trHeight w:val="363"/>
          <w:jc w:val="center"/>
        </w:trPr>
        <w:tc>
          <w:tcPr>
            <w:tcW w:w="3025" w:type="dxa"/>
            <w:vMerge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1.2.2 Содержание и хранение запасов материальных сре</w:t>
            </w:r>
            <w:proofErr w:type="gramStart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нужд гражданской обороны и  резерва материальных ресурсов для решения задач по предупреждению и ликвидации чрезвычайных ситуациях</w:t>
            </w:r>
          </w:p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делам ГО, ЧС и МР</w:t>
            </w:r>
          </w:p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</w:t>
            </w:r>
            <w:proofErr w:type="gramStart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 Приобретение форменного обмундирования для звена территориальной подсистемы реагирования в чрезвычайных ситуациях администрации муниципального образования Слюдянский район</w:t>
            </w:r>
          </w:p>
        </w:tc>
        <w:tc>
          <w:tcPr>
            <w:tcW w:w="1559" w:type="dxa"/>
            <w:vMerge w:val="restart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делам ГО, ЧС и МР</w:t>
            </w:r>
          </w:p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</w:t>
            </w: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</w:t>
            </w: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</w:t>
            </w:r>
            <w:proofErr w:type="gramStart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</w:t>
            </w: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</w:t>
            </w: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1.3 Обучение должностных лиц, специалистов ГО и ЧС, ЕДДС, системы «112» и др. категорий администрации МО Слюдянский район по программам обучения области ГО, ЧС и ПБ</w:t>
            </w:r>
          </w:p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делам ГО, ЧС и МР</w:t>
            </w:r>
          </w:p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41 000</w:t>
            </w: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257 000</w:t>
            </w: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</w:t>
            </w:r>
            <w:proofErr w:type="gramStart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41 000</w:t>
            </w: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257 000</w:t>
            </w: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1.4</w:t>
            </w:r>
          </w:p>
          <w:p w:rsidR="00165CBE" w:rsidRPr="00165CBE" w:rsidRDefault="00165CBE" w:rsidP="00165CB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 совершенствование деятельности единой дежурной диспетчерской службы</w:t>
            </w:r>
          </w:p>
        </w:tc>
        <w:tc>
          <w:tcPr>
            <w:tcW w:w="1559" w:type="dxa"/>
            <w:vMerge w:val="restart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делам ГО, ЧС и МР</w:t>
            </w:r>
          </w:p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</w:t>
            </w: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522 000</w:t>
            </w: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</w:t>
            </w:r>
            <w:proofErr w:type="gramStart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</w:t>
            </w: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522 000</w:t>
            </w: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1.4.1 Приобретение основных средств  оборудования помещения, оргтехники, генератора  для  совершенствования  единой  дежурной диспетчерской службы </w:t>
            </w:r>
          </w:p>
        </w:tc>
        <w:tc>
          <w:tcPr>
            <w:tcW w:w="1559" w:type="dxa"/>
            <w:vMerge w:val="restart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делам ГО, ЧС и МР</w:t>
            </w:r>
          </w:p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</w:t>
            </w: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422 000</w:t>
            </w: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</w:t>
            </w:r>
            <w:proofErr w:type="gramStart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</w:t>
            </w: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422 000</w:t>
            </w: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165CBE" w:rsidRPr="00165CBE" w:rsidRDefault="00165CBE" w:rsidP="00165CBE">
            <w:pPr>
              <w:tabs>
                <w:tab w:val="left" w:pos="605"/>
                <w:tab w:val="left" w:pos="747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  Модернизация, реконструкция помещений единой дежурной диспетчерской службы</w:t>
            </w:r>
          </w:p>
        </w:tc>
        <w:tc>
          <w:tcPr>
            <w:tcW w:w="1559" w:type="dxa"/>
            <w:vMerge w:val="restart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делам ГО, ЧС и МР</w:t>
            </w:r>
          </w:p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</w:t>
            </w:r>
            <w:proofErr w:type="gramStart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 w:val="restart"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1.5 Координирование действий с органами управления муниципального звена  территориальной подсистемы РСЧС и организация связи в условиях чрезвычайной ситуации на территории муниципального образования Слюдянский район</w:t>
            </w:r>
          </w:p>
        </w:tc>
        <w:tc>
          <w:tcPr>
            <w:tcW w:w="1559" w:type="dxa"/>
            <w:vMerge w:val="restart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делам ГО, ЧС и МР</w:t>
            </w:r>
          </w:p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</w:t>
            </w: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</w:t>
            </w:r>
            <w:proofErr w:type="gramStart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</w:t>
            </w: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1.5.1 Приобретения радиостанций и другого оборудования, средств, обеспечивающих 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бесперебойную связь в условиях чрезвычайной ситуации</w:t>
            </w:r>
          </w:p>
        </w:tc>
        <w:tc>
          <w:tcPr>
            <w:tcW w:w="1559" w:type="dxa"/>
            <w:vMerge w:val="restart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по делам ГО, ЧС и МР</w:t>
            </w:r>
          </w:p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</w:t>
            </w: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</w:t>
            </w:r>
            <w:proofErr w:type="gramStart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планируемые к 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привлечению из федерального бюджета (ФБ)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</w:t>
            </w: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1.6  Своевременное получение актуальных данных о чрезвычайной ситуации и оперативное реагирование на обстановку, путем обследования зоны чрезвычайной ситуации</w:t>
            </w:r>
          </w:p>
        </w:tc>
        <w:tc>
          <w:tcPr>
            <w:tcW w:w="1559" w:type="dxa"/>
            <w:vMerge w:val="restart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делам ГО, ЧС и МР</w:t>
            </w:r>
          </w:p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</w:t>
            </w:r>
            <w:proofErr w:type="gramStart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1.6.1 Приобретение беспилотного летательного аппарата для применения в спасательных операциях в зоне ЧС </w:t>
            </w:r>
          </w:p>
        </w:tc>
        <w:tc>
          <w:tcPr>
            <w:tcW w:w="1559" w:type="dxa"/>
            <w:vMerge w:val="restart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делам ГО, ЧС и МР</w:t>
            </w:r>
          </w:p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</w:t>
            </w:r>
            <w:proofErr w:type="gramStart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1.7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59" w:type="dxa"/>
            <w:vMerge w:val="restart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делам ГО, ЧС и МР</w:t>
            </w:r>
          </w:p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18 300</w:t>
            </w: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18 300</w:t>
            </w: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18 300</w:t>
            </w: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18 300</w:t>
            </w: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18 300</w:t>
            </w: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109800</w:t>
            </w: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</w:t>
            </w:r>
            <w:proofErr w:type="gramStart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18 300</w:t>
            </w: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18 300</w:t>
            </w: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18 300</w:t>
            </w: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18 300</w:t>
            </w: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18 300</w:t>
            </w: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109800</w:t>
            </w: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1.7.1 Изготовление 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информационных стендов, знаков, листовок и памяток </w:t>
            </w:r>
          </w:p>
        </w:tc>
        <w:tc>
          <w:tcPr>
            <w:tcW w:w="1559" w:type="dxa"/>
            <w:vMerge w:val="restart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по </w:t>
            </w: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делам ГО, ЧС и МР</w:t>
            </w:r>
          </w:p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18 300</w:t>
            </w: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18 300</w:t>
            </w: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18 300</w:t>
            </w: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18 300</w:t>
            </w: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18 300</w:t>
            </w: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109800</w:t>
            </w: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</w:t>
            </w:r>
            <w:proofErr w:type="gramStart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18 300</w:t>
            </w: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18 300</w:t>
            </w: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18 300</w:t>
            </w: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18 300</w:t>
            </w: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18 300</w:t>
            </w: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109800</w:t>
            </w: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2 </w:t>
            </w:r>
          </w:p>
          <w:p w:rsidR="00165CBE" w:rsidRPr="00165CBE" w:rsidRDefault="00165CBE" w:rsidP="00165CB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«Обеспечение личной безопасности граждан, охраны общественного порядка и обеспечения общественной безопасности, борьбы с преступностью на территории муниципального образования Слюдянский район»</w:t>
            </w:r>
          </w:p>
        </w:tc>
        <w:tc>
          <w:tcPr>
            <w:tcW w:w="1559" w:type="dxa"/>
            <w:vMerge w:val="restart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</w:t>
            </w: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</w:t>
            </w:r>
            <w:proofErr w:type="gramStart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</w:t>
            </w: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делам ГО, ЧС и МР</w:t>
            </w:r>
          </w:p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(КЧС и ОПБ МО Слюдянский район)</w:t>
            </w: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</w:t>
            </w: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</w:t>
            </w:r>
            <w:proofErr w:type="gramStart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</w:t>
            </w: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ОМВД по Слюдянскому району</w:t>
            </w: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</w:t>
            </w:r>
            <w:proofErr w:type="gramStart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Приобретение необходимого инвентаря, оргтехники, имущества для нужд участковых уполномоченных полиции</w:t>
            </w:r>
          </w:p>
        </w:tc>
        <w:tc>
          <w:tcPr>
            <w:tcW w:w="1559" w:type="dxa"/>
            <w:vMerge w:val="restart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делам ГО, ЧС и МР</w:t>
            </w:r>
          </w:p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</w:t>
            </w: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</w:t>
            </w:r>
            <w:proofErr w:type="gramStart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</w:t>
            </w: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Поддержание  общественного порядка в районе чрезвычайных ситуаций при проведении аварийно-спасательных и других неотложных аварийно-восстановительных работ</w:t>
            </w:r>
          </w:p>
        </w:tc>
        <w:tc>
          <w:tcPr>
            <w:tcW w:w="1559" w:type="dxa"/>
            <w:vMerge w:val="restart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делам ГО, ЧС и МР</w:t>
            </w:r>
          </w:p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</w:t>
            </w: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</w:t>
            </w:r>
            <w:proofErr w:type="gramStart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</w:t>
            </w:r>
          </w:p>
        </w:tc>
      </w:tr>
      <w:tr w:rsidR="00165CBE" w:rsidRPr="00165CBE" w:rsidTr="000A353C">
        <w:trPr>
          <w:gridAfter w:val="1"/>
          <w:wAfter w:w="48" w:type="dxa"/>
          <w:trHeight w:val="3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shd w:val="clear" w:color="auto" w:fill="auto"/>
          </w:tcPr>
          <w:p w:rsidR="00165CBE" w:rsidRPr="00165CBE" w:rsidRDefault="00165CBE" w:rsidP="00165CB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959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shd w:val="clear" w:color="auto" w:fill="auto"/>
            <w:noWrap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165CBE" w:rsidRPr="00165CBE" w:rsidRDefault="00165CBE" w:rsidP="00165CB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5CBE" w:rsidRPr="00165CBE" w:rsidRDefault="00165CBE" w:rsidP="00165CB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lang w:eastAsia="ru-RU"/>
        </w:rPr>
      </w:pPr>
    </w:p>
    <w:p w:rsidR="00165CBE" w:rsidRPr="00165CBE" w:rsidRDefault="00165CBE" w:rsidP="00165C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Управления по делам ГО, ЧС и МР  </w:t>
      </w:r>
    </w:p>
    <w:p w:rsidR="00165CBE" w:rsidRPr="00165CBE" w:rsidRDefault="00165CBE" w:rsidP="00165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Слюдянский район                                                                                                                                       Т.А. Голованова</w:t>
      </w:r>
    </w:p>
    <w:p w:rsidR="00165CBE" w:rsidRPr="00165CBE" w:rsidRDefault="00165CBE" w:rsidP="00165CBE">
      <w:pPr>
        <w:shd w:val="clear" w:color="auto" w:fill="FFFFFF"/>
        <w:spacing w:before="60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CBE" w:rsidRPr="00165CBE" w:rsidRDefault="00165CBE" w:rsidP="00165C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Pr="00165CBE" w:rsidRDefault="00165CBE" w:rsidP="00165C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CBE" w:rsidRDefault="00165CBE" w:rsidP="00165CBE">
      <w:pPr>
        <w:spacing w:after="0" w:line="240" w:lineRule="auto"/>
        <w:jc w:val="both"/>
      </w:pPr>
    </w:p>
    <w:sectPr w:rsidR="00165CBE" w:rsidSect="00165CBE">
      <w:pgSz w:w="16838" w:h="11906" w:orient="landscape"/>
      <w:pgMar w:top="1701" w:right="1276" w:bottom="850" w:left="113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FEA060"/>
    <w:lvl w:ilvl="0">
      <w:numFmt w:val="bullet"/>
      <w:lvlText w:val="*"/>
      <w:lvlJc w:val="left"/>
    </w:lvl>
  </w:abstractNum>
  <w:abstractNum w:abstractNumId="1">
    <w:nsid w:val="027E5D34"/>
    <w:multiLevelType w:val="hybridMultilevel"/>
    <w:tmpl w:val="58228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443A3"/>
    <w:multiLevelType w:val="hybridMultilevel"/>
    <w:tmpl w:val="F754E20A"/>
    <w:lvl w:ilvl="0" w:tplc="90B640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3232721A"/>
    <w:multiLevelType w:val="hybridMultilevel"/>
    <w:tmpl w:val="D524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43BA6"/>
    <w:multiLevelType w:val="hybridMultilevel"/>
    <w:tmpl w:val="8D5A49D6"/>
    <w:lvl w:ilvl="0" w:tplc="F440E7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858F4"/>
    <w:multiLevelType w:val="multilevel"/>
    <w:tmpl w:val="DA4067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D16321A"/>
    <w:multiLevelType w:val="hybridMultilevel"/>
    <w:tmpl w:val="C7DCEAE0"/>
    <w:lvl w:ilvl="0" w:tplc="DE54C72E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3FCF1D33"/>
    <w:multiLevelType w:val="hybridMultilevel"/>
    <w:tmpl w:val="BECC1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515F9"/>
    <w:multiLevelType w:val="hybridMultilevel"/>
    <w:tmpl w:val="8D5A49D6"/>
    <w:lvl w:ilvl="0" w:tplc="F440E7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0705D"/>
    <w:multiLevelType w:val="hybridMultilevel"/>
    <w:tmpl w:val="346C9F40"/>
    <w:lvl w:ilvl="0" w:tplc="FDBE0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651F13"/>
    <w:multiLevelType w:val="hybridMultilevel"/>
    <w:tmpl w:val="C7DCEAE0"/>
    <w:lvl w:ilvl="0" w:tplc="DE54C72E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587D7CC3"/>
    <w:multiLevelType w:val="hybridMultilevel"/>
    <w:tmpl w:val="36BAD092"/>
    <w:lvl w:ilvl="0" w:tplc="F468B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255D7"/>
    <w:multiLevelType w:val="hybridMultilevel"/>
    <w:tmpl w:val="D24C6EF4"/>
    <w:lvl w:ilvl="0" w:tplc="33ACA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9A744D"/>
    <w:multiLevelType w:val="hybridMultilevel"/>
    <w:tmpl w:val="AE2EA2F8"/>
    <w:lvl w:ilvl="0" w:tplc="DB4EC41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60850FDC"/>
    <w:multiLevelType w:val="hybridMultilevel"/>
    <w:tmpl w:val="563CCE34"/>
    <w:lvl w:ilvl="0" w:tplc="6504D5FA">
      <w:start w:val="1"/>
      <w:numFmt w:val="decimal"/>
      <w:lvlText w:val="%1."/>
      <w:lvlJc w:val="left"/>
      <w:pPr>
        <w:ind w:left="735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45E37"/>
    <w:multiLevelType w:val="hybridMultilevel"/>
    <w:tmpl w:val="DF9AA3E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D2763"/>
    <w:multiLevelType w:val="hybridMultilevel"/>
    <w:tmpl w:val="AE4C2A52"/>
    <w:lvl w:ilvl="0" w:tplc="283A843E">
      <w:start w:val="1"/>
      <w:numFmt w:val="decimal"/>
      <w:lvlText w:val="%1."/>
      <w:lvlJc w:val="left"/>
      <w:pPr>
        <w:ind w:left="42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727E140B"/>
    <w:multiLevelType w:val="hybridMultilevel"/>
    <w:tmpl w:val="36BAD092"/>
    <w:lvl w:ilvl="0" w:tplc="F468B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26B4E"/>
    <w:multiLevelType w:val="hybridMultilevel"/>
    <w:tmpl w:val="40AEB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9"/>
  </w:num>
  <w:num w:numId="5">
    <w:abstractNumId w:val="11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8"/>
  </w:num>
  <w:num w:numId="9">
    <w:abstractNumId w:val="3"/>
  </w:num>
  <w:num w:numId="10">
    <w:abstractNumId w:val="15"/>
  </w:num>
  <w:num w:numId="11">
    <w:abstractNumId w:val="10"/>
  </w:num>
  <w:num w:numId="12">
    <w:abstractNumId w:val="6"/>
  </w:num>
  <w:num w:numId="13">
    <w:abstractNumId w:val="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1"/>
  </w:num>
  <w:num w:numId="17">
    <w:abstractNumId w:val="14"/>
  </w:num>
  <w:num w:numId="18">
    <w:abstractNumId w:val="7"/>
  </w:num>
  <w:num w:numId="19">
    <w:abstractNumId w:val="16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B6"/>
    <w:rsid w:val="000A353C"/>
    <w:rsid w:val="00165CBE"/>
    <w:rsid w:val="00370F13"/>
    <w:rsid w:val="00DF4DF9"/>
    <w:rsid w:val="00E3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65CBE"/>
  </w:style>
  <w:style w:type="paragraph" w:styleId="a3">
    <w:name w:val="List Paragraph"/>
    <w:basedOn w:val="a"/>
    <w:uiPriority w:val="34"/>
    <w:qFormat/>
    <w:rsid w:val="00165CBE"/>
    <w:pPr>
      <w:spacing w:before="60"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4">
    <w:name w:val="Нормальный (таблица)"/>
    <w:basedOn w:val="a"/>
    <w:next w:val="a"/>
    <w:rsid w:val="00165C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EmptyCellLayoutStyle">
    <w:name w:val="EmptyCellLayoutStyle"/>
    <w:rsid w:val="00165CBE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ConsPlusNonformat">
    <w:name w:val="ConsPlusNonformat"/>
    <w:rsid w:val="00165C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5CB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5CBE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65CB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165CB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65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65C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65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16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165CBE"/>
    <w:rPr>
      <w:color w:val="0000FF"/>
      <w:u w:val="single"/>
    </w:rPr>
  </w:style>
  <w:style w:type="table" w:styleId="ab">
    <w:name w:val="Table Grid"/>
    <w:basedOn w:val="a1"/>
    <w:uiPriority w:val="59"/>
    <w:rsid w:val="00165C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65CBE"/>
  </w:style>
  <w:style w:type="paragraph" w:styleId="a3">
    <w:name w:val="List Paragraph"/>
    <w:basedOn w:val="a"/>
    <w:uiPriority w:val="34"/>
    <w:qFormat/>
    <w:rsid w:val="00165CBE"/>
    <w:pPr>
      <w:spacing w:before="60"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4">
    <w:name w:val="Нормальный (таблица)"/>
    <w:basedOn w:val="a"/>
    <w:next w:val="a"/>
    <w:rsid w:val="00165C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EmptyCellLayoutStyle">
    <w:name w:val="EmptyCellLayoutStyle"/>
    <w:rsid w:val="00165CBE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ConsPlusNonformat">
    <w:name w:val="ConsPlusNonformat"/>
    <w:rsid w:val="00165C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5CB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5CBE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65CB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165CB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65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65C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65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16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165CBE"/>
    <w:rPr>
      <w:color w:val="0000FF"/>
      <w:u w:val="single"/>
    </w:rPr>
  </w:style>
  <w:style w:type="table" w:styleId="ab">
    <w:name w:val="Table Grid"/>
    <w:basedOn w:val="a1"/>
    <w:uiPriority w:val="59"/>
    <w:rsid w:val="00165C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dviser.ru/index.php/%D0%A1%D0%9C%D0%A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dviser.ru/index.php/%D0%9F%D1%80%D0%BE%D0%B4%D1%83%D0%BA%D1%82:%D0%AD%D0%A0%D0%90-%D0%93%D0%9B%D0%9E%D0%9D%D0%90%D0%A1%D0%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35</Pages>
  <Words>11004</Words>
  <Characters>62727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Нефедьев Александр Игоревич</dc:creator>
  <cp:keywords/>
  <dc:description/>
  <cp:lastModifiedBy>Нефедьев Александр Игоревич</cp:lastModifiedBy>
  <cp:revision>3</cp:revision>
  <dcterms:created xsi:type="dcterms:W3CDTF">2019-02-26T05:31:00Z</dcterms:created>
  <dcterms:modified xsi:type="dcterms:W3CDTF">2019-02-26T06:09:00Z</dcterms:modified>
</cp:coreProperties>
</file>